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28E" w:rsidRPr="00E1328E" w:rsidRDefault="00E1328E" w:rsidP="00E1328E">
      <w:pPr>
        <w:spacing w:after="120" w:line="240" w:lineRule="auto"/>
        <w:ind w:right="138"/>
        <w:jc w:val="center"/>
        <w:rPr>
          <w:rFonts w:ascii="Times New Roman" w:eastAsia="Times New Roman" w:hAnsi="Times New Roman" w:cs="Times New Roman"/>
          <w:b/>
          <w:iCs/>
          <w:sz w:val="24"/>
          <w:szCs w:val="24"/>
        </w:rPr>
      </w:pPr>
      <w:r w:rsidRPr="00E1328E">
        <w:rPr>
          <w:rFonts w:ascii="Times New Roman" w:eastAsia="Times New Roman" w:hAnsi="Times New Roman" w:cs="Times New Roman"/>
          <w:b/>
          <w:iCs/>
          <w:sz w:val="24"/>
          <w:szCs w:val="24"/>
        </w:rPr>
        <w:t>РАЗДЕЛ IX. ОБРАЗЦИ НА ДОКУМЕНТИ</w:t>
      </w:r>
    </w:p>
    <w:p w:rsidR="00E1328E" w:rsidRPr="00E1328E" w:rsidRDefault="00E1328E" w:rsidP="00E1328E">
      <w:pPr>
        <w:tabs>
          <w:tab w:val="left" w:pos="709"/>
        </w:tabs>
        <w:spacing w:after="120" w:line="240" w:lineRule="auto"/>
        <w:ind w:right="138"/>
        <w:jc w:val="both"/>
        <w:rPr>
          <w:rFonts w:ascii="Times New Roman" w:eastAsia="Times New Roman" w:hAnsi="Times New Roman" w:cs="Times New Roman"/>
          <w:sz w:val="24"/>
          <w:szCs w:val="24"/>
          <w:lang w:eastAsia="pl-PL"/>
        </w:rPr>
      </w:pPr>
    </w:p>
    <w:p w:rsidR="00E1328E" w:rsidRPr="00E1328E" w:rsidRDefault="00E1328E" w:rsidP="00E1328E">
      <w:pPr>
        <w:widowControl w:val="0"/>
        <w:spacing w:after="0" w:line="240" w:lineRule="auto"/>
        <w:jc w:val="both"/>
        <w:rPr>
          <w:rFonts w:ascii="Times New Roman" w:eastAsia="Times New Roman" w:hAnsi="Times New Roman" w:cs="Times New Roman"/>
          <w:sz w:val="24"/>
          <w:szCs w:val="20"/>
        </w:rPr>
      </w:pPr>
    </w:p>
    <w:p w:rsidR="00E1328E" w:rsidRPr="00E1328E" w:rsidRDefault="00E1328E" w:rsidP="00E1328E">
      <w:pPr>
        <w:keepNext/>
        <w:spacing w:after="200" w:line="276" w:lineRule="auto"/>
        <w:ind w:left="6372" w:firstLine="708"/>
        <w:jc w:val="both"/>
        <w:outlineLvl w:val="1"/>
        <w:rPr>
          <w:rFonts w:ascii="Times New Roman" w:eastAsia="Calibri" w:hAnsi="Times New Roman" w:cs="Times New Roman"/>
          <w:b/>
          <w:i/>
          <w:spacing w:val="20"/>
        </w:rPr>
      </w:pPr>
      <w:r w:rsidRPr="00E1328E">
        <w:rPr>
          <w:rFonts w:ascii="Times New Roman" w:eastAsia="Calibri" w:hAnsi="Times New Roman" w:cs="Times New Roman"/>
          <w:b/>
          <w:i/>
          <w:spacing w:val="20"/>
        </w:rPr>
        <w:t>Образец № 1</w:t>
      </w:r>
    </w:p>
    <w:p w:rsidR="00E1328E" w:rsidRPr="00E1328E" w:rsidRDefault="00E1328E" w:rsidP="00E1328E">
      <w:pPr>
        <w:spacing w:after="200" w:line="276" w:lineRule="auto"/>
        <w:jc w:val="center"/>
        <w:rPr>
          <w:rFonts w:ascii="Times New Roman" w:eastAsia="Calibri" w:hAnsi="Times New Roman" w:cs="Times New Roman"/>
          <w:b/>
        </w:rPr>
      </w:pPr>
    </w:p>
    <w:p w:rsidR="00E1328E" w:rsidRPr="00E1328E" w:rsidRDefault="00E1328E" w:rsidP="00E1328E">
      <w:pPr>
        <w:spacing w:after="200" w:line="276" w:lineRule="auto"/>
        <w:jc w:val="center"/>
        <w:rPr>
          <w:rFonts w:ascii="Times New Roman" w:eastAsia="Calibri" w:hAnsi="Times New Roman" w:cs="Times New Roman"/>
          <w:b/>
        </w:rPr>
      </w:pPr>
      <w:r w:rsidRPr="00E1328E">
        <w:rPr>
          <w:rFonts w:ascii="Times New Roman" w:eastAsia="Calibri" w:hAnsi="Times New Roman" w:cs="Times New Roman"/>
          <w:b/>
        </w:rPr>
        <w:t xml:space="preserve">СПИСЪК НА ДОКУМЕНТИТЕ, </w:t>
      </w:r>
      <w:r w:rsidR="00435C9B">
        <w:rPr>
          <w:rFonts w:ascii="Times New Roman" w:eastAsia="Calibri" w:hAnsi="Times New Roman" w:cs="Times New Roman"/>
          <w:b/>
        </w:rPr>
        <w:t>ПРЕДСТАВЕНИ ОТ УЧАСТНИКА</w:t>
      </w:r>
    </w:p>
    <w:p w:rsidR="00E1328E" w:rsidRPr="00E1328E" w:rsidRDefault="00E1328E" w:rsidP="00E1328E">
      <w:pPr>
        <w:spacing w:after="200" w:line="276" w:lineRule="auto"/>
        <w:jc w:val="both"/>
        <w:rPr>
          <w:rFonts w:ascii="Times New Roman" w:eastAsia="Calibri"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3123"/>
        <w:gridCol w:w="1783"/>
        <w:gridCol w:w="1957"/>
        <w:gridCol w:w="1435"/>
      </w:tblGrid>
      <w:tr w:rsidR="00E1328E" w:rsidRPr="00E1328E" w:rsidTr="00704027">
        <w:trPr>
          <w:trHeight w:val="1738"/>
        </w:trPr>
        <w:tc>
          <w:tcPr>
            <w:tcW w:w="990" w:type="dxa"/>
            <w:tcBorders>
              <w:top w:val="single" w:sz="4" w:space="0" w:color="000000"/>
              <w:left w:val="single" w:sz="4" w:space="0" w:color="000000"/>
              <w:bottom w:val="single" w:sz="4" w:space="0" w:color="000000"/>
              <w:right w:val="single" w:sz="4" w:space="0" w:color="000000"/>
            </w:tcBorders>
            <w:vAlign w:val="center"/>
          </w:tcPr>
          <w:p w:rsidR="00E1328E" w:rsidRPr="00E1328E" w:rsidRDefault="00E1328E" w:rsidP="00E1328E">
            <w:pPr>
              <w:spacing w:after="200" w:line="276" w:lineRule="auto"/>
              <w:jc w:val="center"/>
              <w:rPr>
                <w:rFonts w:ascii="Times New Roman" w:eastAsia="Calibri" w:hAnsi="Times New Roman" w:cs="Times New Roman"/>
              </w:rPr>
            </w:pPr>
          </w:p>
          <w:p w:rsidR="00E1328E" w:rsidRPr="00E1328E" w:rsidRDefault="00E1328E" w:rsidP="00E1328E">
            <w:pPr>
              <w:spacing w:after="200" w:line="276" w:lineRule="auto"/>
              <w:jc w:val="center"/>
              <w:rPr>
                <w:rFonts w:ascii="Times New Roman" w:eastAsia="Calibri" w:hAnsi="Times New Roman" w:cs="Times New Roman"/>
              </w:rPr>
            </w:pPr>
          </w:p>
          <w:p w:rsidR="00E1328E" w:rsidRPr="00E1328E" w:rsidRDefault="00E1328E" w:rsidP="00E1328E">
            <w:pPr>
              <w:autoSpaceDN w:val="0"/>
              <w:spacing w:after="200" w:line="276" w:lineRule="auto"/>
              <w:jc w:val="center"/>
              <w:rPr>
                <w:rFonts w:ascii="Times New Roman" w:eastAsia="Calibri" w:hAnsi="Times New Roman" w:cs="Times New Roman"/>
              </w:rPr>
            </w:pPr>
            <w:r w:rsidRPr="00E1328E">
              <w:rPr>
                <w:rFonts w:ascii="Times New Roman" w:eastAsia="Calibri" w:hAnsi="Times New Roman" w:cs="Times New Roman"/>
              </w:rPr>
              <w:t>№</w:t>
            </w:r>
          </w:p>
        </w:tc>
        <w:tc>
          <w:tcPr>
            <w:tcW w:w="3123" w:type="dxa"/>
            <w:tcBorders>
              <w:top w:val="single" w:sz="4" w:space="0" w:color="000000"/>
              <w:left w:val="single" w:sz="4" w:space="0" w:color="000000"/>
              <w:bottom w:val="single" w:sz="4" w:space="0" w:color="000000"/>
              <w:right w:val="single" w:sz="4" w:space="0" w:color="000000"/>
            </w:tcBorders>
            <w:vAlign w:val="center"/>
            <w:hideMark/>
          </w:tcPr>
          <w:p w:rsidR="00E1328E" w:rsidRPr="00E1328E" w:rsidRDefault="00E1328E" w:rsidP="00E1328E">
            <w:pPr>
              <w:autoSpaceDN w:val="0"/>
              <w:spacing w:after="200" w:line="276" w:lineRule="auto"/>
              <w:jc w:val="center"/>
              <w:rPr>
                <w:rFonts w:ascii="Times New Roman" w:eastAsia="Calibri" w:hAnsi="Times New Roman" w:cs="Times New Roman"/>
                <w:caps/>
              </w:rPr>
            </w:pPr>
            <w:r w:rsidRPr="00E1328E">
              <w:rPr>
                <w:rFonts w:ascii="Times New Roman" w:eastAsia="Calibri" w:hAnsi="Times New Roman" w:cs="Times New Roman"/>
              </w:rPr>
              <w:t>Съдържание</w:t>
            </w:r>
          </w:p>
        </w:tc>
        <w:tc>
          <w:tcPr>
            <w:tcW w:w="1783" w:type="dxa"/>
            <w:tcBorders>
              <w:top w:val="single" w:sz="4" w:space="0" w:color="000000"/>
              <w:left w:val="single" w:sz="4" w:space="0" w:color="000000"/>
              <w:bottom w:val="single" w:sz="4" w:space="0" w:color="000000"/>
              <w:right w:val="single" w:sz="4" w:space="0" w:color="000000"/>
            </w:tcBorders>
            <w:vAlign w:val="center"/>
            <w:hideMark/>
          </w:tcPr>
          <w:p w:rsidR="00E1328E" w:rsidRPr="00E1328E" w:rsidRDefault="00E1328E" w:rsidP="00E1328E">
            <w:pPr>
              <w:spacing w:after="200" w:line="276" w:lineRule="auto"/>
              <w:jc w:val="center"/>
              <w:rPr>
                <w:rFonts w:ascii="Times New Roman" w:eastAsia="Calibri" w:hAnsi="Times New Roman" w:cs="Times New Roman"/>
              </w:rPr>
            </w:pPr>
            <w:r w:rsidRPr="00E1328E">
              <w:rPr>
                <w:rFonts w:ascii="Times New Roman" w:eastAsia="Calibri" w:hAnsi="Times New Roman" w:cs="Times New Roman"/>
              </w:rPr>
              <w:t>Вид на документите</w:t>
            </w:r>
          </w:p>
          <w:p w:rsidR="00E1328E" w:rsidRPr="00E1328E" w:rsidRDefault="00E1328E" w:rsidP="00E1328E">
            <w:pPr>
              <w:autoSpaceDN w:val="0"/>
              <w:spacing w:after="200" w:line="276" w:lineRule="auto"/>
              <w:jc w:val="center"/>
              <w:rPr>
                <w:rFonts w:ascii="Times New Roman" w:eastAsia="Calibri" w:hAnsi="Times New Roman" w:cs="Times New Roman"/>
              </w:rPr>
            </w:pPr>
            <w:r w:rsidRPr="00E1328E">
              <w:rPr>
                <w:rFonts w:ascii="Times New Roman" w:eastAsia="Calibri" w:hAnsi="Times New Roman" w:cs="Times New Roman"/>
              </w:rPr>
              <w:t>/оригинал или заверено копие/</w:t>
            </w:r>
          </w:p>
        </w:tc>
        <w:tc>
          <w:tcPr>
            <w:tcW w:w="1957" w:type="dxa"/>
            <w:tcBorders>
              <w:top w:val="single" w:sz="4" w:space="0" w:color="000000"/>
              <w:left w:val="single" w:sz="4" w:space="0" w:color="000000"/>
              <w:bottom w:val="single" w:sz="4" w:space="0" w:color="000000"/>
              <w:right w:val="single" w:sz="4" w:space="0" w:color="000000"/>
            </w:tcBorders>
            <w:vAlign w:val="center"/>
            <w:hideMark/>
          </w:tcPr>
          <w:p w:rsidR="00E1328E" w:rsidRPr="00E1328E" w:rsidRDefault="00E1328E" w:rsidP="00E1328E">
            <w:pPr>
              <w:spacing w:after="200" w:line="276" w:lineRule="auto"/>
              <w:jc w:val="center"/>
              <w:rPr>
                <w:rFonts w:ascii="Times New Roman" w:eastAsia="Calibri" w:hAnsi="Times New Roman" w:cs="Times New Roman"/>
              </w:rPr>
            </w:pPr>
            <w:r w:rsidRPr="00E1328E">
              <w:rPr>
                <w:rFonts w:ascii="Times New Roman" w:eastAsia="Calibri" w:hAnsi="Times New Roman" w:cs="Times New Roman"/>
              </w:rPr>
              <w:t>Количество на документите</w:t>
            </w:r>
          </w:p>
          <w:p w:rsidR="00E1328E" w:rsidRPr="00E1328E" w:rsidRDefault="00E1328E" w:rsidP="00E1328E">
            <w:pPr>
              <w:autoSpaceDN w:val="0"/>
              <w:spacing w:after="200" w:line="276" w:lineRule="auto"/>
              <w:jc w:val="center"/>
              <w:rPr>
                <w:rFonts w:ascii="Times New Roman" w:eastAsia="Calibri" w:hAnsi="Times New Roman" w:cs="Times New Roman"/>
                <w:bCs/>
              </w:rPr>
            </w:pPr>
            <w:r w:rsidRPr="00E1328E">
              <w:rPr>
                <w:rFonts w:ascii="Times New Roman" w:eastAsia="Calibri" w:hAnsi="Times New Roman" w:cs="Times New Roman"/>
              </w:rPr>
              <w:t>/бр. страници</w:t>
            </w:r>
            <w:r w:rsidRPr="00E1328E">
              <w:rPr>
                <w:rFonts w:ascii="Times New Roman" w:eastAsia="Calibri" w:hAnsi="Times New Roman" w:cs="Times New Roman"/>
                <w:bCs/>
              </w:rPr>
              <w:t xml:space="preserve"> /</w:t>
            </w:r>
          </w:p>
        </w:tc>
        <w:tc>
          <w:tcPr>
            <w:tcW w:w="1435" w:type="dxa"/>
            <w:tcBorders>
              <w:top w:val="single" w:sz="4" w:space="0" w:color="000000"/>
              <w:left w:val="single" w:sz="4" w:space="0" w:color="000000"/>
              <w:bottom w:val="single" w:sz="4" w:space="0" w:color="000000"/>
              <w:right w:val="single" w:sz="4" w:space="0" w:color="000000"/>
            </w:tcBorders>
            <w:vAlign w:val="center"/>
          </w:tcPr>
          <w:p w:rsidR="00E1328E" w:rsidRPr="00E1328E" w:rsidRDefault="00E1328E" w:rsidP="00E1328E">
            <w:pPr>
              <w:spacing w:after="200" w:line="276" w:lineRule="auto"/>
              <w:jc w:val="center"/>
              <w:rPr>
                <w:rFonts w:ascii="Times New Roman" w:eastAsia="Calibri" w:hAnsi="Times New Roman" w:cs="Times New Roman"/>
                <w:i/>
                <w:iCs/>
              </w:rPr>
            </w:pPr>
            <w:r w:rsidRPr="00E1328E">
              <w:rPr>
                <w:rFonts w:ascii="Times New Roman" w:eastAsia="Calibri" w:hAnsi="Times New Roman" w:cs="Times New Roman"/>
              </w:rPr>
              <w:t>От страница до страница</w:t>
            </w:r>
          </w:p>
          <w:p w:rsidR="00E1328E" w:rsidRPr="00E1328E" w:rsidRDefault="00E1328E" w:rsidP="00E1328E">
            <w:pPr>
              <w:autoSpaceDN w:val="0"/>
              <w:spacing w:after="200" w:line="276" w:lineRule="auto"/>
              <w:jc w:val="center"/>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hideMark/>
          </w:tcPr>
          <w:p w:rsidR="00E1328E" w:rsidRPr="00E1328E" w:rsidRDefault="00E1328E" w:rsidP="00E1328E">
            <w:pPr>
              <w:autoSpaceDN w:val="0"/>
              <w:spacing w:after="200" w:line="276" w:lineRule="auto"/>
              <w:jc w:val="both"/>
              <w:rPr>
                <w:rFonts w:ascii="Times New Roman" w:eastAsia="Calibri" w:hAnsi="Times New Roman" w:cs="Times New Roman"/>
              </w:rPr>
            </w:pPr>
            <w:r w:rsidRPr="00E1328E">
              <w:rPr>
                <w:rFonts w:ascii="Times New Roman" w:eastAsia="Calibri" w:hAnsi="Times New Roman" w:cs="Times New Roman"/>
              </w:rPr>
              <w:t>1</w:t>
            </w: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hideMark/>
          </w:tcPr>
          <w:p w:rsidR="00E1328E" w:rsidRPr="00E1328E" w:rsidRDefault="00E1328E" w:rsidP="00E1328E">
            <w:pPr>
              <w:autoSpaceDN w:val="0"/>
              <w:spacing w:after="200" w:line="276" w:lineRule="auto"/>
              <w:jc w:val="both"/>
              <w:rPr>
                <w:rFonts w:ascii="Times New Roman" w:eastAsia="Calibri" w:hAnsi="Times New Roman" w:cs="Times New Roman"/>
              </w:rPr>
            </w:pPr>
            <w:r w:rsidRPr="00E1328E">
              <w:rPr>
                <w:rFonts w:ascii="Times New Roman" w:eastAsia="Calibri" w:hAnsi="Times New Roman" w:cs="Times New Roman"/>
              </w:rPr>
              <w:t>2</w:t>
            </w: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hideMark/>
          </w:tcPr>
          <w:p w:rsidR="00E1328E" w:rsidRPr="00E1328E" w:rsidRDefault="00E1328E" w:rsidP="00E1328E">
            <w:pPr>
              <w:autoSpaceDN w:val="0"/>
              <w:spacing w:after="200" w:line="276" w:lineRule="auto"/>
              <w:jc w:val="both"/>
              <w:rPr>
                <w:rFonts w:ascii="Times New Roman" w:eastAsia="Calibri" w:hAnsi="Times New Roman" w:cs="Times New Roman"/>
                <w:caps/>
              </w:rPr>
            </w:pPr>
            <w:r w:rsidRPr="00E1328E">
              <w:rPr>
                <w:rFonts w:ascii="Times New Roman" w:eastAsia="Calibri" w:hAnsi="Times New Roman" w:cs="Times New Roman"/>
              </w:rPr>
              <w:t>….</w:t>
            </w: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r w:rsidR="00E1328E" w:rsidRPr="00E1328E" w:rsidTr="00704027">
        <w:tc>
          <w:tcPr>
            <w:tcW w:w="990"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312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783"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957"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c>
          <w:tcPr>
            <w:tcW w:w="1435" w:type="dxa"/>
            <w:tcBorders>
              <w:top w:val="single" w:sz="4" w:space="0" w:color="000000"/>
              <w:left w:val="single" w:sz="4" w:space="0" w:color="000000"/>
              <w:bottom w:val="single" w:sz="4" w:space="0" w:color="000000"/>
              <w:right w:val="single" w:sz="4" w:space="0" w:color="000000"/>
            </w:tcBorders>
          </w:tcPr>
          <w:p w:rsidR="00E1328E" w:rsidRPr="00E1328E" w:rsidRDefault="00E1328E" w:rsidP="00E1328E">
            <w:pPr>
              <w:autoSpaceDN w:val="0"/>
              <w:spacing w:after="200" w:line="276" w:lineRule="auto"/>
              <w:jc w:val="both"/>
              <w:rPr>
                <w:rFonts w:ascii="Times New Roman" w:eastAsia="Calibri" w:hAnsi="Times New Roman" w:cs="Times New Roman"/>
              </w:rPr>
            </w:pPr>
          </w:p>
        </w:tc>
      </w:tr>
    </w:tbl>
    <w:p w:rsidR="00E1328E" w:rsidRPr="00E1328E" w:rsidRDefault="00E1328E" w:rsidP="00E1328E">
      <w:pPr>
        <w:spacing w:after="200" w:line="276" w:lineRule="auto"/>
        <w:jc w:val="both"/>
        <w:rPr>
          <w:rFonts w:ascii="Times New Roman" w:eastAsia="Calibri" w:hAnsi="Times New Roman" w:cs="Times New Roman"/>
        </w:rPr>
      </w:pPr>
    </w:p>
    <w:tbl>
      <w:tblPr>
        <w:tblW w:w="10125" w:type="dxa"/>
        <w:tblLayout w:type="fixed"/>
        <w:tblLook w:val="04A0" w:firstRow="1" w:lastRow="0" w:firstColumn="1" w:lastColumn="0" w:noHBand="0" w:noVBand="1"/>
      </w:tblPr>
      <w:tblGrid>
        <w:gridCol w:w="5235"/>
        <w:gridCol w:w="4890"/>
      </w:tblGrid>
      <w:tr w:rsidR="00E1328E" w:rsidRPr="00E1328E" w:rsidTr="00704027">
        <w:trPr>
          <w:trHeight w:val="525"/>
        </w:trPr>
        <w:tc>
          <w:tcPr>
            <w:tcW w:w="5234"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Дата </w:t>
            </w:r>
          </w:p>
        </w:tc>
        <w:tc>
          <w:tcPr>
            <w:tcW w:w="4890"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________/ _________ / ______</w:t>
            </w:r>
          </w:p>
        </w:tc>
      </w:tr>
      <w:tr w:rsidR="00E1328E" w:rsidRPr="00E1328E" w:rsidTr="00704027">
        <w:trPr>
          <w:trHeight w:val="525"/>
        </w:trPr>
        <w:tc>
          <w:tcPr>
            <w:tcW w:w="5234"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Наименование на участника </w:t>
            </w:r>
          </w:p>
        </w:tc>
        <w:tc>
          <w:tcPr>
            <w:tcW w:w="4890"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__________________________</w:t>
            </w:r>
          </w:p>
        </w:tc>
      </w:tr>
      <w:tr w:rsidR="00E1328E" w:rsidRPr="00E1328E" w:rsidTr="00704027">
        <w:trPr>
          <w:trHeight w:val="525"/>
        </w:trPr>
        <w:tc>
          <w:tcPr>
            <w:tcW w:w="5234"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Име и фамилия на представляващия участника </w:t>
            </w:r>
          </w:p>
        </w:tc>
        <w:tc>
          <w:tcPr>
            <w:tcW w:w="4890"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__________________________</w:t>
            </w:r>
          </w:p>
        </w:tc>
      </w:tr>
      <w:tr w:rsidR="00E1328E" w:rsidRPr="00E1328E" w:rsidTr="00704027">
        <w:trPr>
          <w:trHeight w:val="525"/>
        </w:trPr>
        <w:tc>
          <w:tcPr>
            <w:tcW w:w="5234"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Длъжност</w:t>
            </w:r>
          </w:p>
        </w:tc>
        <w:tc>
          <w:tcPr>
            <w:tcW w:w="4890"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__________________________</w:t>
            </w:r>
          </w:p>
        </w:tc>
      </w:tr>
      <w:tr w:rsidR="00E1328E" w:rsidRPr="00E1328E" w:rsidTr="00704027">
        <w:trPr>
          <w:trHeight w:val="525"/>
        </w:trPr>
        <w:tc>
          <w:tcPr>
            <w:tcW w:w="5234"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Подпис</w:t>
            </w:r>
            <w:r w:rsidR="00435C9B">
              <w:rPr>
                <w:rFonts w:ascii="Times New Roman" w:eastAsia="Calibri" w:hAnsi="Times New Roman" w:cs="Times New Roman"/>
              </w:rPr>
              <w:t xml:space="preserve"> / и печат/</w:t>
            </w:r>
          </w:p>
        </w:tc>
        <w:tc>
          <w:tcPr>
            <w:tcW w:w="4890" w:type="dxa"/>
            <w:hideMark/>
          </w:tcPr>
          <w:p w:rsidR="00E1328E" w:rsidRPr="00E1328E" w:rsidRDefault="00E1328E" w:rsidP="00E1328E">
            <w:pPr>
              <w:autoSpaceDN w:val="0"/>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__________________________</w:t>
            </w:r>
          </w:p>
        </w:tc>
      </w:tr>
    </w:tbl>
    <w:p w:rsidR="00E1328E" w:rsidRPr="00E1328E" w:rsidRDefault="00E1328E" w:rsidP="00E1328E">
      <w:pPr>
        <w:keepNext/>
        <w:spacing w:after="200" w:line="276" w:lineRule="auto"/>
        <w:jc w:val="both"/>
        <w:outlineLvl w:val="1"/>
        <w:rPr>
          <w:rFonts w:ascii="Times New Roman" w:eastAsia="Calibri" w:hAnsi="Times New Roman" w:cs="Times New Roman"/>
          <w:b/>
          <w:spacing w:val="20"/>
        </w:rPr>
      </w:pPr>
    </w:p>
    <w:p w:rsidR="00E1328E" w:rsidRPr="00E1328E" w:rsidRDefault="00E1328E" w:rsidP="00E1328E">
      <w:pPr>
        <w:spacing w:after="200" w:line="276" w:lineRule="auto"/>
        <w:jc w:val="right"/>
        <w:rPr>
          <w:rFonts w:ascii="Times New Roman" w:eastAsia="Calibri" w:hAnsi="Times New Roman" w:cs="Times New Roman"/>
          <w:b/>
          <w:i/>
        </w:rPr>
      </w:pPr>
    </w:p>
    <w:p w:rsidR="00E1328E" w:rsidRPr="00E1328E" w:rsidRDefault="00E1328E" w:rsidP="00E1328E">
      <w:pPr>
        <w:spacing w:after="200" w:line="276" w:lineRule="auto"/>
        <w:jc w:val="right"/>
        <w:rPr>
          <w:rFonts w:ascii="Times New Roman" w:eastAsia="Calibri" w:hAnsi="Times New Roman" w:cs="Times New Roman"/>
          <w:b/>
          <w:i/>
        </w:rPr>
      </w:pPr>
      <w:r w:rsidRPr="00E1328E">
        <w:rPr>
          <w:rFonts w:ascii="Times New Roman" w:eastAsia="Calibri" w:hAnsi="Times New Roman" w:cs="Times New Roman"/>
          <w:b/>
          <w:i/>
        </w:rPr>
        <w:br w:type="page"/>
      </w:r>
      <w:r w:rsidRPr="00E1328E">
        <w:rPr>
          <w:rFonts w:ascii="Times New Roman" w:eastAsia="Calibri" w:hAnsi="Times New Roman" w:cs="Times New Roman"/>
          <w:b/>
          <w:i/>
        </w:rPr>
        <w:lastRenderedPageBreak/>
        <w:t>Образец № 2</w:t>
      </w:r>
    </w:p>
    <w:p w:rsidR="00E1328E" w:rsidRPr="00E1328E" w:rsidRDefault="00E1328E" w:rsidP="00E1328E">
      <w:pPr>
        <w:spacing w:after="200" w:line="276" w:lineRule="auto"/>
        <w:ind w:firstLine="540"/>
        <w:jc w:val="right"/>
        <w:rPr>
          <w:rFonts w:ascii="Times New Roman" w:eastAsia="Calibri" w:hAnsi="Times New Roman" w:cs="Times New Roman"/>
          <w:b/>
        </w:rPr>
      </w:pPr>
      <w:r w:rsidRPr="00E1328E">
        <w:rPr>
          <w:rFonts w:ascii="Times New Roman" w:eastAsia="Calibri" w:hAnsi="Times New Roman" w:cs="Times New Roman"/>
          <w:b/>
        </w:rPr>
        <w:t xml:space="preserve">                                                                                    ДО ИВАН ГАВАЛЮГОВ</w:t>
      </w:r>
    </w:p>
    <w:p w:rsidR="00E1328E" w:rsidRPr="00E1328E" w:rsidRDefault="00E1328E" w:rsidP="00E1328E">
      <w:pPr>
        <w:spacing w:after="200" w:line="276" w:lineRule="auto"/>
        <w:ind w:firstLine="540"/>
        <w:jc w:val="right"/>
        <w:rPr>
          <w:rFonts w:ascii="Times New Roman" w:eastAsia="Calibri" w:hAnsi="Times New Roman" w:cs="Times New Roman"/>
          <w:b/>
        </w:rPr>
      </w:pP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t>КМЕТ НА ОБЩИНА БОТЕВГРАД</w:t>
      </w:r>
    </w:p>
    <w:p w:rsidR="00E1328E" w:rsidRPr="00E1328E" w:rsidRDefault="00E1328E" w:rsidP="00E1328E">
      <w:pPr>
        <w:spacing w:after="200" w:line="276" w:lineRule="auto"/>
        <w:jc w:val="right"/>
        <w:rPr>
          <w:rFonts w:ascii="Times New Roman" w:eastAsia="Calibri" w:hAnsi="Times New Roman" w:cs="Times New Roman"/>
        </w:rPr>
      </w:pPr>
      <w:r w:rsidRPr="00E1328E">
        <w:rPr>
          <w:rFonts w:ascii="Times New Roman" w:eastAsia="Calibri" w:hAnsi="Times New Roman" w:cs="Times New Roman"/>
          <w:b/>
        </w:rPr>
        <w:t>ГР. БОТЕВГРАД,  ПЛ. “ОСВОБОЖДЕНИЕ” №13</w:t>
      </w:r>
    </w:p>
    <w:p w:rsidR="00E1328E" w:rsidRDefault="00E1328E" w:rsidP="00E1328E">
      <w:pPr>
        <w:spacing w:after="200" w:line="276" w:lineRule="auto"/>
        <w:ind w:firstLine="540"/>
        <w:jc w:val="center"/>
        <w:rPr>
          <w:rFonts w:ascii="Times New Roman" w:eastAsia="Calibri" w:hAnsi="Times New Roman" w:cs="Times New Roman"/>
          <w:b/>
        </w:rPr>
      </w:pPr>
    </w:p>
    <w:p w:rsidR="00DC0C77" w:rsidRPr="00E1328E" w:rsidRDefault="00DC0C77" w:rsidP="00E1328E">
      <w:pPr>
        <w:spacing w:after="200" w:line="276" w:lineRule="auto"/>
        <w:ind w:firstLine="540"/>
        <w:jc w:val="center"/>
        <w:rPr>
          <w:rFonts w:ascii="Times New Roman" w:eastAsia="Calibri" w:hAnsi="Times New Roman" w:cs="Times New Roman"/>
          <w:b/>
        </w:rPr>
      </w:pPr>
    </w:p>
    <w:p w:rsidR="00DC0C77" w:rsidRDefault="00E1328E" w:rsidP="00721137">
      <w:pPr>
        <w:spacing w:after="200" w:line="276" w:lineRule="auto"/>
        <w:ind w:firstLine="540"/>
        <w:jc w:val="center"/>
        <w:rPr>
          <w:rFonts w:ascii="Times New Roman" w:eastAsia="Calibri" w:hAnsi="Times New Roman" w:cs="Times New Roman"/>
          <w:b/>
          <w:lang w:val="en-US"/>
        </w:rPr>
      </w:pPr>
      <w:r w:rsidRPr="00E1328E">
        <w:rPr>
          <w:rFonts w:ascii="Times New Roman" w:eastAsia="Calibri" w:hAnsi="Times New Roman" w:cs="Times New Roman"/>
          <w:b/>
        </w:rPr>
        <w:t>О   Ф   Е   Р   Т   А</w:t>
      </w:r>
    </w:p>
    <w:p w:rsidR="00721137" w:rsidRPr="00721137" w:rsidRDefault="00721137" w:rsidP="00721137">
      <w:pPr>
        <w:spacing w:after="200" w:line="276" w:lineRule="auto"/>
        <w:ind w:firstLine="540"/>
        <w:jc w:val="center"/>
        <w:rPr>
          <w:rFonts w:ascii="Times New Roman" w:eastAsia="Calibri" w:hAnsi="Times New Roman" w:cs="Times New Roman"/>
          <w:b/>
          <w:lang w:val="en-US"/>
        </w:rPr>
      </w:pPr>
    </w:p>
    <w:p w:rsidR="00E1328E" w:rsidRPr="00721137" w:rsidRDefault="00E1328E" w:rsidP="00DC0C77">
      <w:pPr>
        <w:spacing w:after="120" w:line="360" w:lineRule="auto"/>
        <w:jc w:val="both"/>
        <w:rPr>
          <w:rFonts w:ascii="Times New Roman" w:eastAsia="Calibri" w:hAnsi="Times New Roman" w:cs="Times New Roman"/>
          <w:lang w:val="en-US"/>
        </w:rPr>
      </w:pPr>
      <w:r w:rsidRPr="00E1328E">
        <w:rPr>
          <w:rFonts w:ascii="Times New Roman" w:eastAsia="Calibri" w:hAnsi="Times New Roman" w:cs="Times New Roman"/>
          <w:b/>
        </w:rPr>
        <w:t xml:space="preserve">Наименование на поръчката: </w:t>
      </w:r>
      <w:r w:rsidR="00DC0C77" w:rsidRPr="00721137">
        <w:rPr>
          <w:rFonts w:ascii="Times New Roman" w:eastAsia="Calibri" w:hAnsi="Times New Roman" w:cs="Times New Roman"/>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r w:rsidR="00721137">
        <w:rPr>
          <w:rFonts w:ascii="Times New Roman" w:eastAsia="Calibri" w:hAnsi="Times New Roman" w:cs="Times New Roman"/>
          <w:lang w:val="en-US"/>
        </w:rPr>
        <w:t>.</w:t>
      </w:r>
    </w:p>
    <w:p w:rsidR="00E1328E" w:rsidRDefault="00E1328E" w:rsidP="00E1328E">
      <w:pPr>
        <w:spacing w:after="0" w:line="240" w:lineRule="auto"/>
        <w:jc w:val="both"/>
        <w:rPr>
          <w:rFonts w:ascii="Times New Roman" w:eastAsia="Calibri" w:hAnsi="Times New Roman" w:cs="Times New Roman"/>
          <w:b/>
          <w:lang w:val="en-US"/>
        </w:rPr>
      </w:pPr>
      <w:r w:rsidRPr="00E1328E">
        <w:rPr>
          <w:rFonts w:ascii="Times New Roman" w:eastAsia="Calibri" w:hAnsi="Times New Roman" w:cs="Times New Roman"/>
          <w:b/>
        </w:rPr>
        <w:t>Административни сведения</w:t>
      </w:r>
    </w:p>
    <w:p w:rsidR="00721137" w:rsidRPr="00721137" w:rsidRDefault="00721137" w:rsidP="00E1328E">
      <w:pPr>
        <w:spacing w:after="0" w:line="240" w:lineRule="auto"/>
        <w:jc w:val="both"/>
        <w:rPr>
          <w:rFonts w:ascii="Times New Roman" w:eastAsia="Calibri" w:hAnsi="Times New Roman" w:cs="Times New Roman"/>
          <w:b/>
          <w:lang w:val="en-US"/>
        </w:rPr>
      </w:pPr>
    </w:p>
    <w:p w:rsidR="00E1328E" w:rsidRPr="00E1328E" w:rsidRDefault="00E1328E" w:rsidP="00E1328E">
      <w:pPr>
        <w:spacing w:after="0" w:line="240" w:lineRule="auto"/>
        <w:jc w:val="both"/>
        <w:rPr>
          <w:rFonts w:ascii="Times New Roman" w:eastAsia="Calibri" w:hAnsi="Times New Roman" w:cs="Times New Roman"/>
          <w:b/>
        </w:rPr>
      </w:pPr>
      <w:r w:rsidRPr="00E1328E">
        <w:rPr>
          <w:rFonts w:ascii="Times New Roman" w:eastAsia="Calibri" w:hAnsi="Times New Roman" w:cs="Times New Roman"/>
          <w:b/>
        </w:rPr>
        <w:t>Наименование на участника: .............................</w:t>
      </w:r>
    </w:p>
    <w:p w:rsidR="00E1328E" w:rsidRPr="00E1328E" w:rsidRDefault="00E1328E" w:rsidP="00E1328E">
      <w:pPr>
        <w:spacing w:after="0" w:line="240" w:lineRule="auto"/>
        <w:jc w:val="both"/>
        <w:rPr>
          <w:rFonts w:ascii="Times New Roman" w:eastAsia="Calibri" w:hAnsi="Times New Roman" w:cs="Times New Roman"/>
        </w:rPr>
      </w:pPr>
      <w:r w:rsidRPr="00E1328E">
        <w:rPr>
          <w:rFonts w:ascii="Times New Roman" w:eastAsia="Calibri" w:hAnsi="Times New Roman" w:cs="Times New Roman"/>
        </w:rPr>
        <w:t>ЕИК/БУЛСТАТ/ЕГН ..............................................</w:t>
      </w:r>
    </w:p>
    <w:p w:rsidR="00E1328E" w:rsidRPr="00E1328E" w:rsidRDefault="00E1328E" w:rsidP="00E1328E">
      <w:pPr>
        <w:spacing w:after="0" w:line="240" w:lineRule="auto"/>
        <w:jc w:val="both"/>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i/>
        </w:rPr>
        <w:t>или друга идентифицираща информация в съответствие със законодателството на държавата, в която участникът е установен</w:t>
      </w:r>
      <w:r w:rsidRPr="00E1328E">
        <w:rPr>
          <w:rFonts w:ascii="Times New Roman" w:eastAsia="Calibri" w:hAnsi="Times New Roman" w:cs="Times New Roman"/>
        </w:rPr>
        <w:t>)</w:t>
      </w:r>
    </w:p>
    <w:p w:rsidR="00E1328E" w:rsidRPr="00E1328E" w:rsidRDefault="00E1328E" w:rsidP="00E1328E">
      <w:pPr>
        <w:spacing w:after="0" w:line="240" w:lineRule="auto"/>
        <w:jc w:val="both"/>
        <w:rPr>
          <w:rFonts w:ascii="Times New Roman" w:eastAsia="Calibri" w:hAnsi="Times New Roman" w:cs="Times New Roman"/>
          <w:b/>
        </w:rPr>
      </w:pPr>
      <w:r w:rsidRPr="00E1328E">
        <w:rPr>
          <w:rFonts w:ascii="Times New Roman" w:eastAsia="Calibri" w:hAnsi="Times New Roman" w:cs="Times New Roman"/>
          <w:b/>
        </w:rPr>
        <w:t>Седалище:</w:t>
      </w:r>
    </w:p>
    <w:p w:rsidR="00E1328E" w:rsidRPr="00E1328E" w:rsidRDefault="00E1328E" w:rsidP="00E1328E">
      <w:pPr>
        <w:numPr>
          <w:ilvl w:val="0"/>
          <w:numId w:val="14"/>
        </w:numPr>
        <w:spacing w:after="0" w:line="240" w:lineRule="auto"/>
        <w:contextualSpacing/>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пощенски код, населено място: ...............................</w:t>
      </w:r>
    </w:p>
    <w:p w:rsidR="00E1328E" w:rsidRPr="00E1328E" w:rsidRDefault="00E1328E" w:rsidP="00E1328E">
      <w:pPr>
        <w:numPr>
          <w:ilvl w:val="0"/>
          <w:numId w:val="14"/>
        </w:numPr>
        <w:spacing w:after="0" w:line="240" w:lineRule="auto"/>
        <w:contextualSpacing/>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ул./бул. №, блок №, вход, етаж, ап. .........................</w:t>
      </w:r>
    </w:p>
    <w:p w:rsidR="00E1328E" w:rsidRPr="00E1328E" w:rsidRDefault="00E1328E" w:rsidP="00E1328E">
      <w:pPr>
        <w:spacing w:after="0" w:line="240" w:lineRule="auto"/>
        <w:ind w:left="708"/>
        <w:jc w:val="both"/>
        <w:rPr>
          <w:rFonts w:ascii="Times New Roman" w:eastAsia="Times New Roman" w:hAnsi="Times New Roman" w:cs="Times New Roman"/>
          <w:sz w:val="24"/>
          <w:szCs w:val="24"/>
        </w:rPr>
      </w:pP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Адрес за кореспонденция:</w:t>
      </w:r>
    </w:p>
    <w:p w:rsidR="00E1328E" w:rsidRPr="00E1328E" w:rsidRDefault="00E1328E" w:rsidP="00E1328E">
      <w:pPr>
        <w:spacing w:after="0" w:line="240" w:lineRule="auto"/>
        <w:jc w:val="both"/>
        <w:rPr>
          <w:rFonts w:ascii="Times New Roman" w:eastAsia="Times New Roman" w:hAnsi="Times New Roman" w:cs="Times New Roman"/>
          <w:b/>
          <w:sz w:val="24"/>
          <w:szCs w:val="24"/>
        </w:rPr>
      </w:pPr>
    </w:p>
    <w:p w:rsidR="00E1328E" w:rsidRPr="00E1328E" w:rsidRDefault="00E1328E" w:rsidP="00E1328E">
      <w:pPr>
        <w:numPr>
          <w:ilvl w:val="0"/>
          <w:numId w:val="14"/>
        </w:numPr>
        <w:spacing w:after="0" w:line="240" w:lineRule="auto"/>
        <w:contextualSpacing/>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пощенски код, населено място: ...............................</w:t>
      </w:r>
    </w:p>
    <w:p w:rsidR="00E1328E" w:rsidRPr="00E1328E" w:rsidRDefault="00E1328E" w:rsidP="00E1328E">
      <w:pPr>
        <w:numPr>
          <w:ilvl w:val="0"/>
          <w:numId w:val="14"/>
        </w:numPr>
        <w:spacing w:after="0" w:line="240" w:lineRule="auto"/>
        <w:contextualSpacing/>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ул./бул. №, блок №, вход, етаж, ап. .........................</w:t>
      </w:r>
    </w:p>
    <w:p w:rsidR="00E1328E" w:rsidRPr="00E1328E" w:rsidRDefault="00E1328E" w:rsidP="00E1328E">
      <w:pPr>
        <w:spacing w:after="0" w:line="240" w:lineRule="auto"/>
        <w:jc w:val="both"/>
        <w:rPr>
          <w:rFonts w:ascii="Times New Roman" w:eastAsia="Times New Roman" w:hAnsi="Times New Roman" w:cs="Times New Roman"/>
          <w:b/>
          <w:sz w:val="24"/>
          <w:szCs w:val="24"/>
        </w:rPr>
      </w:pP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Телефон: ............................</w:t>
      </w:r>
    </w:p>
    <w:p w:rsidR="00E1328E" w:rsidRPr="00E1328E" w:rsidRDefault="00E1328E" w:rsidP="00E1328E">
      <w:pPr>
        <w:spacing w:after="0" w:line="240" w:lineRule="auto"/>
        <w:jc w:val="both"/>
        <w:rPr>
          <w:rFonts w:ascii="Times New Roman" w:eastAsia="Times New Roman" w:hAnsi="Times New Roman" w:cs="Times New Roman"/>
          <w:b/>
          <w:sz w:val="24"/>
          <w:szCs w:val="24"/>
        </w:rPr>
      </w:pP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Факс: ..................................</w:t>
      </w:r>
    </w:p>
    <w:p w:rsidR="00E1328E" w:rsidRPr="00E1328E" w:rsidRDefault="00E1328E" w:rsidP="00E1328E">
      <w:pPr>
        <w:spacing w:after="0" w:line="240" w:lineRule="auto"/>
        <w:jc w:val="both"/>
        <w:rPr>
          <w:rFonts w:ascii="Times New Roman" w:eastAsia="Times New Roman" w:hAnsi="Times New Roman" w:cs="Times New Roman"/>
          <w:b/>
          <w:sz w:val="24"/>
          <w:szCs w:val="24"/>
        </w:rPr>
      </w:pP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E-mail адрес: .....................</w:t>
      </w:r>
    </w:p>
    <w:p w:rsidR="00E1328E" w:rsidRPr="00E1328E" w:rsidRDefault="00E1328E" w:rsidP="00E1328E">
      <w:pPr>
        <w:spacing w:after="0" w:line="240" w:lineRule="auto"/>
        <w:jc w:val="both"/>
        <w:rPr>
          <w:rFonts w:ascii="Times New Roman" w:eastAsia="Times New Roman" w:hAnsi="Times New Roman" w:cs="Times New Roman"/>
          <w:b/>
          <w:sz w:val="24"/>
          <w:szCs w:val="24"/>
        </w:rPr>
      </w:pP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w:t>
      </w:r>
      <w:r w:rsidRPr="00E1328E">
        <w:rPr>
          <w:rFonts w:ascii="Times New Roman" w:eastAsia="Times New Roman" w:hAnsi="Times New Roman" w:cs="Times New Roman"/>
          <w:i/>
          <w:sz w:val="24"/>
          <w:szCs w:val="24"/>
        </w:rPr>
        <w:t>в случай, че участникът е обединение, информацията се попълва за всеки участник в обединението, като се добавя необходимия брой полета</w:t>
      </w:r>
      <w:r w:rsidRPr="00E1328E">
        <w:rPr>
          <w:rFonts w:ascii="Times New Roman" w:eastAsia="Times New Roman" w:hAnsi="Times New Roman" w:cs="Times New Roman"/>
          <w:sz w:val="24"/>
          <w:szCs w:val="24"/>
        </w:rPr>
        <w:t>)</w:t>
      </w:r>
    </w:p>
    <w:p w:rsidR="00E1328E" w:rsidRPr="00E1328E" w:rsidRDefault="00E1328E" w:rsidP="00E1328E">
      <w:pPr>
        <w:spacing w:after="0" w:line="240" w:lineRule="auto"/>
        <w:jc w:val="both"/>
        <w:rPr>
          <w:rFonts w:ascii="Times New Roman" w:eastAsia="Times New Roman" w:hAnsi="Times New Roman" w:cs="Times New Roman"/>
          <w:sz w:val="24"/>
          <w:szCs w:val="24"/>
        </w:rPr>
      </w:pP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Лица, представляващи участника по учредителен акт:</w:t>
      </w:r>
    </w:p>
    <w:p w:rsidR="00E1328E" w:rsidRPr="00E1328E" w:rsidRDefault="00E1328E" w:rsidP="00E1328E">
      <w:pPr>
        <w:spacing w:after="0" w:line="240" w:lineRule="auto"/>
        <w:jc w:val="both"/>
        <w:rPr>
          <w:rFonts w:ascii="Times New Roman" w:eastAsia="Times New Roman" w:hAnsi="Times New Roman" w:cs="Times New Roman"/>
          <w:b/>
          <w:sz w:val="24"/>
          <w:szCs w:val="24"/>
        </w:rPr>
      </w:pP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w:t>
      </w:r>
      <w:r w:rsidRPr="00E1328E">
        <w:rPr>
          <w:rFonts w:ascii="Times New Roman" w:eastAsia="Times New Roman" w:hAnsi="Times New Roman" w:cs="Times New Roman"/>
          <w:i/>
          <w:sz w:val="24"/>
          <w:szCs w:val="24"/>
        </w:rPr>
        <w:t>ако лицата са повече от едно, се добавя необходимият брой полета</w:t>
      </w:r>
      <w:r w:rsidRPr="00E1328E">
        <w:rPr>
          <w:rFonts w:ascii="Times New Roman" w:eastAsia="Times New Roman" w:hAnsi="Times New Roman" w:cs="Times New Roman"/>
          <w:sz w:val="24"/>
          <w:szCs w:val="24"/>
        </w:rPr>
        <w:t>)</w:t>
      </w:r>
    </w:p>
    <w:p w:rsidR="00E1328E" w:rsidRPr="00E1328E" w:rsidRDefault="00E1328E" w:rsidP="00E1328E">
      <w:pPr>
        <w:spacing w:after="0" w:line="240" w:lineRule="auto"/>
        <w:jc w:val="both"/>
        <w:rPr>
          <w:rFonts w:ascii="Times New Roman" w:eastAsia="Times New Roman" w:hAnsi="Times New Roman" w:cs="Times New Roman"/>
          <w:sz w:val="24"/>
          <w:szCs w:val="24"/>
        </w:rPr>
      </w:pP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1......................................................</w:t>
      </w: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2......................................................</w:t>
      </w: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Трите имена, ЕГН, лична карта №, постоянен адрес: ...................................</w:t>
      </w:r>
    </w:p>
    <w:p w:rsidR="00E1328E" w:rsidRPr="00E1328E" w:rsidRDefault="00E1328E" w:rsidP="00E1328E">
      <w:pPr>
        <w:spacing w:after="0" w:line="240" w:lineRule="auto"/>
        <w:jc w:val="both"/>
        <w:rPr>
          <w:rFonts w:ascii="Times New Roman" w:eastAsia="Times New Roman" w:hAnsi="Times New Roman" w:cs="Times New Roman"/>
          <w:sz w:val="24"/>
          <w:szCs w:val="24"/>
        </w:rPr>
      </w:pP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Участникът се представлява заедно или поотделно (</w:t>
      </w:r>
      <w:r w:rsidRPr="00E1328E">
        <w:rPr>
          <w:rFonts w:ascii="Times New Roman" w:eastAsia="Times New Roman" w:hAnsi="Times New Roman" w:cs="Times New Roman"/>
          <w:i/>
          <w:sz w:val="24"/>
          <w:szCs w:val="24"/>
        </w:rPr>
        <w:t>невярното се зачертава</w:t>
      </w:r>
      <w:r w:rsidRPr="00E1328E">
        <w:rPr>
          <w:rFonts w:ascii="Times New Roman" w:eastAsia="Times New Roman" w:hAnsi="Times New Roman" w:cs="Times New Roman"/>
          <w:sz w:val="24"/>
          <w:szCs w:val="24"/>
        </w:rPr>
        <w:t>)  от следните лица: ...............................</w:t>
      </w:r>
    </w:p>
    <w:p w:rsidR="00E1328E" w:rsidRPr="00E1328E" w:rsidRDefault="00E1328E" w:rsidP="00E1328E">
      <w:pPr>
        <w:spacing w:after="0" w:line="240" w:lineRule="auto"/>
        <w:jc w:val="both"/>
        <w:rPr>
          <w:rFonts w:ascii="Times New Roman" w:eastAsia="Times New Roman" w:hAnsi="Times New Roman" w:cs="Times New Roman"/>
          <w:sz w:val="24"/>
          <w:szCs w:val="24"/>
        </w:rPr>
      </w:pPr>
      <w:r w:rsidRPr="00E1328E">
        <w:rPr>
          <w:rFonts w:ascii="Times New Roman" w:eastAsia="Times New Roman" w:hAnsi="Times New Roman" w:cs="Times New Roman"/>
          <w:sz w:val="24"/>
          <w:szCs w:val="24"/>
        </w:rPr>
        <w:t>..........................................................</w:t>
      </w:r>
    </w:p>
    <w:p w:rsidR="00E1328E" w:rsidRPr="00E1328E" w:rsidRDefault="00E1328E" w:rsidP="00E1328E">
      <w:pPr>
        <w:spacing w:after="0" w:line="240" w:lineRule="auto"/>
        <w:jc w:val="both"/>
        <w:rPr>
          <w:rFonts w:ascii="Times New Roman" w:eastAsia="Calibri" w:hAnsi="Times New Roman" w:cs="Times New Roman"/>
        </w:rPr>
      </w:pPr>
      <w:r w:rsidRPr="00E1328E">
        <w:rPr>
          <w:rFonts w:ascii="Times New Roman" w:eastAsia="Calibri" w:hAnsi="Times New Roman" w:cs="Times New Roman"/>
        </w:rPr>
        <w:t xml:space="preserve">Данни за банковата сметка: </w:t>
      </w:r>
    </w:p>
    <w:p w:rsidR="00E1328E" w:rsidRPr="00E1328E" w:rsidRDefault="00E1328E" w:rsidP="00E1328E">
      <w:pPr>
        <w:spacing w:after="0" w:line="240" w:lineRule="auto"/>
        <w:ind w:firstLine="480"/>
        <w:jc w:val="both"/>
        <w:rPr>
          <w:rFonts w:ascii="Times New Roman" w:eastAsia="Calibri" w:hAnsi="Times New Roman" w:cs="Times New Roman"/>
        </w:rPr>
      </w:pPr>
      <w:r w:rsidRPr="00E1328E">
        <w:rPr>
          <w:rFonts w:ascii="Times New Roman" w:eastAsia="Calibri" w:hAnsi="Times New Roman" w:cs="Times New Roman"/>
        </w:rPr>
        <w:t>Обслужваща банка:……………………</w:t>
      </w:r>
    </w:p>
    <w:p w:rsidR="00E1328E" w:rsidRPr="00E1328E" w:rsidRDefault="00E1328E" w:rsidP="00E1328E">
      <w:pPr>
        <w:spacing w:after="0" w:line="240" w:lineRule="auto"/>
        <w:ind w:firstLine="480"/>
        <w:jc w:val="both"/>
        <w:rPr>
          <w:rFonts w:ascii="Times New Roman" w:eastAsia="Calibri" w:hAnsi="Times New Roman" w:cs="Times New Roman"/>
        </w:rPr>
      </w:pPr>
      <w:r w:rsidRPr="00E1328E">
        <w:rPr>
          <w:rFonts w:ascii="Times New Roman" w:eastAsia="Calibri" w:hAnsi="Times New Roman" w:cs="Times New Roman"/>
        </w:rPr>
        <w:t xml:space="preserve"> IBAN.......................................................</w:t>
      </w:r>
    </w:p>
    <w:p w:rsidR="00E1328E" w:rsidRPr="00E1328E" w:rsidRDefault="00E1328E" w:rsidP="00E1328E">
      <w:pPr>
        <w:spacing w:after="0" w:line="240" w:lineRule="auto"/>
        <w:ind w:firstLine="480"/>
        <w:jc w:val="both"/>
        <w:rPr>
          <w:rFonts w:ascii="Times New Roman" w:eastAsia="Calibri" w:hAnsi="Times New Roman" w:cs="Times New Roman"/>
        </w:rPr>
      </w:pPr>
      <w:r w:rsidRPr="00E1328E">
        <w:rPr>
          <w:rFonts w:ascii="Times New Roman" w:eastAsia="Calibri" w:hAnsi="Times New Roman" w:cs="Times New Roman"/>
        </w:rPr>
        <w:t xml:space="preserve"> BIC...........................................................</w:t>
      </w:r>
    </w:p>
    <w:p w:rsidR="00E1328E" w:rsidRPr="00E1328E" w:rsidRDefault="00E1328E" w:rsidP="00721137">
      <w:pPr>
        <w:spacing w:after="0" w:line="240" w:lineRule="auto"/>
        <w:ind w:firstLine="480"/>
        <w:rPr>
          <w:rFonts w:ascii="Times New Roman" w:eastAsia="Calibri" w:hAnsi="Times New Roman" w:cs="Times New Roman"/>
        </w:rPr>
      </w:pPr>
      <w:r w:rsidRPr="00E1328E">
        <w:rPr>
          <w:rFonts w:ascii="Times New Roman" w:eastAsia="Calibri" w:hAnsi="Times New Roman" w:cs="Times New Roman"/>
        </w:rPr>
        <w:t>Титуляр на сметката:.......................................</w:t>
      </w:r>
    </w:p>
    <w:p w:rsidR="00E1328E" w:rsidRPr="00E1328E" w:rsidRDefault="00E1328E" w:rsidP="00E1328E">
      <w:pPr>
        <w:spacing w:after="200" w:line="276" w:lineRule="auto"/>
        <w:rPr>
          <w:rFonts w:ascii="Times New Roman" w:eastAsia="Calibri" w:hAnsi="Times New Roman" w:cs="Times New Roman"/>
        </w:rPr>
      </w:pPr>
    </w:p>
    <w:p w:rsidR="00E1328E" w:rsidRPr="00E1328E" w:rsidRDefault="00E1328E" w:rsidP="00E1328E">
      <w:pPr>
        <w:spacing w:after="200" w:line="276" w:lineRule="auto"/>
        <w:ind w:firstLine="567"/>
        <w:rPr>
          <w:rFonts w:ascii="Times New Roman" w:eastAsia="Calibri" w:hAnsi="Times New Roman" w:cs="Times New Roman"/>
          <w:b/>
          <w:bCs/>
        </w:rPr>
      </w:pPr>
      <w:r w:rsidRPr="00E1328E">
        <w:rPr>
          <w:rFonts w:ascii="Times New Roman" w:eastAsia="Calibri" w:hAnsi="Times New Roman" w:cs="Times New Roman"/>
          <w:b/>
          <w:bCs/>
        </w:rPr>
        <w:t>УВАЖАЕМИ ДАМИ И ГОСПОДА,</w:t>
      </w:r>
    </w:p>
    <w:p w:rsidR="00E1328E" w:rsidRPr="00E1328E" w:rsidRDefault="00E1328E" w:rsidP="00E1328E">
      <w:pPr>
        <w:spacing w:after="200" w:line="276" w:lineRule="auto"/>
        <w:ind w:firstLine="540"/>
        <w:jc w:val="both"/>
        <w:rPr>
          <w:rFonts w:ascii="Times New Roman" w:eastAsia="Calibri" w:hAnsi="Times New Roman" w:cs="Times New Roman"/>
        </w:rPr>
      </w:pPr>
      <w:r w:rsidRPr="00E1328E">
        <w:rPr>
          <w:rFonts w:ascii="Times New Roman" w:eastAsia="Calibri" w:hAnsi="Times New Roman" w:cs="Times New Roman"/>
        </w:rPr>
        <w:t>С подаването на настоящата оферта удостоверяваме, че сме запознати с предмета на настоящата обществена поръчка и безусловно приемаме всички изисквания и задължения, поставени от Възложителя в обявата и техническата спецификация за изпълнение на поръчката.</w:t>
      </w:r>
    </w:p>
    <w:p w:rsidR="00E1328E" w:rsidRPr="00E1328E" w:rsidRDefault="00E1328E" w:rsidP="00E1328E">
      <w:pPr>
        <w:spacing w:after="200" w:line="276" w:lineRule="auto"/>
        <w:ind w:firstLine="540"/>
        <w:jc w:val="both"/>
        <w:rPr>
          <w:rFonts w:ascii="Times New Roman" w:eastAsia="MS ??" w:hAnsi="Times New Roman" w:cs="Times New Roman"/>
        </w:rPr>
      </w:pPr>
      <w:r w:rsidRPr="00E1328E">
        <w:rPr>
          <w:rFonts w:ascii="Times New Roman" w:eastAsia="MS ??" w:hAnsi="Times New Roman" w:cs="Times New Roman"/>
        </w:rPr>
        <w:t>Декларирам, че участникът, когото представлявам..........................................(</w:t>
      </w:r>
      <w:r w:rsidRPr="00E1328E">
        <w:rPr>
          <w:rFonts w:ascii="Times New Roman" w:eastAsia="MS ??" w:hAnsi="Times New Roman" w:cs="Times New Roman"/>
          <w:i/>
        </w:rPr>
        <w:t>попълва се наименованието на участника</w:t>
      </w:r>
      <w:r w:rsidRPr="00E1328E">
        <w:rPr>
          <w:rFonts w:ascii="Times New Roman" w:eastAsia="MS ??" w:hAnsi="Times New Roman" w:cs="Times New Roman"/>
        </w:rPr>
        <w:t xml:space="preserve">), желае да използва ЕЕДОП, който вече е бил използван при предходна процедура за обществена поръчка, до който е осигурен пряк и неограничен достъп по електронен път </w:t>
      </w:r>
    </w:p>
    <w:p w:rsidR="00E1328E" w:rsidRPr="00E1328E" w:rsidRDefault="00E1328E" w:rsidP="00E1328E">
      <w:pPr>
        <w:spacing w:after="200" w:line="276" w:lineRule="auto"/>
        <w:ind w:firstLine="540"/>
        <w:jc w:val="both"/>
        <w:rPr>
          <w:rFonts w:ascii="Times New Roman" w:eastAsia="MS ??" w:hAnsi="Times New Roman" w:cs="Times New Roman"/>
        </w:rPr>
      </w:pPr>
      <w:r w:rsidRPr="00E1328E">
        <w:rPr>
          <w:rFonts w:ascii="Times New Roman" w:eastAsia="Calibri" w:hAnsi="Times New Roman" w:cs="Times New Roman"/>
        </w:rPr>
        <w:t xml:space="preserve">Декларирам, че ЕЕДОП, представен и подписан от участника, който представлявам, съдържа актуални данни към момента на подаване на офертата в настоящата процедура и подписът, с които е подписан е автентичен и принадлежи на лице с представителна власт. </w:t>
      </w:r>
    </w:p>
    <w:p w:rsidR="00E1328E" w:rsidRPr="00E1328E" w:rsidRDefault="00E1328E" w:rsidP="00E1328E">
      <w:pPr>
        <w:suppressAutoHyphens/>
        <w:spacing w:after="200" w:line="276" w:lineRule="auto"/>
        <w:ind w:firstLine="709"/>
        <w:jc w:val="both"/>
        <w:rPr>
          <w:rFonts w:ascii="Times New Roman" w:eastAsia="Calibri" w:hAnsi="Times New Roman" w:cs="Times New Roman"/>
          <w:lang w:eastAsia="ar-SA"/>
        </w:rPr>
      </w:pPr>
      <w:r w:rsidRPr="00E1328E">
        <w:rPr>
          <w:rFonts w:ascii="Times New Roman" w:eastAsia="Calibri" w:hAnsi="Times New Roman" w:cs="Times New Roman"/>
          <w:lang w:eastAsia="ar-SA"/>
        </w:rPr>
        <w:t>Гарантираме, че сме в състояние да изпълним качествено поръчката в пълно съответствие с направеното с настоящата оферта предложение и изискванията на възложителя.</w:t>
      </w:r>
    </w:p>
    <w:p w:rsidR="00E1328E" w:rsidRPr="00E1328E" w:rsidRDefault="00721137" w:rsidP="00E1328E">
      <w:pPr>
        <w:spacing w:after="200" w:line="276" w:lineRule="auto"/>
        <w:ind w:firstLine="709"/>
        <w:jc w:val="both"/>
        <w:rPr>
          <w:rFonts w:ascii="Times New Roman" w:eastAsia="Calibri" w:hAnsi="Times New Roman" w:cs="Times New Roman"/>
        </w:rPr>
      </w:pPr>
      <w:r>
        <w:rPr>
          <w:rFonts w:ascii="Times New Roman" w:eastAsia="Calibri" w:hAnsi="Times New Roman" w:cs="Times New Roman"/>
        </w:rPr>
        <w:t>Срокът</w:t>
      </w:r>
      <w:r w:rsidR="00E1328E" w:rsidRPr="00E1328E">
        <w:rPr>
          <w:rFonts w:ascii="Times New Roman" w:eastAsia="Calibri" w:hAnsi="Times New Roman" w:cs="Times New Roman"/>
        </w:rPr>
        <w:t xml:space="preserve"> за изпълнение на поръчката </w:t>
      </w:r>
      <w:r>
        <w:rPr>
          <w:rFonts w:ascii="Times New Roman" w:eastAsia="Calibri" w:hAnsi="Times New Roman" w:cs="Times New Roman"/>
        </w:rPr>
        <w:t>е</w:t>
      </w:r>
      <w:r w:rsidR="00E1328E" w:rsidRPr="00E1328E">
        <w:rPr>
          <w:rFonts w:ascii="Times New Roman" w:eastAsia="Calibri" w:hAnsi="Times New Roman" w:cs="Times New Roman"/>
        </w:rPr>
        <w:t xml:space="preserve"> съгласно нашето „Техническо предложение за изпълнение на поръчката”.</w:t>
      </w:r>
    </w:p>
    <w:p w:rsidR="00E1328E" w:rsidRPr="00E1328E" w:rsidRDefault="00E1328E" w:rsidP="00866294">
      <w:pPr>
        <w:spacing w:after="200" w:line="276" w:lineRule="auto"/>
        <w:ind w:firstLine="709"/>
        <w:jc w:val="both"/>
        <w:rPr>
          <w:rFonts w:ascii="Times New Roman" w:eastAsia="Calibri" w:hAnsi="Times New Roman" w:cs="Times New Roman"/>
        </w:rPr>
      </w:pPr>
      <w:r w:rsidRPr="00E1328E">
        <w:rPr>
          <w:rFonts w:ascii="Times New Roman" w:eastAsia="Calibri" w:hAnsi="Times New Roman" w:cs="Times New Roman"/>
        </w:rPr>
        <w:t>Цената за изпълнение, условията и начина на плащане са съгласно при</w:t>
      </w:r>
      <w:r w:rsidR="00866294">
        <w:rPr>
          <w:rFonts w:ascii="Times New Roman" w:eastAsia="Calibri" w:hAnsi="Times New Roman" w:cs="Times New Roman"/>
        </w:rPr>
        <w:t>ложението „Ценово предложение”.</w:t>
      </w:r>
    </w:p>
    <w:p w:rsidR="00E1328E" w:rsidRPr="00E1328E" w:rsidRDefault="00E1328E" w:rsidP="00E1328E">
      <w:pPr>
        <w:shd w:val="clear" w:color="auto" w:fill="FFFFFF"/>
        <w:spacing w:after="200" w:line="269" w:lineRule="exact"/>
        <w:ind w:right="34" w:firstLine="720"/>
        <w:jc w:val="both"/>
        <w:rPr>
          <w:rFonts w:ascii="Times New Roman" w:eastAsia="Calibri" w:hAnsi="Times New Roman" w:cs="Times New Roman"/>
          <w:i/>
          <w:iCs/>
          <w:color w:val="000000"/>
          <w:spacing w:val="-3"/>
        </w:rPr>
      </w:pPr>
      <w:r w:rsidRPr="00E1328E">
        <w:rPr>
          <w:rFonts w:ascii="Times New Roman" w:eastAsia="Calibri" w:hAnsi="Times New Roman" w:cs="Times New Roman"/>
          <w:color w:val="000000"/>
          <w:spacing w:val="7"/>
        </w:rPr>
        <w:t xml:space="preserve">Декларираме, че при изпълнение на поръчката </w:t>
      </w:r>
      <w:r w:rsidRPr="00E1328E">
        <w:rPr>
          <w:rFonts w:ascii="Times New Roman" w:eastAsia="Calibri" w:hAnsi="Times New Roman" w:cs="Times New Roman"/>
          <w:b/>
          <w:color w:val="000000"/>
          <w:spacing w:val="7"/>
        </w:rPr>
        <w:t xml:space="preserve">няма да ползваме/ще ползваме </w:t>
      </w:r>
      <w:r w:rsidRPr="00E1328E">
        <w:rPr>
          <w:rFonts w:ascii="Times New Roman" w:eastAsia="Calibri" w:hAnsi="Times New Roman" w:cs="Times New Roman"/>
          <w:color w:val="000000"/>
          <w:spacing w:val="-3"/>
        </w:rPr>
        <w:t>подизпълнители (</w:t>
      </w:r>
      <w:r w:rsidRPr="00E1328E">
        <w:rPr>
          <w:rFonts w:ascii="Times New Roman" w:eastAsia="Calibri" w:hAnsi="Times New Roman" w:cs="Times New Roman"/>
          <w:b/>
          <w:i/>
          <w:color w:val="000000"/>
          <w:spacing w:val="-3"/>
        </w:rPr>
        <w:t>невярното се зачертава или изтрива</w:t>
      </w:r>
      <w:r w:rsidRPr="00E1328E">
        <w:rPr>
          <w:rFonts w:ascii="Times New Roman" w:eastAsia="Calibri" w:hAnsi="Times New Roman" w:cs="Times New Roman"/>
          <w:color w:val="000000"/>
          <w:spacing w:val="-3"/>
        </w:rPr>
        <w:t xml:space="preserve">), както следва: </w:t>
      </w:r>
      <w:r w:rsidRPr="00E1328E">
        <w:rPr>
          <w:rFonts w:ascii="Times New Roman" w:eastAsia="Calibri" w:hAnsi="Times New Roman" w:cs="Times New Roman"/>
          <w:i/>
          <w:iCs/>
          <w:color w:val="000000"/>
          <w:spacing w:val="-3"/>
        </w:rPr>
        <w:t>(име и адрес на фирмата-подизпълнител, ЕИК, вид и дял на тяхното участие, както и обхват на дейностите, които ще извършва).</w:t>
      </w:r>
    </w:p>
    <w:p w:rsidR="00E1328E" w:rsidRPr="00E1328E" w:rsidRDefault="00E1328E" w:rsidP="00E1328E">
      <w:pPr>
        <w:shd w:val="clear" w:color="auto" w:fill="FFFFFF"/>
        <w:tabs>
          <w:tab w:val="left" w:leader="dot" w:pos="7224"/>
        </w:tabs>
        <w:spacing w:after="200" w:line="269" w:lineRule="exact"/>
        <w:ind w:firstLine="720"/>
        <w:jc w:val="both"/>
        <w:rPr>
          <w:rFonts w:ascii="Times New Roman" w:eastAsia="Calibri" w:hAnsi="Times New Roman" w:cs="Times New Roman"/>
        </w:rPr>
      </w:pPr>
      <w:r w:rsidRPr="00E1328E">
        <w:rPr>
          <w:rFonts w:ascii="Times New Roman" w:eastAsia="Calibri" w:hAnsi="Times New Roman" w:cs="Times New Roman"/>
          <w:color w:val="000000"/>
        </w:rPr>
        <w:lastRenderedPageBreak/>
        <w:t>1</w:t>
      </w:r>
      <w:r w:rsidRPr="00E1328E">
        <w:rPr>
          <w:rFonts w:ascii="Times New Roman" w:eastAsia="Calibri" w:hAnsi="Times New Roman" w:cs="Times New Roman"/>
          <w:color w:val="000000"/>
        </w:rPr>
        <w:tab/>
      </w:r>
      <w:r w:rsidRPr="00E1328E">
        <w:rPr>
          <w:rFonts w:ascii="Times New Roman" w:eastAsia="Calibri" w:hAnsi="Times New Roman" w:cs="Times New Roman"/>
          <w:i/>
          <w:iCs/>
          <w:color w:val="000000"/>
          <w:spacing w:val="-6"/>
        </w:rPr>
        <w:t>(описват се);</w:t>
      </w:r>
    </w:p>
    <w:p w:rsidR="00E1328E" w:rsidRPr="00E1328E" w:rsidRDefault="00E1328E" w:rsidP="00E1328E">
      <w:pPr>
        <w:shd w:val="clear" w:color="auto" w:fill="FFFFFF"/>
        <w:tabs>
          <w:tab w:val="left" w:leader="dot" w:pos="7339"/>
        </w:tabs>
        <w:spacing w:before="125" w:after="200" w:line="276" w:lineRule="auto"/>
        <w:ind w:firstLine="720"/>
        <w:jc w:val="both"/>
        <w:rPr>
          <w:rFonts w:ascii="Times New Roman" w:eastAsia="Calibri" w:hAnsi="Times New Roman" w:cs="Times New Roman"/>
          <w:i/>
          <w:iCs/>
          <w:color w:val="000000"/>
          <w:spacing w:val="-6"/>
        </w:rPr>
      </w:pPr>
      <w:r w:rsidRPr="00E1328E">
        <w:rPr>
          <w:rFonts w:ascii="Times New Roman" w:eastAsia="Calibri" w:hAnsi="Times New Roman" w:cs="Times New Roman"/>
          <w:iCs/>
          <w:color w:val="000000"/>
        </w:rPr>
        <w:t>2</w:t>
      </w:r>
      <w:r w:rsidRPr="00E1328E">
        <w:rPr>
          <w:rFonts w:ascii="Times New Roman" w:eastAsia="Calibri" w:hAnsi="Times New Roman" w:cs="Times New Roman"/>
          <w:iCs/>
          <w:color w:val="000000"/>
        </w:rPr>
        <w:tab/>
      </w:r>
      <w:r w:rsidRPr="00E1328E">
        <w:rPr>
          <w:rFonts w:ascii="Times New Roman" w:eastAsia="Calibri" w:hAnsi="Times New Roman" w:cs="Times New Roman"/>
          <w:i/>
          <w:iCs/>
          <w:color w:val="000000"/>
          <w:spacing w:val="-6"/>
        </w:rPr>
        <w:t>(описват се).</w:t>
      </w:r>
    </w:p>
    <w:p w:rsidR="00E1328E" w:rsidRPr="00E1328E" w:rsidRDefault="00E1328E" w:rsidP="00E1328E">
      <w:pPr>
        <w:spacing w:after="200" w:line="276" w:lineRule="auto"/>
        <w:ind w:firstLine="567"/>
        <w:jc w:val="both"/>
        <w:rPr>
          <w:rFonts w:ascii="Times New Roman" w:eastAsia="Calibri" w:hAnsi="Times New Roman" w:cs="Times New Roman"/>
        </w:rPr>
      </w:pPr>
      <w:r w:rsidRPr="00E1328E">
        <w:rPr>
          <w:rFonts w:ascii="Times New Roman" w:eastAsia="Calibri" w:hAnsi="Times New Roman" w:cs="Times New Roman"/>
        </w:rPr>
        <w:t>В случай, че бъдем определени за изпълнител на обществената поръчка, се задължаваме при подписването на договора да представим:</w:t>
      </w:r>
    </w:p>
    <w:p w:rsidR="00E1328E" w:rsidRPr="00E1328E" w:rsidRDefault="00E1328E" w:rsidP="00E1328E">
      <w:pPr>
        <w:spacing w:after="200" w:line="276" w:lineRule="auto"/>
        <w:ind w:firstLine="567"/>
        <w:jc w:val="both"/>
        <w:rPr>
          <w:rFonts w:ascii="Times New Roman" w:eastAsia="Calibri" w:hAnsi="Times New Roman" w:cs="Times New Roman"/>
        </w:rPr>
      </w:pPr>
      <w:r w:rsidRPr="00E1328E">
        <w:rPr>
          <w:rFonts w:ascii="Times New Roman" w:eastAsia="Calibri" w:hAnsi="Times New Roman" w:cs="Times New Roman"/>
        </w:rPr>
        <w:t xml:space="preserve">- документи съгласно изискването на чл. 67, ал. 1 от ЗОП </w:t>
      </w:r>
      <w:r w:rsidRPr="00E1328E">
        <w:rPr>
          <w:rFonts w:ascii="Times New Roman" w:eastAsia="Calibri" w:hAnsi="Times New Roman" w:cs="Times New Roman"/>
          <w:i/>
        </w:rPr>
        <w:t>/издадени от компетентен орган, за удостоверяване липсата на обстоятелства по чл. 54, ал. 1, т. 1 и т. 2 от ЗОП (свидетелство/а за съдимост) и по чл. 54, ал. 1, т. 3 от ЗОП (удостоверение за наличие или липса на задължения към държавата, към общината по седалището на възложителя и към общината по седалището на участника) Удостоверение от Главна дирекция „Инспекция по труда“</w:t>
      </w:r>
      <w:r w:rsidR="00721137">
        <w:rPr>
          <w:rFonts w:ascii="Times New Roman" w:eastAsia="Calibri" w:hAnsi="Times New Roman" w:cs="Times New Roman"/>
          <w:i/>
        </w:rPr>
        <w:t xml:space="preserve"> и Удостоверение от Агенцията по вписванията</w:t>
      </w:r>
      <w:r w:rsidRPr="00E1328E">
        <w:rPr>
          <w:rFonts w:ascii="Times New Roman" w:eastAsia="Calibri" w:hAnsi="Times New Roman" w:cs="Times New Roman"/>
          <w:i/>
        </w:rPr>
        <w:t>/</w:t>
      </w:r>
      <w:r w:rsidRPr="00E1328E">
        <w:rPr>
          <w:rFonts w:ascii="Times New Roman" w:eastAsia="Calibri" w:hAnsi="Times New Roman" w:cs="Times New Roman"/>
        </w:rPr>
        <w:t>;</w:t>
      </w:r>
    </w:p>
    <w:p w:rsidR="00E1328E" w:rsidRPr="00E1328E" w:rsidRDefault="00E1328E" w:rsidP="00866294">
      <w:pPr>
        <w:spacing w:after="200" w:line="276" w:lineRule="auto"/>
        <w:ind w:firstLine="540"/>
        <w:jc w:val="both"/>
        <w:rPr>
          <w:rFonts w:ascii="Times New Roman" w:eastAsia="Calibri" w:hAnsi="Times New Roman" w:cs="Times New Roman"/>
          <w:b/>
          <w:u w:val="single"/>
        </w:rPr>
      </w:pPr>
      <w:r w:rsidRPr="00E1328E">
        <w:rPr>
          <w:rFonts w:ascii="Times New Roman" w:eastAsia="Calibri" w:hAnsi="Times New Roman" w:cs="Times New Roman"/>
          <w:b/>
          <w:u w:val="single"/>
        </w:rPr>
        <w:t>Прилож</w:t>
      </w:r>
      <w:r w:rsidR="00866294">
        <w:rPr>
          <w:rFonts w:ascii="Times New Roman" w:eastAsia="Calibri" w:hAnsi="Times New Roman" w:cs="Times New Roman"/>
          <w:b/>
          <w:u w:val="single"/>
        </w:rPr>
        <w:t xml:space="preserve">ения към настоящата оферта са: </w:t>
      </w:r>
    </w:p>
    <w:p w:rsidR="00E1328E" w:rsidRPr="00E1328E" w:rsidRDefault="00E1328E" w:rsidP="00E1328E">
      <w:pPr>
        <w:spacing w:after="200" w:line="276" w:lineRule="auto"/>
        <w:ind w:firstLine="540"/>
        <w:jc w:val="both"/>
        <w:rPr>
          <w:rFonts w:ascii="Times New Roman" w:eastAsia="Calibri" w:hAnsi="Times New Roman" w:cs="Times New Roman"/>
          <w:i/>
        </w:rPr>
      </w:pPr>
      <w:r w:rsidRPr="00E1328E">
        <w:rPr>
          <w:rFonts w:ascii="Times New Roman" w:eastAsia="Calibri" w:hAnsi="Times New Roman" w:cs="Times New Roman"/>
          <w:i/>
        </w:rPr>
        <w:t>(Попълват се конкретно приложените от участниците документи)</w:t>
      </w:r>
    </w:p>
    <w:p w:rsidR="00E1328E" w:rsidRPr="00E1328E" w:rsidRDefault="00E1328E" w:rsidP="00E1328E">
      <w:pPr>
        <w:spacing w:after="200" w:line="276" w:lineRule="auto"/>
        <w:ind w:firstLine="540"/>
        <w:jc w:val="both"/>
        <w:rPr>
          <w:rFonts w:ascii="Times New Roman" w:eastAsia="Calibri" w:hAnsi="Times New Roman" w:cs="Times New Roman"/>
          <w:iCs/>
          <w:color w:val="000000"/>
        </w:rPr>
      </w:pPr>
      <w:r w:rsidRPr="00E1328E">
        <w:rPr>
          <w:rFonts w:ascii="Times New Roman" w:eastAsia="Calibri" w:hAnsi="Times New Roman" w:cs="Times New Roman"/>
          <w:i/>
        </w:rPr>
        <w:t xml:space="preserve"> </w:t>
      </w:r>
      <w:r w:rsidRPr="00E1328E">
        <w:rPr>
          <w:rFonts w:ascii="Times New Roman" w:eastAsia="Calibri" w:hAnsi="Times New Roman" w:cs="Times New Roman"/>
          <w:iCs/>
          <w:color w:val="000000"/>
        </w:rPr>
        <w:t>Към офертата си участниците представят следните документи:</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iCs/>
          <w:color w:val="000000"/>
        </w:rPr>
      </w:pPr>
      <w:r w:rsidRPr="00E1328E">
        <w:rPr>
          <w:rFonts w:ascii="Times New Roman" w:eastAsia="Calibri" w:hAnsi="Times New Roman" w:cs="Times New Roman"/>
          <w:iCs/>
          <w:color w:val="000000"/>
        </w:rPr>
        <w:t xml:space="preserve">Списък на документите, </w:t>
      </w:r>
      <w:r w:rsidR="00435C9B">
        <w:rPr>
          <w:rFonts w:ascii="Times New Roman" w:eastAsia="Calibri" w:hAnsi="Times New Roman" w:cs="Times New Roman"/>
          <w:iCs/>
          <w:color w:val="000000"/>
        </w:rPr>
        <w:t>представени от участника</w:t>
      </w:r>
      <w:r w:rsidRPr="00E1328E">
        <w:rPr>
          <w:rFonts w:ascii="Times New Roman" w:eastAsia="Calibri" w:hAnsi="Times New Roman" w:cs="Times New Roman"/>
          <w:iCs/>
          <w:color w:val="000000"/>
        </w:rPr>
        <w:t xml:space="preserve"> (Образец № 1);</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iCs/>
          <w:color w:val="000000"/>
        </w:rPr>
      </w:pPr>
      <w:r w:rsidRPr="00E1328E">
        <w:rPr>
          <w:rFonts w:ascii="Times New Roman" w:eastAsia="Calibri" w:hAnsi="Times New Roman" w:cs="Times New Roman"/>
          <w:iCs/>
          <w:color w:val="000000"/>
        </w:rPr>
        <w:t>Оферта (Образец № 2);</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iCs/>
          <w:color w:val="000000"/>
        </w:rPr>
      </w:pPr>
      <w:r w:rsidRPr="00E1328E">
        <w:rPr>
          <w:rFonts w:ascii="Times New Roman" w:eastAsia="Calibri" w:hAnsi="Times New Roman" w:cs="Times New Roman"/>
          <w:iCs/>
          <w:color w:val="000000"/>
        </w:rPr>
        <w:t>Техническо предложение за изпълнение на поръчката (Образец № 3);</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bCs/>
        </w:rPr>
      </w:pPr>
      <w:r w:rsidRPr="00E1328E">
        <w:rPr>
          <w:rFonts w:ascii="Times New Roman" w:eastAsia="Calibri" w:hAnsi="Times New Roman" w:cs="Times New Roman"/>
          <w:bCs/>
        </w:rPr>
        <w:t>Единен европейски документ за обществени поръчки – ЕЕДОП (Образец № 4);</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bCs/>
        </w:rPr>
      </w:pPr>
      <w:r w:rsidRPr="00E1328E">
        <w:rPr>
          <w:rFonts w:ascii="Times New Roman" w:eastAsia="Calibri" w:hAnsi="Times New Roman" w:cs="Times New Roman"/>
          <w:iCs/>
          <w:color w:val="000000"/>
        </w:rPr>
        <w:t xml:space="preserve">Декларация за приемане на условията в проекта на договор </w:t>
      </w:r>
      <w:r w:rsidRPr="00E1328E">
        <w:rPr>
          <w:rFonts w:ascii="Times New Roman" w:eastAsia="Calibri" w:hAnsi="Times New Roman" w:cs="Times New Roman"/>
          <w:bCs/>
        </w:rPr>
        <w:t>(Образец № 5);</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bCs/>
        </w:rPr>
      </w:pPr>
      <w:r w:rsidRPr="00E1328E">
        <w:rPr>
          <w:rFonts w:ascii="Times New Roman" w:eastAsia="Calibri" w:hAnsi="Times New Roman" w:cs="Times New Roman"/>
          <w:iCs/>
          <w:color w:val="000000"/>
        </w:rPr>
        <w:t xml:space="preserve">Декларация за срока на валидност на офертата </w:t>
      </w:r>
      <w:r w:rsidRPr="00E1328E">
        <w:rPr>
          <w:rFonts w:ascii="Times New Roman" w:eastAsia="Calibri" w:hAnsi="Times New Roman" w:cs="Times New Roman"/>
          <w:bCs/>
        </w:rPr>
        <w:t>(Образец № 6);</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bCs/>
        </w:rPr>
      </w:pPr>
      <w:r w:rsidRPr="00E1328E">
        <w:rPr>
          <w:rFonts w:ascii="Times New Roman" w:eastAsia="Calibri" w:hAnsi="Times New Roman" w:cs="Times New Roman"/>
          <w:iCs/>
          <w:color w:val="000000"/>
        </w:rPr>
        <w:t xml:space="preserve">Декларация по чл. 39, ал. 3, т. 1, б. „д“ от ППЗОП </w:t>
      </w:r>
      <w:r w:rsidRPr="00E1328E">
        <w:rPr>
          <w:rFonts w:ascii="Times New Roman" w:eastAsia="Calibri" w:hAnsi="Times New Roman" w:cs="Times New Roman"/>
          <w:bCs/>
        </w:rPr>
        <w:t>(Образец № 7);</w:t>
      </w:r>
    </w:p>
    <w:p w:rsidR="00E1328E" w:rsidRPr="00E1328E" w:rsidRDefault="00E1328E" w:rsidP="00E1328E">
      <w:pPr>
        <w:numPr>
          <w:ilvl w:val="0"/>
          <w:numId w:val="15"/>
        </w:numPr>
        <w:spacing w:after="0" w:line="240" w:lineRule="auto"/>
        <w:ind w:left="644"/>
        <w:jc w:val="both"/>
        <w:rPr>
          <w:rFonts w:ascii="Times New Roman" w:eastAsia="Calibri" w:hAnsi="Times New Roman" w:cs="Times New Roman"/>
          <w:iCs/>
          <w:color w:val="000000"/>
        </w:rPr>
      </w:pPr>
      <w:r w:rsidRPr="00E1328E">
        <w:rPr>
          <w:rFonts w:ascii="Times New Roman" w:eastAsia="Calibri" w:hAnsi="Times New Roman" w:cs="Times New Roman"/>
          <w:iCs/>
          <w:color w:val="000000"/>
        </w:rPr>
        <w:t xml:space="preserve">Ценово предложение </w:t>
      </w:r>
      <w:r w:rsidRPr="00E1328E">
        <w:rPr>
          <w:rFonts w:ascii="Times New Roman" w:eastAsia="Calibri" w:hAnsi="Times New Roman" w:cs="Times New Roman"/>
          <w:bCs/>
        </w:rPr>
        <w:t>(Образец № 8).</w:t>
      </w:r>
    </w:p>
    <w:p w:rsidR="00E1328E" w:rsidRPr="00E1328E" w:rsidRDefault="00E1328E" w:rsidP="00E1328E">
      <w:pPr>
        <w:spacing w:after="200" w:line="276" w:lineRule="auto"/>
        <w:jc w:val="both"/>
        <w:rPr>
          <w:rFonts w:ascii="Times New Roman" w:eastAsia="Calibri" w:hAnsi="Times New Roman" w:cs="Times New Roman"/>
          <w:b/>
        </w:rPr>
      </w:pPr>
      <w:r w:rsidRPr="00E1328E">
        <w:rPr>
          <w:rFonts w:ascii="Times New Roman" w:eastAsia="Calibri" w:hAnsi="Times New Roman" w:cs="Times New Roman"/>
        </w:rPr>
        <w:t xml:space="preserve">     15. Други документи, съгласно изискванията на Възложителя.</w:t>
      </w:r>
    </w:p>
    <w:p w:rsidR="00E1328E" w:rsidRPr="00E1328E" w:rsidRDefault="00E1328E" w:rsidP="00E1328E">
      <w:pPr>
        <w:spacing w:after="200" w:line="276" w:lineRule="auto"/>
        <w:ind w:firstLine="720"/>
        <w:jc w:val="both"/>
        <w:rPr>
          <w:rFonts w:ascii="Times New Roman" w:eastAsia="Calibri" w:hAnsi="Times New Roman" w:cs="Times New Roman"/>
          <w:b/>
        </w:rPr>
      </w:pPr>
      <w:r w:rsidRPr="00E1328E">
        <w:rPr>
          <w:rFonts w:ascii="Times New Roman" w:eastAsia="Calibri" w:hAnsi="Times New Roman" w:cs="Times New Roman"/>
        </w:rPr>
        <w:t xml:space="preserve"> (посочват се конкретно представените от участника документи)</w:t>
      </w:r>
    </w:p>
    <w:p w:rsidR="00E1328E" w:rsidRPr="00E1328E" w:rsidRDefault="00E1328E" w:rsidP="00E1328E">
      <w:pPr>
        <w:spacing w:after="200" w:line="360" w:lineRule="auto"/>
        <w:ind w:firstLine="539"/>
        <w:jc w:val="both"/>
        <w:rPr>
          <w:rFonts w:ascii="Times New Roman" w:eastAsia="Calibri" w:hAnsi="Times New Roman" w:cs="Times New Roman"/>
          <w:b/>
        </w:rPr>
      </w:pPr>
    </w:p>
    <w:p w:rsidR="00E1328E" w:rsidRPr="00E1328E" w:rsidRDefault="00E1328E" w:rsidP="00E1328E">
      <w:pPr>
        <w:spacing w:after="200" w:line="360" w:lineRule="auto"/>
        <w:ind w:firstLine="539"/>
        <w:jc w:val="both"/>
        <w:rPr>
          <w:rFonts w:ascii="Times New Roman" w:eastAsia="Calibri" w:hAnsi="Times New Roman" w:cs="Times New Roman"/>
          <w:b/>
        </w:rPr>
      </w:pPr>
      <w:r w:rsidRPr="00E1328E">
        <w:rPr>
          <w:rFonts w:ascii="Times New Roman" w:eastAsia="Calibri" w:hAnsi="Times New Roman" w:cs="Times New Roman"/>
          <w:b/>
        </w:rPr>
        <w:t>Правно обвързващ подпис</w:t>
      </w:r>
      <w:r w:rsidR="00DC09A2">
        <w:rPr>
          <w:rFonts w:ascii="Times New Roman" w:eastAsia="Calibri" w:hAnsi="Times New Roman" w:cs="Times New Roman"/>
          <w:b/>
        </w:rPr>
        <w:t xml:space="preserve"> /и печат/</w:t>
      </w:r>
      <w:r w:rsidRPr="00E1328E">
        <w:rPr>
          <w:rFonts w:ascii="Times New Roman" w:eastAsia="Calibri" w:hAnsi="Times New Roman" w:cs="Times New Roman"/>
          <w:b/>
        </w:rPr>
        <w:t>:</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Дата</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 xml:space="preserve">                      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Име и фамилия</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 xml:space="preserve">          __________________________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Подпис на упълномощеното лице   __________________________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Длъжност</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 xml:space="preserve">           __________________________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Наименование на участника</w:t>
      </w:r>
      <w:r w:rsidRPr="00E1328E">
        <w:rPr>
          <w:rFonts w:ascii="Times New Roman" w:eastAsia="Calibri" w:hAnsi="Times New Roman" w:cs="Times New Roman"/>
        </w:rPr>
        <w:tab/>
      </w:r>
      <w:r w:rsidRPr="00E1328E">
        <w:rPr>
          <w:rFonts w:ascii="Times New Roman" w:eastAsia="Calibri" w:hAnsi="Times New Roman" w:cs="Times New Roman"/>
        </w:rPr>
        <w:tab/>
        <w:t>__________________________</w:t>
      </w:r>
    </w:p>
    <w:tbl>
      <w:tblPr>
        <w:tblW w:w="10147" w:type="dxa"/>
        <w:tblLook w:val="01E0" w:firstRow="1" w:lastRow="1" w:firstColumn="1" w:lastColumn="1" w:noHBand="0" w:noVBand="0"/>
      </w:tblPr>
      <w:tblGrid>
        <w:gridCol w:w="10147"/>
      </w:tblGrid>
      <w:tr w:rsidR="00E1328E" w:rsidRPr="00E1328E" w:rsidTr="00704027">
        <w:tc>
          <w:tcPr>
            <w:tcW w:w="10147" w:type="dxa"/>
          </w:tcPr>
          <w:p w:rsidR="00E1328E" w:rsidRPr="00E1328E" w:rsidRDefault="00E1328E" w:rsidP="00E1328E">
            <w:pPr>
              <w:spacing w:after="200" w:line="276" w:lineRule="auto"/>
              <w:rPr>
                <w:rFonts w:ascii="Times New Roman" w:eastAsia="Calibri" w:hAnsi="Times New Roman" w:cs="Times New Roman"/>
                <w:b/>
              </w:rPr>
            </w:pPr>
          </w:p>
        </w:tc>
      </w:tr>
      <w:tr w:rsidR="00E1328E" w:rsidRPr="00E1328E" w:rsidTr="00704027">
        <w:tc>
          <w:tcPr>
            <w:tcW w:w="10147" w:type="dxa"/>
          </w:tcPr>
          <w:p w:rsidR="003540A8" w:rsidRPr="00E1328E" w:rsidRDefault="003540A8" w:rsidP="00E1328E">
            <w:pPr>
              <w:spacing w:after="200" w:line="276" w:lineRule="auto"/>
              <w:jc w:val="both"/>
              <w:rPr>
                <w:rFonts w:ascii="Times New Roman" w:eastAsia="Calibri" w:hAnsi="Times New Roman" w:cs="Times New Roman"/>
                <w:b/>
              </w:rPr>
            </w:pPr>
          </w:p>
        </w:tc>
      </w:tr>
    </w:tbl>
    <w:p w:rsidR="00E1328E" w:rsidRPr="00E1328E" w:rsidRDefault="00E1328E" w:rsidP="00E1328E">
      <w:pPr>
        <w:spacing w:after="200" w:line="276" w:lineRule="auto"/>
        <w:ind w:firstLine="540"/>
        <w:jc w:val="right"/>
        <w:rPr>
          <w:rFonts w:ascii="Times New Roman" w:eastAsia="Calibri" w:hAnsi="Times New Roman" w:cs="Times New Roman"/>
          <w:b/>
          <w:i/>
        </w:rPr>
      </w:pPr>
      <w:r w:rsidRPr="00E1328E">
        <w:rPr>
          <w:rFonts w:ascii="Times New Roman" w:eastAsia="Calibri" w:hAnsi="Times New Roman" w:cs="Times New Roman"/>
          <w:b/>
          <w:i/>
        </w:rPr>
        <w:t>Образец № 3</w:t>
      </w:r>
    </w:p>
    <w:p w:rsidR="00E1328E" w:rsidRPr="00E1328E" w:rsidRDefault="00E1328E" w:rsidP="00E1328E">
      <w:pPr>
        <w:spacing w:after="200" w:line="276" w:lineRule="auto"/>
        <w:ind w:firstLine="540"/>
        <w:jc w:val="right"/>
        <w:rPr>
          <w:rFonts w:ascii="Times New Roman" w:eastAsia="Calibri" w:hAnsi="Times New Roman" w:cs="Times New Roman"/>
          <w:b/>
        </w:rPr>
      </w:pPr>
      <w:r w:rsidRPr="00E1328E">
        <w:rPr>
          <w:rFonts w:ascii="Times New Roman" w:eastAsia="Calibri" w:hAnsi="Times New Roman" w:cs="Times New Roman"/>
          <w:b/>
        </w:rPr>
        <w:tab/>
        <w:t xml:space="preserve">                                                                                    ДО ИВАН ГАВАЛЮГОВ</w:t>
      </w:r>
    </w:p>
    <w:p w:rsidR="00E1328E" w:rsidRPr="00E1328E" w:rsidRDefault="00E1328E" w:rsidP="00E1328E">
      <w:pPr>
        <w:spacing w:after="200" w:line="276" w:lineRule="auto"/>
        <w:ind w:firstLine="540"/>
        <w:jc w:val="right"/>
        <w:rPr>
          <w:rFonts w:ascii="Times New Roman" w:eastAsia="Calibri" w:hAnsi="Times New Roman" w:cs="Times New Roman"/>
          <w:b/>
        </w:rPr>
      </w:pP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t>КМЕТ НА ОБЩИНА БОТЕВГРАД</w:t>
      </w:r>
    </w:p>
    <w:p w:rsidR="00E1328E" w:rsidRPr="00E1328E" w:rsidRDefault="00E1328E" w:rsidP="00E1328E">
      <w:pPr>
        <w:spacing w:after="200" w:line="276" w:lineRule="auto"/>
        <w:jc w:val="right"/>
        <w:rPr>
          <w:rFonts w:ascii="Times New Roman" w:eastAsia="Calibri" w:hAnsi="Times New Roman" w:cs="Times New Roman"/>
        </w:rPr>
      </w:pPr>
      <w:r w:rsidRPr="00E1328E">
        <w:rPr>
          <w:rFonts w:ascii="Times New Roman" w:eastAsia="Calibri" w:hAnsi="Times New Roman" w:cs="Times New Roman"/>
          <w:b/>
        </w:rPr>
        <w:t>ГР. БОТЕВГРАД,  ПЛ. “ОСВОБОЖДЕНИЕ” №13</w:t>
      </w:r>
    </w:p>
    <w:p w:rsidR="00E1328E" w:rsidRPr="00E1328E" w:rsidRDefault="00E1328E" w:rsidP="00E1328E">
      <w:pPr>
        <w:spacing w:after="200" w:line="276" w:lineRule="auto"/>
        <w:ind w:firstLine="540"/>
        <w:jc w:val="both"/>
        <w:rPr>
          <w:rFonts w:ascii="Times New Roman" w:eastAsia="Calibri" w:hAnsi="Times New Roman" w:cs="Times New Roman"/>
          <w:b/>
        </w:rPr>
      </w:pPr>
    </w:p>
    <w:p w:rsidR="00E1328E" w:rsidRPr="00E1328E" w:rsidRDefault="00E1328E" w:rsidP="00E1328E">
      <w:pPr>
        <w:spacing w:after="200" w:line="276" w:lineRule="auto"/>
        <w:jc w:val="center"/>
        <w:rPr>
          <w:rFonts w:ascii="Times New Roman" w:eastAsia="Calibri" w:hAnsi="Times New Roman" w:cs="Times New Roman"/>
          <w:b/>
        </w:rPr>
      </w:pPr>
      <w:r w:rsidRPr="00E1328E">
        <w:rPr>
          <w:rFonts w:ascii="Times New Roman" w:eastAsia="Calibri" w:hAnsi="Times New Roman" w:cs="Times New Roman"/>
          <w:b/>
        </w:rPr>
        <w:t>ТЕХНИЧЕСКО ПРЕДЛОЖЕНИЕ ЗА ИЗПЪЛНЕНИЕ НА ПОРЪЧКАТА</w:t>
      </w:r>
    </w:p>
    <w:p w:rsidR="00E1328E" w:rsidRPr="00E1328E" w:rsidRDefault="00E1328E" w:rsidP="00E1328E">
      <w:pPr>
        <w:spacing w:after="200" w:line="276" w:lineRule="auto"/>
        <w:jc w:val="center"/>
        <w:rPr>
          <w:rFonts w:ascii="Times New Roman" w:eastAsia="Calibri" w:hAnsi="Times New Roman" w:cs="Times New Roman"/>
          <w:b/>
        </w:rPr>
      </w:pPr>
      <w:r w:rsidRPr="00E1328E">
        <w:rPr>
          <w:rFonts w:ascii="Times New Roman" w:eastAsia="Calibri" w:hAnsi="Times New Roman" w:cs="Times New Roman"/>
          <w:b/>
        </w:rPr>
        <w:t>С ПРЕДМЕТ:</w:t>
      </w:r>
    </w:p>
    <w:p w:rsidR="00E1328E" w:rsidRPr="00721137" w:rsidRDefault="00147F1D" w:rsidP="00E1328E">
      <w:pPr>
        <w:spacing w:after="200" w:line="276" w:lineRule="auto"/>
        <w:jc w:val="both"/>
        <w:rPr>
          <w:rFonts w:ascii="Times New Roman" w:eastAsia="Calibri" w:hAnsi="Times New Roman" w:cs="Times New Roman"/>
        </w:rPr>
      </w:pPr>
      <w:r w:rsidRPr="00721137">
        <w:rPr>
          <w:rFonts w:ascii="Times New Roman" w:eastAsia="Calibri" w:hAnsi="Times New Roman" w:cs="Times New Roman"/>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p>
    <w:p w:rsidR="00E1328E" w:rsidRPr="00E1328E" w:rsidRDefault="00E1328E" w:rsidP="00E1328E">
      <w:pPr>
        <w:spacing w:after="200" w:line="276" w:lineRule="auto"/>
        <w:ind w:firstLine="720"/>
        <w:rPr>
          <w:rFonts w:ascii="Times New Roman" w:eastAsia="Calibri" w:hAnsi="Times New Roman" w:cs="Times New Roman"/>
          <w:b/>
          <w:bCs/>
        </w:rPr>
      </w:pPr>
      <w:r w:rsidRPr="00E1328E">
        <w:rPr>
          <w:rFonts w:ascii="Times New Roman" w:eastAsia="Calibri" w:hAnsi="Times New Roman" w:cs="Times New Roman"/>
          <w:b/>
          <w:bCs/>
        </w:rPr>
        <w:t>УВАЖАЕМИ ДАМИ И ГОСПОДА,</w:t>
      </w:r>
    </w:p>
    <w:p w:rsidR="00E1328E" w:rsidRPr="00E1328E" w:rsidRDefault="00E1328E" w:rsidP="00E1328E">
      <w:pPr>
        <w:spacing w:after="200" w:line="276" w:lineRule="auto"/>
        <w:ind w:firstLine="709"/>
        <w:jc w:val="both"/>
        <w:rPr>
          <w:rFonts w:ascii="Times New Roman" w:eastAsia="Calibri" w:hAnsi="Times New Roman" w:cs="Times New Roman"/>
          <w:bCs/>
        </w:rPr>
      </w:pPr>
      <w:r w:rsidRPr="00E1328E">
        <w:rPr>
          <w:rFonts w:ascii="Times New Roman" w:eastAsia="Calibri" w:hAnsi="Times New Roman" w:cs="Times New Roman"/>
          <w:bCs/>
        </w:rPr>
        <w:t>С настоящото представяме нашето предложение за изпълнение на обявената от Вас поръчка</w:t>
      </w:r>
      <w:r w:rsidRPr="00E1328E">
        <w:rPr>
          <w:rFonts w:ascii="Times New Roman" w:eastAsia="Calibri" w:hAnsi="Times New Roman" w:cs="Times New Roman"/>
        </w:rPr>
        <w:t xml:space="preserve"> </w:t>
      </w:r>
      <w:r w:rsidRPr="00E1328E">
        <w:rPr>
          <w:rFonts w:ascii="Times New Roman" w:eastAsia="Calibri" w:hAnsi="Times New Roman" w:cs="Times New Roman"/>
          <w:bCs/>
        </w:rPr>
        <w:t>с горепосочения предмет.</w:t>
      </w:r>
    </w:p>
    <w:p w:rsidR="00E1328E" w:rsidRPr="00E1328E" w:rsidRDefault="00E1328E" w:rsidP="00E1328E">
      <w:pPr>
        <w:spacing w:after="120" w:line="276" w:lineRule="auto"/>
        <w:ind w:firstLine="720"/>
        <w:jc w:val="both"/>
        <w:rPr>
          <w:rFonts w:ascii="Times New Roman" w:eastAsia="Calibri" w:hAnsi="Times New Roman" w:cs="Times New Roman"/>
        </w:rPr>
      </w:pPr>
      <w:r w:rsidRPr="00E1328E">
        <w:rPr>
          <w:rFonts w:ascii="Times New Roman" w:eastAsia="Calibri" w:hAnsi="Times New Roman" w:cs="Times New Roman"/>
        </w:rPr>
        <w:t>След като се запознахме с всички изисквания от документацията за участие в  настоящата процедура за възлагане на обществена поръчка</w:t>
      </w:r>
      <w:r w:rsidRPr="00E1328E">
        <w:rPr>
          <w:rFonts w:ascii="Times New Roman" w:eastAsia="Calibri" w:hAnsi="Times New Roman" w:cs="Times New Roman"/>
          <w:b/>
        </w:rPr>
        <w:t xml:space="preserve">, </w:t>
      </w:r>
      <w:r w:rsidRPr="00E1328E">
        <w:rPr>
          <w:rFonts w:ascii="Times New Roman" w:eastAsia="Calibri" w:hAnsi="Times New Roman" w:cs="Times New Roman"/>
          <w:color w:val="000000"/>
          <w:spacing w:val="6"/>
        </w:rPr>
        <w:t xml:space="preserve">предлагаме да организираме и извършим услугите, </w:t>
      </w:r>
      <w:r w:rsidRPr="00E1328E">
        <w:rPr>
          <w:rFonts w:ascii="Times New Roman" w:eastAsia="Calibri" w:hAnsi="Times New Roman" w:cs="Times New Roman"/>
          <w:color w:val="000000"/>
          <w:spacing w:val="1"/>
        </w:rPr>
        <w:t>при спазване на следните условия:</w:t>
      </w:r>
    </w:p>
    <w:p w:rsidR="00E1328E" w:rsidRPr="00E1328E" w:rsidRDefault="00E1328E" w:rsidP="00E1328E">
      <w:pPr>
        <w:suppressAutoHyphens/>
        <w:spacing w:before="60" w:after="60" w:line="276" w:lineRule="auto"/>
        <w:ind w:firstLine="708"/>
        <w:jc w:val="both"/>
        <w:rPr>
          <w:rFonts w:ascii="Times New Roman" w:eastAsia="Calibri" w:hAnsi="Times New Roman" w:cs="Times New Roman"/>
          <w:lang w:eastAsia="ar-SA"/>
        </w:rPr>
      </w:pPr>
      <w:r w:rsidRPr="00E1328E">
        <w:rPr>
          <w:rFonts w:ascii="Times New Roman" w:eastAsia="Calibri" w:hAnsi="Times New Roman" w:cs="Times New Roman"/>
          <w:lang w:eastAsia="ar-SA"/>
        </w:rPr>
        <w:t>В случай, че бъдем определени за изпълнител, ние ще представим всички документи, необходими за подписване на договора съгласно документацията за участие в посочения срок от възложителя.</w:t>
      </w:r>
    </w:p>
    <w:p w:rsidR="00E1328E" w:rsidRPr="00E1328E" w:rsidRDefault="00E1328E" w:rsidP="00E1328E">
      <w:pPr>
        <w:spacing w:after="200" w:line="276" w:lineRule="auto"/>
        <w:ind w:firstLine="720"/>
        <w:jc w:val="both"/>
        <w:rPr>
          <w:rFonts w:ascii="Times New Roman" w:eastAsia="Calibri" w:hAnsi="Times New Roman" w:cs="Times New Roman"/>
          <w:bCs/>
        </w:rPr>
      </w:pPr>
      <w:r w:rsidRPr="00E1328E">
        <w:rPr>
          <w:rFonts w:ascii="Times New Roman" w:eastAsia="Calibri" w:hAnsi="Times New Roman" w:cs="Times New Roman"/>
          <w:bCs/>
        </w:rPr>
        <w:t>Декларираме, че приемаме условията на проекта на договора, за което прилагаме съответната декларация – Образец № 5.</w:t>
      </w:r>
    </w:p>
    <w:p w:rsidR="00E1328E" w:rsidRPr="00E1328E" w:rsidRDefault="00E1328E" w:rsidP="00E1328E">
      <w:pPr>
        <w:spacing w:after="0" w:line="276" w:lineRule="auto"/>
        <w:ind w:firstLine="720"/>
        <w:jc w:val="both"/>
        <w:rPr>
          <w:rFonts w:ascii="Times New Roman" w:eastAsia="Calibri" w:hAnsi="Times New Roman" w:cs="Times New Roman"/>
          <w:i/>
        </w:rPr>
      </w:pPr>
      <w:r w:rsidRPr="00E1328E">
        <w:rPr>
          <w:rFonts w:ascii="Times New Roman" w:eastAsia="Calibri" w:hAnsi="Times New Roman" w:cs="Times New Roman"/>
          <w:bCs/>
        </w:rPr>
        <w:t xml:space="preserve">Срокът за изпълнение на обществената поръчка е ........... (словом: ......................) календарни месеца, </w:t>
      </w:r>
      <w:r w:rsidRPr="00E1328E">
        <w:rPr>
          <w:rFonts w:ascii="Times New Roman" w:eastAsia="Calibri" w:hAnsi="Times New Roman" w:cs="Times New Roman"/>
        </w:rPr>
        <w:t>считано от .............................., но не по-късно от ……………………………</w:t>
      </w:r>
      <w:r w:rsidRPr="00E1328E">
        <w:rPr>
          <w:rFonts w:ascii="Times New Roman" w:eastAsia="Calibri" w:hAnsi="Times New Roman" w:cs="Times New Roman"/>
          <w:i/>
        </w:rPr>
        <w:t>(моля посочете точна дата)</w:t>
      </w:r>
    </w:p>
    <w:p w:rsidR="00E1328E" w:rsidRPr="00E1328E" w:rsidRDefault="00E1328E" w:rsidP="00E1328E">
      <w:pPr>
        <w:spacing w:after="200" w:line="276" w:lineRule="auto"/>
        <w:ind w:firstLine="480"/>
        <w:jc w:val="both"/>
        <w:rPr>
          <w:rFonts w:ascii="Times New Roman" w:eastAsia="Calibri" w:hAnsi="Times New Roman" w:cs="Times New Roman"/>
          <w:bCs/>
          <w:i/>
        </w:rPr>
      </w:pPr>
      <w:r w:rsidRPr="00E1328E">
        <w:rPr>
          <w:rFonts w:ascii="Times New Roman" w:eastAsia="Calibri" w:hAnsi="Times New Roman" w:cs="Times New Roman"/>
          <w:bCs/>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Образец № 7</w:t>
      </w:r>
      <w:r w:rsidRPr="00E1328E">
        <w:rPr>
          <w:rFonts w:ascii="Times New Roman" w:eastAsia="Calibri" w:hAnsi="Times New Roman" w:cs="Times New Roman"/>
          <w:bCs/>
          <w:i/>
        </w:rPr>
        <w:t>.</w:t>
      </w:r>
    </w:p>
    <w:p w:rsidR="00E1328E" w:rsidRPr="00E1328E" w:rsidRDefault="00E1328E" w:rsidP="00E1328E">
      <w:pPr>
        <w:numPr>
          <w:ilvl w:val="0"/>
          <w:numId w:val="20"/>
        </w:numPr>
        <w:spacing w:after="200" w:line="276" w:lineRule="auto"/>
        <w:contextualSpacing/>
        <w:jc w:val="both"/>
        <w:rPr>
          <w:rFonts w:ascii="Times New Roman" w:eastAsia="Times New Roman" w:hAnsi="Times New Roman" w:cs="Times New Roman"/>
          <w:b/>
          <w:bCs/>
          <w:sz w:val="24"/>
          <w:szCs w:val="24"/>
        </w:rPr>
      </w:pPr>
      <w:r w:rsidRPr="00E1328E">
        <w:rPr>
          <w:rFonts w:ascii="Times New Roman" w:eastAsia="Times New Roman" w:hAnsi="Times New Roman" w:cs="Times New Roman"/>
          <w:b/>
          <w:bCs/>
          <w:sz w:val="24"/>
          <w:szCs w:val="24"/>
        </w:rPr>
        <w:t xml:space="preserve">ОПИСАНИЕ НА </w:t>
      </w:r>
      <w:r w:rsidRPr="00E1328E">
        <w:rPr>
          <w:rFonts w:ascii="Times New Roman" w:eastAsia="Times New Roman" w:hAnsi="Times New Roman" w:cs="Times New Roman"/>
          <w:b/>
          <w:sz w:val="24"/>
          <w:szCs w:val="24"/>
        </w:rPr>
        <w:t xml:space="preserve">ПРОФЕСИОНАЛНА КОМПЕТЕНТНОСТ </w:t>
      </w:r>
      <w:r w:rsidR="00721137">
        <w:rPr>
          <w:rFonts w:ascii="Times New Roman" w:eastAsia="Times New Roman" w:hAnsi="Times New Roman" w:cs="Times New Roman"/>
          <w:b/>
          <w:bCs/>
          <w:sz w:val="24"/>
          <w:szCs w:val="24"/>
        </w:rPr>
        <w:t>КЛЮЧОВИЯ ЕКСПЕРТ, ПРЕДЛОЖЕН</w:t>
      </w:r>
      <w:r w:rsidRPr="00E1328E">
        <w:rPr>
          <w:rFonts w:ascii="Times New Roman" w:eastAsia="Times New Roman" w:hAnsi="Times New Roman" w:cs="Times New Roman"/>
          <w:b/>
          <w:bCs/>
          <w:sz w:val="24"/>
          <w:szCs w:val="24"/>
        </w:rPr>
        <w:t xml:space="preserve"> ЗА ИЗПЪЛНЕНИЕ НА УСЛУГАТА:</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E1328E" w:rsidRPr="00E1328E" w:rsidTr="00704027">
        <w:trPr>
          <w:trHeight w:val="185"/>
        </w:trPr>
        <w:tc>
          <w:tcPr>
            <w:tcW w:w="9072" w:type="dxa"/>
            <w:tcBorders>
              <w:bottom w:val="single" w:sz="4" w:space="0" w:color="auto"/>
            </w:tcBorders>
            <w:shd w:val="clear" w:color="auto" w:fill="D9D9D9"/>
            <w:vAlign w:val="center"/>
          </w:tcPr>
          <w:p w:rsidR="00E1328E" w:rsidRPr="00E1328E" w:rsidRDefault="00E1328E" w:rsidP="00147F1D">
            <w:pPr>
              <w:spacing w:before="60" w:after="60" w:line="276" w:lineRule="auto"/>
              <w:jc w:val="center"/>
              <w:rPr>
                <w:rFonts w:ascii="Times New Roman" w:eastAsia="Calibri" w:hAnsi="Times New Roman" w:cs="Times New Roman"/>
                <w:b/>
              </w:rPr>
            </w:pPr>
            <w:r w:rsidRPr="00E1328E">
              <w:rPr>
                <w:rFonts w:ascii="Times New Roman" w:eastAsia="Calibri" w:hAnsi="Times New Roman" w:cs="Times New Roman"/>
                <w:b/>
              </w:rPr>
              <w:lastRenderedPageBreak/>
              <w:t xml:space="preserve">Професионална компетентност на </w:t>
            </w:r>
            <w:r w:rsidRPr="00E1328E">
              <w:rPr>
                <w:rFonts w:ascii="Times New Roman" w:eastAsia="Calibri" w:hAnsi="Times New Roman" w:cs="Times New Roman"/>
                <w:b/>
                <w:sz w:val="24"/>
                <w:szCs w:val="24"/>
              </w:rPr>
              <w:t xml:space="preserve">„Графичен дизайнер “ (Е1) </w:t>
            </w:r>
          </w:p>
        </w:tc>
      </w:tr>
      <w:tr w:rsidR="00E1328E" w:rsidRPr="00E1328E" w:rsidTr="00704027">
        <w:trPr>
          <w:trHeight w:val="185"/>
        </w:trPr>
        <w:tc>
          <w:tcPr>
            <w:tcW w:w="9072" w:type="dxa"/>
            <w:shd w:val="clear" w:color="auto" w:fill="auto"/>
          </w:tcPr>
          <w:p w:rsidR="00E1328E" w:rsidRPr="00E1328E" w:rsidRDefault="00E1328E" w:rsidP="00E1328E">
            <w:pPr>
              <w:shd w:val="clear" w:color="auto" w:fill="FFFFFF"/>
              <w:spacing w:after="200" w:line="276" w:lineRule="auto"/>
              <w:jc w:val="both"/>
              <w:rPr>
                <w:rFonts w:ascii="Times New Roman" w:eastAsia="Calibri" w:hAnsi="Times New Roman" w:cs="Times New Roman"/>
                <w:b/>
                <w:i/>
              </w:rPr>
            </w:pPr>
            <w:r w:rsidRPr="00E1328E">
              <w:rPr>
                <w:rFonts w:ascii="Times New Roman" w:eastAsia="Calibri" w:hAnsi="Times New Roman" w:cs="Times New Roman"/>
                <w:b/>
                <w:i/>
              </w:rPr>
              <w:t>1. Описание на основни професионални знания /ОПЗ/</w:t>
            </w:r>
          </w:p>
          <w:p w:rsidR="00E1328E" w:rsidRPr="00E1328E" w:rsidRDefault="00E1328E" w:rsidP="00E1328E">
            <w:pPr>
              <w:shd w:val="clear" w:color="auto" w:fill="FFFFFF"/>
              <w:spacing w:after="200" w:line="276" w:lineRule="auto"/>
              <w:jc w:val="both"/>
              <w:rPr>
                <w:rFonts w:ascii="Times New Roman" w:eastAsia="Calibri" w:hAnsi="Times New Roman" w:cs="Times New Roman"/>
                <w:i/>
              </w:rPr>
            </w:pPr>
            <w:r w:rsidRPr="00E1328E">
              <w:rPr>
                <w:rFonts w:ascii="Times New Roman" w:eastAsia="Calibri" w:hAnsi="Times New Roman" w:cs="Times New Roman"/>
                <w:i/>
              </w:rPr>
              <w:t>Моля попълнете надлежно образователно квалификационна степен и направление на висше образование (ако е приложимо), в което експертът е получил образование в едно с успеха от дипломата за завършена степен на висшето образование на съответния ключов експерт</w:t>
            </w:r>
          </w:p>
        </w:tc>
      </w:tr>
      <w:tr w:rsidR="00E1328E" w:rsidRPr="00E1328E" w:rsidTr="00704027">
        <w:trPr>
          <w:trHeight w:val="185"/>
        </w:trPr>
        <w:tc>
          <w:tcPr>
            <w:tcW w:w="9072" w:type="dxa"/>
            <w:shd w:val="clear" w:color="auto" w:fill="auto"/>
          </w:tcPr>
          <w:p w:rsidR="00E1328E" w:rsidRPr="00831EC5" w:rsidRDefault="00E1328E" w:rsidP="00E1328E">
            <w:pPr>
              <w:shd w:val="clear" w:color="auto" w:fill="FFFFFF"/>
              <w:spacing w:before="120" w:after="60" w:line="240" w:lineRule="auto"/>
              <w:ind w:left="360" w:hanging="360"/>
              <w:jc w:val="both"/>
              <w:outlineLvl w:val="4"/>
              <w:rPr>
                <w:rFonts w:ascii="Times New Roman" w:eastAsia="Times New Roman" w:hAnsi="Times New Roman" w:cs="Times New Roman"/>
                <w:bCs/>
                <w:iCs/>
                <w:color w:val="000000"/>
                <w:sz w:val="26"/>
                <w:szCs w:val="26"/>
                <w:lang w:eastAsia="bg-BG"/>
              </w:rPr>
            </w:pPr>
            <w:r w:rsidRPr="00831EC5">
              <w:rPr>
                <w:rFonts w:ascii="Times New Roman" w:eastAsia="Times New Roman" w:hAnsi="Times New Roman" w:cs="Times New Roman"/>
                <w:bCs/>
                <w:iCs/>
                <w:color w:val="000000"/>
                <w:sz w:val="26"/>
                <w:szCs w:val="26"/>
                <w:lang w:eastAsia="bg-BG"/>
              </w:rPr>
              <w:t>2. Описание на</w:t>
            </w:r>
            <w:r w:rsidRPr="00831EC5">
              <w:rPr>
                <w:rFonts w:ascii="Times New Roman" w:eastAsia="Times New Roman" w:hAnsi="Times New Roman" w:cs="Times New Roman"/>
                <w:bCs/>
                <w:iCs/>
                <w:sz w:val="26"/>
                <w:szCs w:val="26"/>
                <w:lang w:eastAsia="bg-BG"/>
              </w:rPr>
              <w:t xml:space="preserve"> </w:t>
            </w:r>
            <w:r w:rsidRPr="00831EC5">
              <w:rPr>
                <w:rFonts w:ascii="Times New Roman" w:eastAsia="Times New Roman" w:hAnsi="Times New Roman" w:cs="Times New Roman"/>
                <w:bCs/>
                <w:iCs/>
                <w:color w:val="000000"/>
                <w:sz w:val="26"/>
                <w:szCs w:val="26"/>
                <w:lang w:eastAsia="bg-BG"/>
              </w:rPr>
              <w:t>професионален опит /ПО/</w:t>
            </w:r>
          </w:p>
          <w:p w:rsidR="00E1328E" w:rsidRPr="00E1328E" w:rsidRDefault="00E1328E" w:rsidP="00E1328E">
            <w:pPr>
              <w:spacing w:after="200" w:line="276" w:lineRule="auto"/>
              <w:jc w:val="both"/>
              <w:rPr>
                <w:rFonts w:ascii="Times New Roman" w:eastAsia="Calibri" w:hAnsi="Times New Roman" w:cs="Times New Roman"/>
                <w:i/>
              </w:rPr>
            </w:pPr>
            <w:r w:rsidRPr="00831EC5">
              <w:rPr>
                <w:rFonts w:ascii="Times New Roman" w:eastAsia="Calibri" w:hAnsi="Times New Roman" w:cs="Times New Roman"/>
                <w:i/>
              </w:rPr>
              <w:t>Моля, попълнете надлежно информацията необходима за оценка на професионалния опит по проекти</w:t>
            </w:r>
          </w:p>
        </w:tc>
      </w:tr>
    </w:tbl>
    <w:p w:rsidR="00E1328E" w:rsidRPr="00E1328E" w:rsidRDefault="00E1328E" w:rsidP="00E1328E">
      <w:pPr>
        <w:spacing w:after="200" w:line="276" w:lineRule="auto"/>
        <w:ind w:firstLine="720"/>
        <w:jc w:val="both"/>
        <w:rPr>
          <w:rFonts w:ascii="Times New Roman" w:eastAsia="Calibri" w:hAnsi="Times New Roman" w:cs="Times New Roman"/>
          <w:bCs/>
        </w:rPr>
      </w:pP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after="200" w:line="276" w:lineRule="auto"/>
        <w:jc w:val="both"/>
        <w:rPr>
          <w:rFonts w:ascii="Times New Roman" w:eastAsia="Calibri" w:hAnsi="Times New Roman" w:cs="Times New Roman"/>
          <w:b/>
          <w:bCs/>
        </w:rPr>
      </w:pPr>
      <w:r w:rsidRPr="00E1328E">
        <w:rPr>
          <w:rFonts w:ascii="Times New Roman" w:eastAsia="Calibri" w:hAnsi="Times New Roman" w:cs="Times New Roman"/>
          <w:b/>
          <w:bCs/>
        </w:rPr>
        <w:t xml:space="preserve">ВАЖНО! </w:t>
      </w:r>
      <w:r w:rsidRPr="00E1328E">
        <w:rPr>
          <w:rFonts w:ascii="Times New Roman" w:eastAsia="Calibri" w:hAnsi="Times New Roman" w:cs="Times New Roman"/>
          <w:bCs/>
          <w:sz w:val="24"/>
          <w:szCs w:val="24"/>
        </w:rPr>
        <w:t>Участниците следа да представят документални доказателства за доказване на декларирани</w:t>
      </w:r>
      <w:r w:rsidRPr="00E1328E">
        <w:rPr>
          <w:rFonts w:ascii="Times New Roman" w:eastAsia="Calibri" w:hAnsi="Times New Roman" w:cs="Times New Roman"/>
          <w:sz w:val="24"/>
          <w:szCs w:val="24"/>
        </w:rPr>
        <w:t>те</w:t>
      </w:r>
      <w:r w:rsidR="00721137">
        <w:rPr>
          <w:rFonts w:ascii="Times New Roman" w:eastAsia="Calibri" w:hAnsi="Times New Roman" w:cs="Times New Roman"/>
          <w:bCs/>
          <w:sz w:val="24"/>
          <w:szCs w:val="24"/>
        </w:rPr>
        <w:t xml:space="preserve"> за ключовия експерт</w:t>
      </w:r>
      <w:r w:rsidRPr="00E1328E">
        <w:rPr>
          <w:rFonts w:ascii="Times New Roman" w:eastAsia="Calibri" w:hAnsi="Times New Roman" w:cs="Times New Roman"/>
          <w:bCs/>
          <w:sz w:val="24"/>
          <w:szCs w:val="24"/>
        </w:rPr>
        <w:t xml:space="preserve"> </w:t>
      </w:r>
      <w:r w:rsidRPr="00E1328E">
        <w:rPr>
          <w:rFonts w:ascii="Times New Roman" w:eastAsia="Calibri" w:hAnsi="Times New Roman" w:cs="Times New Roman"/>
          <w:sz w:val="24"/>
          <w:szCs w:val="24"/>
        </w:rPr>
        <w:t>основни професионални знания и професионален опит</w:t>
      </w:r>
      <w:r w:rsidRPr="00E1328E">
        <w:rPr>
          <w:rFonts w:ascii="Times New Roman" w:eastAsia="Calibri" w:hAnsi="Times New Roman" w:cs="Times New Roman"/>
          <w:bCs/>
          <w:sz w:val="24"/>
          <w:szCs w:val="24"/>
        </w:rPr>
        <w:t>. При липса на документални доказателства, посочения опит не се приема от комисията и за него не се присъждат точки</w:t>
      </w:r>
      <w:r w:rsidRPr="00E1328E">
        <w:rPr>
          <w:rFonts w:ascii="Times New Roman" w:eastAsia="Calibri" w:hAnsi="Times New Roman" w:cs="Times New Roman"/>
          <w:b/>
          <w:bCs/>
        </w:rPr>
        <w:t xml:space="preserve"> </w:t>
      </w:r>
    </w:p>
    <w:p w:rsidR="00E1328E" w:rsidRPr="00E1328E" w:rsidRDefault="00E1328E" w:rsidP="00E1328E">
      <w:pPr>
        <w:numPr>
          <w:ilvl w:val="0"/>
          <w:numId w:val="20"/>
        </w:numPr>
        <w:spacing w:after="200" w:line="276" w:lineRule="auto"/>
        <w:contextualSpacing/>
        <w:jc w:val="both"/>
        <w:rPr>
          <w:rFonts w:ascii="Times New Roman" w:eastAsia="Times New Roman" w:hAnsi="Times New Roman" w:cs="Times New Roman"/>
          <w:bCs/>
          <w:sz w:val="24"/>
          <w:szCs w:val="24"/>
        </w:rPr>
      </w:pPr>
      <w:r w:rsidRPr="00E1328E">
        <w:rPr>
          <w:rFonts w:ascii="Times New Roman" w:eastAsia="Times New Roman" w:hAnsi="Times New Roman" w:cs="Times New Roman"/>
          <w:b/>
          <w:sz w:val="24"/>
          <w:szCs w:val="24"/>
        </w:rPr>
        <w:t xml:space="preserve">„ОРГАНИЗАЦИЯ НА ПЕРСОНАЛА, НА КОЙТО Е ВЪЗЛОЖЕНО ИЗПЪЛНЕНИЕТО НА ПОРЪЧКАТА”  </w:t>
      </w: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w:t>
      </w:r>
    </w:p>
    <w:p w:rsidR="00E1328E" w:rsidRPr="00E1328E" w:rsidRDefault="00E1328E" w:rsidP="00E1328E">
      <w:pPr>
        <w:spacing w:after="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w:t>
      </w:r>
    </w:p>
    <w:p w:rsidR="00E1328E" w:rsidRPr="00E1328E" w:rsidRDefault="00E1328E" w:rsidP="00E1328E">
      <w:pPr>
        <w:spacing w:after="200" w:line="276" w:lineRule="auto"/>
        <w:jc w:val="both"/>
        <w:rPr>
          <w:rFonts w:ascii="Times New Roman" w:eastAsia="Calibri" w:hAnsi="Times New Roman" w:cs="Times New Roman"/>
          <w:bCs/>
          <w:i/>
        </w:rPr>
      </w:pPr>
      <w:r w:rsidRPr="00E1328E">
        <w:rPr>
          <w:rFonts w:ascii="Times New Roman" w:eastAsia="Calibri" w:hAnsi="Times New Roman" w:cs="Times New Roman"/>
          <w:bCs/>
          <w:i/>
        </w:rPr>
        <w:t>(Моля опишете според изискванията, посочени в техническите спецификации и методиката за оценка)</w:t>
      </w:r>
    </w:p>
    <w:p w:rsidR="00E1328E" w:rsidRPr="00721137" w:rsidRDefault="00E1328E" w:rsidP="00E1328E">
      <w:pPr>
        <w:spacing w:after="200" w:line="276" w:lineRule="auto"/>
        <w:ind w:firstLine="720"/>
        <w:jc w:val="both"/>
        <w:rPr>
          <w:rFonts w:ascii="Times New Roman" w:eastAsia="Calibri" w:hAnsi="Times New Roman" w:cs="Times New Roman"/>
          <w:bCs/>
          <w:sz w:val="24"/>
          <w:szCs w:val="24"/>
        </w:rPr>
      </w:pPr>
      <w:r w:rsidRPr="00721137">
        <w:rPr>
          <w:rFonts w:ascii="Times New Roman" w:eastAsia="Calibri" w:hAnsi="Times New Roman" w:cs="Times New Roman"/>
          <w:bCs/>
          <w:sz w:val="24"/>
          <w:szCs w:val="24"/>
        </w:rPr>
        <w:t xml:space="preserve">Техническото ни предложение, съдържа: </w:t>
      </w:r>
    </w:p>
    <w:p w:rsidR="00E1328E" w:rsidRPr="00721137" w:rsidRDefault="00E1328E" w:rsidP="00E1328E">
      <w:pPr>
        <w:spacing w:after="200" w:line="276" w:lineRule="auto"/>
        <w:ind w:firstLine="720"/>
        <w:jc w:val="both"/>
        <w:rPr>
          <w:rFonts w:ascii="Times New Roman" w:eastAsia="Calibri" w:hAnsi="Times New Roman" w:cs="Times New Roman"/>
          <w:bCs/>
          <w:sz w:val="24"/>
          <w:szCs w:val="24"/>
        </w:rPr>
      </w:pPr>
      <w:r w:rsidRPr="00721137">
        <w:rPr>
          <w:rFonts w:ascii="Times New Roman" w:eastAsia="Calibri" w:hAnsi="Times New Roman" w:cs="Times New Roman"/>
          <w:bCs/>
          <w:i/>
          <w:iCs/>
          <w:sz w:val="24"/>
          <w:szCs w:val="24"/>
        </w:rPr>
        <w:t>а)</w:t>
      </w:r>
      <w:r w:rsidRPr="00721137">
        <w:rPr>
          <w:rFonts w:ascii="Times New Roman" w:eastAsia="Calibri" w:hAnsi="Times New Roman" w:cs="Times New Roman"/>
          <w:bCs/>
          <w:sz w:val="24"/>
          <w:szCs w:val="24"/>
        </w:rPr>
        <w:t xml:space="preserve"> документ за упълномощаване, когато лицето, което подава офертата, не е законният представител на участника (</w:t>
      </w:r>
      <w:r w:rsidRPr="00721137">
        <w:rPr>
          <w:rFonts w:ascii="Times New Roman" w:eastAsia="Calibri" w:hAnsi="Times New Roman" w:cs="Times New Roman"/>
          <w:bCs/>
          <w:i/>
          <w:sz w:val="24"/>
          <w:szCs w:val="24"/>
        </w:rPr>
        <w:t>само в приложимите случаи</w:t>
      </w:r>
      <w:r w:rsidRPr="00721137">
        <w:rPr>
          <w:rFonts w:ascii="Times New Roman" w:eastAsia="Calibri" w:hAnsi="Times New Roman" w:cs="Times New Roman"/>
          <w:bCs/>
          <w:sz w:val="24"/>
          <w:szCs w:val="24"/>
        </w:rPr>
        <w:t>);</w:t>
      </w:r>
    </w:p>
    <w:p w:rsidR="00E1328E" w:rsidRPr="00721137" w:rsidRDefault="00E1328E" w:rsidP="00E1328E">
      <w:pPr>
        <w:spacing w:after="200" w:line="276" w:lineRule="auto"/>
        <w:ind w:firstLine="720"/>
        <w:jc w:val="both"/>
        <w:rPr>
          <w:rFonts w:ascii="Times New Roman" w:eastAsia="Calibri" w:hAnsi="Times New Roman" w:cs="Times New Roman"/>
          <w:bCs/>
          <w:sz w:val="24"/>
          <w:szCs w:val="24"/>
        </w:rPr>
      </w:pPr>
      <w:r w:rsidRPr="00721137">
        <w:rPr>
          <w:rFonts w:ascii="Times New Roman" w:eastAsia="Calibri" w:hAnsi="Times New Roman" w:cs="Times New Roman"/>
          <w:bCs/>
          <w:i/>
          <w:iCs/>
          <w:sz w:val="24"/>
          <w:szCs w:val="24"/>
        </w:rPr>
        <w:t>б)</w:t>
      </w:r>
      <w:r w:rsidRPr="00721137">
        <w:rPr>
          <w:rFonts w:ascii="Times New Roman" w:eastAsia="Calibri" w:hAnsi="Times New Roman" w:cs="Times New Roman"/>
          <w:bCs/>
          <w:sz w:val="24"/>
          <w:szCs w:val="24"/>
        </w:rPr>
        <w:t xml:space="preserve"> предложение за изпълнение на поръчката в съответствие с техническите спецификации и изискванията на възложителя – Образец № 3;</w:t>
      </w:r>
    </w:p>
    <w:p w:rsidR="00E1328E" w:rsidRPr="00721137" w:rsidRDefault="00E1328E" w:rsidP="00E1328E">
      <w:pPr>
        <w:spacing w:after="200" w:line="276" w:lineRule="auto"/>
        <w:ind w:firstLine="720"/>
        <w:jc w:val="both"/>
        <w:rPr>
          <w:rFonts w:ascii="Times New Roman" w:eastAsia="Calibri" w:hAnsi="Times New Roman" w:cs="Times New Roman"/>
          <w:bCs/>
          <w:sz w:val="24"/>
          <w:szCs w:val="24"/>
        </w:rPr>
      </w:pPr>
      <w:r w:rsidRPr="00721137">
        <w:rPr>
          <w:rFonts w:ascii="Times New Roman" w:eastAsia="Calibri" w:hAnsi="Times New Roman" w:cs="Times New Roman"/>
          <w:bCs/>
          <w:i/>
          <w:iCs/>
          <w:sz w:val="24"/>
          <w:szCs w:val="24"/>
        </w:rPr>
        <w:t>в)</w:t>
      </w:r>
      <w:r w:rsidRPr="00721137">
        <w:rPr>
          <w:rFonts w:ascii="Times New Roman" w:eastAsia="Calibri" w:hAnsi="Times New Roman" w:cs="Times New Roman"/>
          <w:bCs/>
          <w:sz w:val="24"/>
          <w:szCs w:val="24"/>
        </w:rPr>
        <w:t xml:space="preserve"> декларация за съгласие с клаузите на приложения</w:t>
      </w:r>
      <w:r w:rsidR="00721137">
        <w:rPr>
          <w:rFonts w:ascii="Times New Roman" w:eastAsia="Calibri" w:hAnsi="Times New Roman" w:cs="Times New Roman"/>
          <w:bCs/>
          <w:sz w:val="24"/>
          <w:szCs w:val="24"/>
        </w:rPr>
        <w:t xml:space="preserve"> проект на договор - Образец № 5</w:t>
      </w:r>
      <w:r w:rsidRPr="00721137">
        <w:rPr>
          <w:rFonts w:ascii="Times New Roman" w:eastAsia="Calibri" w:hAnsi="Times New Roman" w:cs="Times New Roman"/>
          <w:bCs/>
          <w:sz w:val="24"/>
          <w:szCs w:val="24"/>
        </w:rPr>
        <w:t>;</w:t>
      </w:r>
    </w:p>
    <w:p w:rsidR="00E1328E" w:rsidRPr="00721137" w:rsidRDefault="00E1328E" w:rsidP="00E1328E">
      <w:pPr>
        <w:spacing w:after="200" w:line="276" w:lineRule="auto"/>
        <w:ind w:firstLine="720"/>
        <w:jc w:val="both"/>
        <w:rPr>
          <w:rFonts w:ascii="Times New Roman" w:eastAsia="Calibri" w:hAnsi="Times New Roman" w:cs="Times New Roman"/>
          <w:bCs/>
          <w:sz w:val="24"/>
          <w:szCs w:val="24"/>
        </w:rPr>
      </w:pPr>
      <w:r w:rsidRPr="00721137">
        <w:rPr>
          <w:rFonts w:ascii="Times New Roman" w:eastAsia="Calibri" w:hAnsi="Times New Roman" w:cs="Times New Roman"/>
          <w:bCs/>
          <w:i/>
          <w:iCs/>
          <w:sz w:val="24"/>
          <w:szCs w:val="24"/>
        </w:rPr>
        <w:t>г)</w:t>
      </w:r>
      <w:r w:rsidRPr="00721137">
        <w:rPr>
          <w:rFonts w:ascii="Times New Roman" w:eastAsia="Calibri" w:hAnsi="Times New Roman" w:cs="Times New Roman"/>
          <w:bCs/>
          <w:sz w:val="24"/>
          <w:szCs w:val="24"/>
        </w:rPr>
        <w:t xml:space="preserve"> декларация за срока на валидност на офертата- Образец № 6; </w:t>
      </w:r>
    </w:p>
    <w:p w:rsidR="00E1328E" w:rsidRPr="00E1328E" w:rsidRDefault="00E1328E" w:rsidP="00E1328E">
      <w:pPr>
        <w:spacing w:after="200" w:line="276" w:lineRule="auto"/>
        <w:ind w:firstLine="720"/>
        <w:jc w:val="both"/>
        <w:rPr>
          <w:rFonts w:ascii="Times New Roman" w:eastAsia="Calibri" w:hAnsi="Times New Roman" w:cs="Times New Roman"/>
          <w:bCs/>
        </w:rPr>
      </w:pPr>
      <w:r w:rsidRPr="00E1328E">
        <w:rPr>
          <w:rFonts w:ascii="Times New Roman" w:eastAsia="Calibri" w:hAnsi="Times New Roman" w:cs="Times New Roman"/>
          <w:bCs/>
          <w:i/>
          <w:iCs/>
        </w:rPr>
        <w:t>д)</w:t>
      </w:r>
      <w:r w:rsidRPr="00E1328E">
        <w:rPr>
          <w:rFonts w:ascii="Times New Roman" w:eastAsia="Calibri" w:hAnsi="Times New Roman" w:cs="Times New Roman"/>
          <w:bCs/>
        </w:rPr>
        <w:t xml:space="preserve">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Образец № 7;</w:t>
      </w:r>
    </w:p>
    <w:p w:rsidR="00E1328E" w:rsidRPr="00E1328E" w:rsidRDefault="00E1328E" w:rsidP="00BD3A2A">
      <w:pPr>
        <w:spacing w:after="200" w:line="276" w:lineRule="auto"/>
        <w:ind w:firstLine="720"/>
        <w:jc w:val="both"/>
        <w:rPr>
          <w:rFonts w:ascii="Times New Roman" w:eastAsia="Calibri" w:hAnsi="Times New Roman" w:cs="Times New Roman"/>
          <w:bCs/>
        </w:rPr>
      </w:pPr>
      <w:r w:rsidRPr="00E1328E">
        <w:rPr>
          <w:rFonts w:ascii="Times New Roman" w:eastAsia="Calibri" w:hAnsi="Times New Roman" w:cs="Times New Roman"/>
          <w:bCs/>
          <w:i/>
          <w:iCs/>
        </w:rPr>
        <w:lastRenderedPageBreak/>
        <w:t>ж)</w:t>
      </w:r>
      <w:r w:rsidRPr="00E1328E">
        <w:rPr>
          <w:rFonts w:ascii="Times New Roman" w:eastAsia="Calibri" w:hAnsi="Times New Roman" w:cs="Times New Roman"/>
          <w:bCs/>
        </w:rPr>
        <w:t xml:space="preserve"> друга информация и/или документи, изискани от възложителя, когато това се на</w:t>
      </w:r>
      <w:r w:rsidR="00BD3A2A">
        <w:rPr>
          <w:rFonts w:ascii="Times New Roman" w:eastAsia="Calibri" w:hAnsi="Times New Roman" w:cs="Times New Roman"/>
          <w:bCs/>
        </w:rPr>
        <w:t xml:space="preserve">лага от предмета на поръчката; </w:t>
      </w:r>
    </w:p>
    <w:p w:rsidR="00E1328E" w:rsidRPr="00E1328E" w:rsidRDefault="00E1328E" w:rsidP="00E1328E">
      <w:pPr>
        <w:spacing w:after="200" w:line="360" w:lineRule="auto"/>
        <w:ind w:firstLine="540"/>
        <w:jc w:val="both"/>
        <w:rPr>
          <w:rFonts w:ascii="Times New Roman" w:eastAsia="Calibri" w:hAnsi="Times New Roman" w:cs="Times New Roman"/>
          <w:b/>
        </w:rPr>
      </w:pPr>
      <w:r w:rsidRPr="00E1328E">
        <w:rPr>
          <w:rFonts w:ascii="Times New Roman" w:eastAsia="Calibri" w:hAnsi="Times New Roman" w:cs="Times New Roman"/>
          <w:b/>
        </w:rPr>
        <w:t>Правно обвързващ подпис</w:t>
      </w:r>
      <w:r w:rsidR="007B2898">
        <w:rPr>
          <w:rFonts w:ascii="Times New Roman" w:eastAsia="Calibri" w:hAnsi="Times New Roman" w:cs="Times New Roman"/>
          <w:b/>
        </w:rPr>
        <w:t xml:space="preserve"> /и печат/</w:t>
      </w:r>
      <w:r w:rsidRPr="00E1328E">
        <w:rPr>
          <w:rFonts w:ascii="Times New Roman" w:eastAsia="Calibri" w:hAnsi="Times New Roman" w:cs="Times New Roman"/>
          <w:b/>
        </w:rPr>
        <w:t>:</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Дата</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 xml:space="preserve">            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Име и фамилия</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__________________________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Подпис на упълномощеното лице    __________________________</w:t>
      </w:r>
    </w:p>
    <w:p w:rsidR="00E1328E" w:rsidRP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Длъжност</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__________________________</w:t>
      </w:r>
    </w:p>
    <w:p w:rsidR="00E1328E" w:rsidRDefault="00E1328E" w:rsidP="00E1328E">
      <w:pPr>
        <w:spacing w:after="200" w:line="360" w:lineRule="auto"/>
        <w:ind w:firstLine="539"/>
        <w:jc w:val="both"/>
        <w:rPr>
          <w:rFonts w:ascii="Times New Roman" w:eastAsia="Calibri" w:hAnsi="Times New Roman" w:cs="Times New Roman"/>
        </w:rPr>
      </w:pPr>
      <w:r w:rsidRPr="00E1328E">
        <w:rPr>
          <w:rFonts w:ascii="Times New Roman" w:eastAsia="Calibri" w:hAnsi="Times New Roman" w:cs="Times New Roman"/>
        </w:rPr>
        <w:t>Наименование на участника</w:t>
      </w:r>
      <w:r w:rsidRPr="00E1328E">
        <w:rPr>
          <w:rFonts w:ascii="Times New Roman" w:eastAsia="Calibri" w:hAnsi="Times New Roman" w:cs="Times New Roman"/>
        </w:rPr>
        <w:tab/>
      </w:r>
      <w:r w:rsidRPr="00E1328E">
        <w:rPr>
          <w:rFonts w:ascii="Times New Roman" w:eastAsia="Calibri" w:hAnsi="Times New Roman" w:cs="Times New Roman"/>
        </w:rPr>
        <w:tab/>
        <w:t>_________________________</w:t>
      </w:r>
    </w:p>
    <w:p w:rsidR="003540A8" w:rsidRDefault="003540A8" w:rsidP="00E1328E">
      <w:pPr>
        <w:spacing w:after="200" w:line="360" w:lineRule="auto"/>
        <w:ind w:firstLine="539"/>
        <w:jc w:val="both"/>
        <w:rPr>
          <w:rFonts w:ascii="Times New Roman" w:eastAsia="Calibri" w:hAnsi="Times New Roman" w:cs="Times New Roman"/>
        </w:rPr>
      </w:pPr>
    </w:p>
    <w:p w:rsidR="003540A8" w:rsidRDefault="003540A8" w:rsidP="00E1328E">
      <w:pPr>
        <w:spacing w:after="200" w:line="360" w:lineRule="auto"/>
        <w:ind w:firstLine="539"/>
        <w:jc w:val="both"/>
        <w:rPr>
          <w:rFonts w:ascii="Times New Roman" w:eastAsia="Calibri" w:hAnsi="Times New Roman" w:cs="Times New Roman"/>
        </w:rPr>
      </w:pPr>
    </w:p>
    <w:p w:rsidR="003540A8" w:rsidRPr="00E1328E" w:rsidRDefault="003540A8" w:rsidP="00E1328E">
      <w:pPr>
        <w:spacing w:after="200" w:line="360" w:lineRule="auto"/>
        <w:ind w:firstLine="539"/>
        <w:jc w:val="both"/>
        <w:rPr>
          <w:rFonts w:ascii="Times New Roman" w:eastAsia="Calibri" w:hAnsi="Times New Roman" w:cs="Times New Roman"/>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721137" w:rsidRDefault="00721137"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285056" w:rsidRDefault="00285056"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285056" w:rsidRDefault="00285056" w:rsidP="00E1328E">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E1328E" w:rsidRPr="00E1328E" w:rsidRDefault="00E1328E" w:rsidP="00E1328E">
      <w:pPr>
        <w:shd w:val="clear" w:color="auto" w:fill="FFFFFF"/>
        <w:spacing w:after="200" w:line="276" w:lineRule="auto"/>
        <w:ind w:right="74"/>
        <w:jc w:val="right"/>
        <w:rPr>
          <w:rFonts w:ascii="Times New Roman" w:eastAsia="Calibri" w:hAnsi="Times New Roman" w:cs="Times New Roman"/>
          <w:b/>
          <w:bCs/>
        </w:rPr>
      </w:pPr>
      <w:r w:rsidRPr="00E1328E">
        <w:rPr>
          <w:rFonts w:ascii="Times New Roman" w:eastAsia="Calibri" w:hAnsi="Times New Roman" w:cs="Times New Roman"/>
          <w:b/>
          <w:bCs/>
          <w:i/>
          <w:iCs/>
          <w:color w:val="000000"/>
          <w:spacing w:val="-6"/>
        </w:rPr>
        <w:lastRenderedPageBreak/>
        <w:t>Образец № 4</w:t>
      </w:r>
    </w:p>
    <w:p w:rsidR="00E1328E" w:rsidRPr="00E1328E" w:rsidRDefault="00E1328E" w:rsidP="00E1328E">
      <w:pPr>
        <w:spacing w:before="120" w:after="120" w:line="276" w:lineRule="auto"/>
        <w:jc w:val="center"/>
        <w:rPr>
          <w:rFonts w:ascii="Times New Roman" w:eastAsia="Calibri" w:hAnsi="Times New Roman" w:cs="Times New Roman"/>
          <w:b/>
          <w:u w:val="single"/>
        </w:rPr>
      </w:pPr>
    </w:p>
    <w:p w:rsidR="00E1328E" w:rsidRPr="00E1328E" w:rsidRDefault="00E1328E" w:rsidP="00E1328E">
      <w:pPr>
        <w:spacing w:before="120" w:after="120" w:line="276" w:lineRule="auto"/>
        <w:jc w:val="center"/>
        <w:rPr>
          <w:rFonts w:ascii="Times New Roman" w:eastAsia="Calibri" w:hAnsi="Times New Roman" w:cs="Times New Roman"/>
          <w:b/>
          <w:u w:val="single"/>
        </w:rPr>
      </w:pPr>
      <w:r w:rsidRPr="00E1328E">
        <w:rPr>
          <w:rFonts w:ascii="Times New Roman" w:eastAsia="Calibri" w:hAnsi="Times New Roman" w:cs="Times New Roman"/>
          <w:b/>
          <w:u w:val="single"/>
        </w:rPr>
        <w:t>Стандартен образец за единния европейски документ за обществени поръчки (ЕЕДОП)</w:t>
      </w:r>
    </w:p>
    <w:p w:rsidR="00E1328E" w:rsidRPr="00E1328E" w:rsidRDefault="00E1328E" w:rsidP="00E1328E">
      <w:pPr>
        <w:keepNext/>
        <w:spacing w:before="120" w:after="360" w:line="276" w:lineRule="auto"/>
        <w:jc w:val="center"/>
        <w:rPr>
          <w:rFonts w:ascii="Times New Roman" w:eastAsia="Calibri" w:hAnsi="Times New Roman" w:cs="Times New Roman"/>
          <w:b/>
        </w:rPr>
      </w:pPr>
    </w:p>
    <w:p w:rsidR="00E1328E" w:rsidRPr="00E1328E" w:rsidRDefault="00E1328E" w:rsidP="00E1328E">
      <w:pPr>
        <w:keepNext/>
        <w:spacing w:before="120" w:after="360" w:line="276" w:lineRule="auto"/>
        <w:jc w:val="center"/>
        <w:rPr>
          <w:rFonts w:ascii="Times New Roman" w:eastAsia="Calibri" w:hAnsi="Times New Roman" w:cs="Times New Roman"/>
          <w:b/>
        </w:rPr>
      </w:pPr>
      <w:r w:rsidRPr="00E1328E">
        <w:rPr>
          <w:rFonts w:ascii="Times New Roman" w:eastAsia="Calibri" w:hAnsi="Times New Roman" w:cs="Times New Roman"/>
          <w:b/>
        </w:rPr>
        <w:t>Част І: Информация за процедурата за възлагане на обществена поръчка и за възлагащия орган или възложителя</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rPr>
      </w:pPr>
      <w:r w:rsidRPr="00E1328E">
        <w:rPr>
          <w:rFonts w:ascii="Times New Roman" w:eastAsia="Calibri" w:hAnsi="Times New Roman" w:cs="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E1328E">
        <w:rPr>
          <w:rFonts w:ascii="Times New Roman" w:eastAsia="Calibri" w:hAnsi="Times New Roman" w:cs="Times New Roman"/>
          <w:b/>
          <w:i/>
          <w:u w:val="single"/>
        </w:rPr>
        <w:t>при условие че ЕЕДОП е създаден и попълнен чрез електронната система за ЕЕДОП</w:t>
      </w:r>
      <w:r w:rsidRPr="00E1328E">
        <w:rPr>
          <w:rFonts w:ascii="Times New Roman" w:eastAsia="Calibri" w:hAnsi="Times New Roman" w:cs="Times New Roman"/>
          <w:b/>
          <w:i/>
          <w:u w:val="single"/>
          <w:vertAlign w:val="superscript"/>
        </w:rPr>
        <w:footnoteReference w:id="1"/>
      </w:r>
      <w:r w:rsidRPr="00E1328E">
        <w:rPr>
          <w:rFonts w:ascii="Times New Roman" w:eastAsia="Calibri" w:hAnsi="Times New Roman" w:cs="Times New Roman"/>
        </w:rPr>
        <w:t>.</w:t>
      </w:r>
      <w:r w:rsidRPr="00E1328E">
        <w:rPr>
          <w:rFonts w:ascii="Times New Roman" w:eastAsia="Calibri" w:hAnsi="Times New Roman" w:cs="Times New Roman"/>
          <w:b/>
        </w:rPr>
        <w:t xml:space="preserve">Позоваване на </w:t>
      </w:r>
      <w:r w:rsidRPr="00E1328E">
        <w:rPr>
          <w:rFonts w:ascii="Times New Roman" w:eastAsia="Calibri" w:hAnsi="Times New Roman" w:cs="Times New Roman"/>
          <w:b/>
          <w:i/>
        </w:rPr>
        <w:t>съответното обявление</w:t>
      </w:r>
      <w:r w:rsidRPr="00E1328E">
        <w:rPr>
          <w:rFonts w:ascii="Times New Roman" w:eastAsia="Calibri" w:hAnsi="Times New Roman" w:cs="Times New Roman"/>
          <w:b/>
          <w:i/>
          <w:vertAlign w:val="superscript"/>
        </w:rPr>
        <w:footnoteReference w:id="2"/>
      </w:r>
      <w:r w:rsidRPr="00E1328E">
        <w:rPr>
          <w:rFonts w:ascii="Times New Roman" w:eastAsia="Calibri" w:hAnsi="Times New Roman" w:cs="Times New Roman"/>
          <w:b/>
        </w:rPr>
        <w:t>, публикувано в Официален вестник на Европейския съюз:</w:t>
      </w:r>
      <w:r w:rsidRPr="00E1328E">
        <w:rPr>
          <w:rFonts w:ascii="Times New Roman" w:eastAsia="Calibri" w:hAnsi="Times New Roman" w:cs="Times New Roman"/>
        </w:rPr>
        <w:br/>
      </w:r>
      <w:r w:rsidRPr="00E1328E">
        <w:rPr>
          <w:rFonts w:ascii="Times New Roman" w:eastAsia="Calibri" w:hAnsi="Times New Roman" w:cs="Times New Roman"/>
          <w:b/>
        </w:rPr>
        <w:t xml:space="preserve">OВEС S брой[], дата [], стр.[], </w:t>
      </w:r>
      <w:r w:rsidRPr="00E1328E">
        <w:rPr>
          <w:rFonts w:ascii="Times New Roman" w:eastAsia="Calibri" w:hAnsi="Times New Roman" w:cs="Times New Roman"/>
        </w:rPr>
        <w:br/>
      </w:r>
      <w:r w:rsidRPr="00E1328E">
        <w:rPr>
          <w:rFonts w:ascii="Times New Roman" w:eastAsia="Calibri" w:hAnsi="Times New Roman" w:cs="Times New Roman"/>
          <w:b/>
        </w:rPr>
        <w:t>Номер на обявлението в ОВ S: [ ][ ][ ][ ]/S [ ][ ][ ]–[ ][ ][ ][ ][ ][ ][ ]</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rPr>
      </w:pPr>
      <w:r w:rsidRPr="00E1328E">
        <w:rPr>
          <w:rFonts w:ascii="Times New Roman" w:eastAsia="Calibri" w:hAnsi="Times New Roman" w:cs="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Информация за процедурата за възлагане на обществена поръчка</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b/>
          <w:i/>
        </w:rPr>
        <w:t xml:space="preserve">Информацията, изисквана съгласно част I, ще бъде извлечена автоматично, </w:t>
      </w:r>
      <w:r w:rsidRPr="00E1328E">
        <w:rPr>
          <w:rFonts w:ascii="Times New Roman" w:eastAsia="Calibri" w:hAnsi="Times New Roman" w:cs="Times New Roman"/>
          <w:b/>
          <w:i/>
          <w:u w:val="single"/>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E1328E">
        <w:rPr>
          <w:rFonts w:ascii="Times New Roman" w:eastAsia="Calibri" w:hAnsi="Times New Roman" w:cs="Times New Roman"/>
          <w:b/>
        </w:rPr>
        <w:t>икономическия оператор</w:t>
      </w:r>
      <w:r w:rsidRPr="00E1328E">
        <w:rPr>
          <w:rFonts w:ascii="Times New Roman" w:eastAsia="Calibri" w:hAnsi="Times New Roman" w:cs="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rPr>
          <w:trHeight w:val="349"/>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lastRenderedPageBreak/>
              <w:t>Идентифициране на възложителя</w:t>
            </w:r>
            <w:r w:rsidRPr="00E1328E">
              <w:rPr>
                <w:rFonts w:ascii="Times New Roman" w:eastAsia="Calibri" w:hAnsi="Times New Roman" w:cs="Times New Roman"/>
                <w:b/>
                <w:i/>
                <w:vertAlign w:val="superscript"/>
              </w:rPr>
              <w:footnoteReference w:id="3"/>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rPr>
          <w:trHeight w:val="349"/>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Име: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Община Ботевград ]</w:t>
            </w:r>
          </w:p>
        </w:tc>
      </w:tr>
      <w:tr w:rsidR="00E1328E" w:rsidRPr="00E1328E" w:rsidTr="00704027">
        <w:trPr>
          <w:trHeight w:val="485"/>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rPr>
          <w:trHeight w:val="484"/>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Название или кратко описание на поръчката</w:t>
            </w:r>
            <w:r w:rsidRPr="00E1328E">
              <w:rPr>
                <w:rFonts w:ascii="Times New Roman" w:eastAsia="Calibri" w:hAnsi="Times New Roman" w:cs="Times New Roman"/>
                <w:vertAlign w:val="superscript"/>
              </w:rPr>
              <w:footnoteReference w:id="4"/>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721137" w:rsidRDefault="00D95AE0" w:rsidP="00E1328E">
            <w:pPr>
              <w:spacing w:after="200" w:line="276" w:lineRule="auto"/>
              <w:jc w:val="both"/>
              <w:rPr>
                <w:rFonts w:ascii="Times New Roman" w:eastAsia="Calibri" w:hAnsi="Times New Roman" w:cs="Times New Roman"/>
              </w:rPr>
            </w:pPr>
            <w:r w:rsidRPr="00721137">
              <w:rPr>
                <w:rFonts w:ascii="Times New Roman" w:eastAsia="Calibri" w:hAnsi="Times New Roman" w:cs="Times New Roman"/>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p>
        </w:tc>
      </w:tr>
      <w:tr w:rsidR="00E1328E" w:rsidRPr="00E1328E" w:rsidTr="00704027">
        <w:trPr>
          <w:trHeight w:val="484"/>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Референтен номер на досието, определен от възлагащия орган или възложителя (</w:t>
            </w:r>
            <w:r w:rsidRPr="00E1328E">
              <w:rPr>
                <w:rFonts w:ascii="Times New Roman" w:eastAsia="Calibri" w:hAnsi="Times New Roman" w:cs="Times New Roman"/>
                <w:i/>
              </w:rPr>
              <w:t>ако е приложимо</w:t>
            </w:r>
            <w:r w:rsidRPr="00E1328E">
              <w:rPr>
                <w:rFonts w:ascii="Times New Roman" w:eastAsia="Calibri" w:hAnsi="Times New Roman" w:cs="Times New Roman"/>
              </w:rPr>
              <w:t>)</w:t>
            </w:r>
            <w:r w:rsidRPr="00E1328E">
              <w:rPr>
                <w:rFonts w:ascii="Times New Roman" w:eastAsia="Calibri" w:hAnsi="Times New Roman" w:cs="Times New Roman"/>
                <w:vertAlign w:val="superscript"/>
              </w:rPr>
              <w:footnoteReference w:id="5"/>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w:t>
            </w:r>
          </w:p>
        </w:tc>
      </w:tr>
    </w:tbl>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line="276" w:lineRule="auto"/>
        <w:rPr>
          <w:rFonts w:ascii="Times New Roman" w:eastAsia="Calibri" w:hAnsi="Times New Roman" w:cs="Times New Roman"/>
        </w:rPr>
      </w:pPr>
      <w:r w:rsidRPr="00E1328E">
        <w:rPr>
          <w:rFonts w:ascii="Times New Roman" w:eastAsia="Calibri" w:hAnsi="Times New Roman" w:cs="Times New Roman"/>
          <w:b/>
          <w:i/>
          <w:u w:val="single"/>
        </w:rPr>
        <w:t>Останалата</w:t>
      </w:r>
      <w:r w:rsidRPr="00E1328E">
        <w:rPr>
          <w:rFonts w:ascii="Times New Roman" w:eastAsia="Calibri" w:hAnsi="Times New Roman" w:cs="Times New Roman"/>
          <w:b/>
          <w:i/>
        </w:rPr>
        <w:t xml:space="preserve"> информация във всички раздели на ЕЕДОП следва да бъде попълнена от </w:t>
      </w:r>
      <w:r w:rsidRPr="00E1328E">
        <w:rPr>
          <w:rFonts w:ascii="Times New Roman" w:eastAsia="Calibri" w:hAnsi="Times New Roman" w:cs="Times New Roman"/>
          <w:b/>
          <w:i/>
          <w:u w:val="single"/>
        </w:rPr>
        <w:t>икономическия оператор</w:t>
      </w:r>
    </w:p>
    <w:p w:rsidR="00E1328E" w:rsidRPr="00E1328E" w:rsidRDefault="00E1328E" w:rsidP="00E1328E">
      <w:pPr>
        <w:keepNext/>
        <w:spacing w:before="120" w:after="360" w:line="276" w:lineRule="auto"/>
        <w:jc w:val="center"/>
        <w:rPr>
          <w:rFonts w:ascii="Times New Roman" w:eastAsia="Calibri" w:hAnsi="Times New Roman" w:cs="Times New Roman"/>
          <w:b/>
        </w:rPr>
      </w:pPr>
      <w:r w:rsidRPr="00E1328E">
        <w:rPr>
          <w:rFonts w:ascii="Times New Roman" w:eastAsia="Calibri" w:hAnsi="Times New Roman" w:cs="Times New Roman"/>
          <w:b/>
        </w:rPr>
        <w:t>Част II: Информация за икономическия оператор</w:t>
      </w:r>
    </w:p>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Идентификация:</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ind w:left="850" w:hanging="850"/>
              <w:jc w:val="both"/>
              <w:rPr>
                <w:rFonts w:ascii="Times New Roman" w:eastAsia="Calibri" w:hAnsi="Times New Roman" w:cs="Times New Roman"/>
              </w:rPr>
            </w:pPr>
            <w:r w:rsidRPr="00E1328E">
              <w:rPr>
                <w:rFonts w:ascii="Times New Roman" w:eastAsia="Calibri" w:hAnsi="Times New Roman" w:cs="Times New Roman"/>
              </w:rPr>
              <w:t>Име: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w:t>
            </w:r>
          </w:p>
        </w:tc>
      </w:tr>
      <w:tr w:rsidR="00E1328E" w:rsidRPr="00E1328E" w:rsidTr="00704027">
        <w:trPr>
          <w:trHeight w:val="1372"/>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Идентификационен номер по ДДС, ако е приложимо:</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rPr>
          <w:trHeight w:val="2002"/>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lastRenderedPageBreak/>
              <w:t>Лице или лица за контакт</w:t>
            </w:r>
            <w:r w:rsidRPr="00E1328E">
              <w:rPr>
                <w:rFonts w:ascii="Times New Roman" w:eastAsia="Calibri" w:hAnsi="Times New Roman" w:cs="Times New Roman"/>
                <w:vertAlign w:val="superscript"/>
              </w:rPr>
              <w:footnoteReference w:id="6"/>
            </w:r>
            <w:r w:rsidRPr="00E1328E">
              <w:rPr>
                <w:rFonts w:ascii="Times New Roman" w:eastAsia="Calibri" w:hAnsi="Times New Roman" w:cs="Times New Roman"/>
              </w:rPr>
              <w:t>:</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Телефон:</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Ел. поща:</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Интернет адрес (уеб адрес) (</w:t>
            </w:r>
            <w:r w:rsidRPr="00E1328E">
              <w:rPr>
                <w:rFonts w:ascii="Times New Roman" w:eastAsia="Calibri" w:hAnsi="Times New Roman" w:cs="Times New Roman"/>
                <w:i/>
              </w:rPr>
              <w:t>ако е приложимо</w:t>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Обща информация:</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Икономическият оператор микро-, малко или средно предприятие ли е</w:t>
            </w:r>
            <w:r w:rsidRPr="00E1328E">
              <w:rPr>
                <w:rFonts w:ascii="Times New Roman" w:eastAsia="Calibri" w:hAnsi="Times New Roman" w:cs="Times New Roman"/>
                <w:vertAlign w:val="superscript"/>
              </w:rPr>
              <w:footnoteReference w:id="7"/>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Да [] Не</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b/>
                <w:u w:val="single"/>
              </w:rPr>
              <w:t>Само в случай че поръчката е запазена</w:t>
            </w:r>
            <w:r w:rsidRPr="00E1328E">
              <w:rPr>
                <w:rFonts w:ascii="Times New Roman" w:eastAsia="Calibri" w:hAnsi="Times New Roman" w:cs="Times New Roman"/>
                <w:b/>
                <w:u w:val="single"/>
                <w:vertAlign w:val="superscript"/>
              </w:rPr>
              <w:footnoteReference w:id="8"/>
            </w:r>
            <w:r w:rsidRPr="00E1328E">
              <w:rPr>
                <w:rFonts w:ascii="Times New Roman" w:eastAsia="Calibri" w:hAnsi="Times New Roman" w:cs="Times New Roman"/>
                <w:b/>
                <w:u w:val="single"/>
              </w:rPr>
              <w:t>:</w:t>
            </w:r>
            <w:r w:rsidRPr="00E1328E">
              <w:rPr>
                <w:rFonts w:ascii="Times New Roman" w:eastAsia="Calibri" w:hAnsi="Times New Roman" w:cs="Times New Roman"/>
              </w:rPr>
              <w:t>икономическият оператор защитено предприятие ли е или социално предприятие</w:t>
            </w:r>
            <w:r w:rsidRPr="00E1328E">
              <w:rPr>
                <w:rFonts w:ascii="Times New Roman" w:eastAsia="Calibri" w:hAnsi="Times New Roman" w:cs="Times New Roman"/>
                <w:vertAlign w:val="superscript"/>
              </w:rPr>
              <w:footnoteReference w:id="9"/>
            </w:r>
            <w:r w:rsidRPr="00E1328E">
              <w:rPr>
                <w:rFonts w:ascii="Times New Roman" w:eastAsia="Calibri" w:hAnsi="Times New Roman" w:cs="Times New Roman"/>
              </w:rPr>
              <w:t>, или ще осигури изпълнението на поръчката в контекста на програми за създаване на защитени работни места?</w:t>
            </w:r>
            <w:r w:rsidRPr="00E1328E">
              <w:rPr>
                <w:rFonts w:ascii="Times New Roman" w:eastAsia="Calibri" w:hAnsi="Times New Roman" w:cs="Times New Roman"/>
              </w:rPr>
              <w:br/>
            </w:r>
            <w:r w:rsidRPr="00E1328E">
              <w:rPr>
                <w:rFonts w:ascii="Times New Roman" w:eastAsia="Calibri" w:hAnsi="Times New Roman" w:cs="Times New Roman"/>
                <w:b/>
              </w:rPr>
              <w:t xml:space="preserve">Ако „да“, </w:t>
            </w:r>
            <w:r w:rsidRPr="00E1328E">
              <w:rPr>
                <w:rFonts w:ascii="Times New Roman" w:eastAsia="Calibri" w:hAnsi="Times New Roman" w:cs="Times New Roman"/>
              </w:rPr>
              <w:t>какъв е съответният процент работници с увреждания или в неравностойно положение?</w:t>
            </w:r>
            <w:r w:rsidRPr="00E1328E">
              <w:rPr>
                <w:rFonts w:ascii="Times New Roman" w:eastAsia="Calibri" w:hAnsi="Times New Roman" w:cs="Times New Roman"/>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r w:rsidRPr="00E1328E">
              <w:rPr>
                <w:rFonts w:ascii="Times New Roman" w:eastAsia="Calibri" w:hAnsi="Times New Roman" w:cs="Times New Roman"/>
              </w:rPr>
              <w:br/>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Ако е приложимо, посочете дали икономическият оператор е регистриран в официалния списък на одобрените </w:t>
            </w:r>
            <w:r w:rsidRPr="00E1328E">
              <w:rPr>
                <w:rFonts w:ascii="Times New Roman" w:eastAsia="Calibri" w:hAnsi="Times New Roman" w:cs="Times New Roman"/>
              </w:rPr>
              <w:lastRenderedPageBreak/>
              <w:t>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lastRenderedPageBreak/>
              <w:t>[] Да [] Не [] Не се прилага</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b/>
              </w:rPr>
              <w:lastRenderedPageBreak/>
              <w:t>Ако „да“</w:t>
            </w:r>
            <w:r w:rsidRPr="00E1328E">
              <w:rPr>
                <w:rFonts w:ascii="Times New Roman" w:eastAsia="Calibri" w:hAnsi="Times New Roman" w:cs="Times New Roman"/>
              </w:rPr>
              <w:t>:</w:t>
            </w:r>
          </w:p>
          <w:p w:rsidR="00E1328E" w:rsidRPr="00E1328E" w:rsidRDefault="00E1328E" w:rsidP="00E1328E">
            <w:pPr>
              <w:spacing w:before="120" w:after="120" w:line="276" w:lineRule="auto"/>
              <w:jc w:val="both"/>
              <w:rPr>
                <w:rFonts w:ascii="Times New Roman" w:eastAsia="Calibri" w:hAnsi="Times New Roman" w:cs="Times New Roman"/>
                <w:b/>
                <w:u w:val="single"/>
              </w:rPr>
            </w:pPr>
            <w:r w:rsidRPr="00E1328E">
              <w:rPr>
                <w:rFonts w:ascii="Times New Roman" w:eastAsia="Calibri" w:hAnsi="Times New Roman" w:cs="Times New Roman"/>
                <w:b/>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а) Моля посочете наименованието на списъка или сертификата и съответния регистрационен или сертификационен номер, ако е приложимо:</w:t>
            </w:r>
            <w:r w:rsidRPr="00E1328E">
              <w:rPr>
                <w:rFonts w:ascii="Times New Roman" w:eastAsia="Calibri" w:hAnsi="Times New Roman" w:cs="Times New Roman"/>
              </w:rPr>
              <w:br/>
            </w:r>
            <w:r w:rsidRPr="00E1328E">
              <w:rPr>
                <w:rFonts w:ascii="Times New Roman" w:eastAsia="Calibri" w:hAnsi="Times New Roman" w:cs="Times New Roman"/>
                <w:i/>
              </w:rPr>
              <w:t>б) Ако сертификатът за регистрацията или за сертифицирането е наличен в електронен формат, моля, посочете:</w:t>
            </w:r>
            <w:r w:rsidRPr="00E1328E">
              <w:rPr>
                <w:rFonts w:ascii="Times New Roman" w:eastAsia="Calibri" w:hAnsi="Times New Roman" w:cs="Times New Roman"/>
              </w:rPr>
              <w:br/>
            </w:r>
            <w:r w:rsidRPr="00E1328E">
              <w:rPr>
                <w:rFonts w:ascii="Times New Roman" w:eastAsia="Calibri" w:hAnsi="Times New Roman" w:cs="Times New Roman"/>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E1328E">
              <w:rPr>
                <w:rFonts w:ascii="Times New Roman" w:eastAsia="Calibri" w:hAnsi="Times New Roman" w:cs="Times New Roman"/>
                <w:vertAlign w:val="superscript"/>
              </w:rPr>
              <w:footnoteReference w:id="10"/>
            </w:r>
            <w:r w:rsidRPr="00E1328E">
              <w:rPr>
                <w:rFonts w:ascii="Times New Roman" w:eastAsia="Calibri" w:hAnsi="Times New Roman" w:cs="Times New Roman"/>
              </w:rPr>
              <w:t>:</w:t>
            </w:r>
            <w:r w:rsidRPr="00E1328E">
              <w:rPr>
                <w:rFonts w:ascii="Times New Roman" w:eastAsia="Calibri" w:hAnsi="Times New Roman" w:cs="Times New Roman"/>
              </w:rPr>
              <w:br/>
              <w:t>г) Регистрацията или сертифицирането обхваща ли всички задължителни критерии за подбор?</w:t>
            </w:r>
            <w:r w:rsidRPr="00E1328E">
              <w:rPr>
                <w:rFonts w:ascii="Times New Roman" w:eastAsia="Calibri" w:hAnsi="Times New Roman" w:cs="Times New Roman"/>
              </w:rPr>
              <w:br/>
            </w:r>
            <w:r w:rsidRPr="00E1328E">
              <w:rPr>
                <w:rFonts w:ascii="Times New Roman" w:eastAsia="Calibri" w:hAnsi="Times New Roman" w:cs="Times New Roman"/>
                <w:b/>
              </w:rPr>
              <w:t>Ако „не“:</w:t>
            </w:r>
            <w:r w:rsidRPr="00E1328E">
              <w:rPr>
                <w:rFonts w:ascii="Times New Roman" w:eastAsia="Calibri" w:hAnsi="Times New Roman" w:cs="Times New Roman"/>
              </w:rPr>
              <w:br/>
            </w:r>
            <w:r w:rsidRPr="00E1328E">
              <w:rPr>
                <w:rFonts w:ascii="Times New Roman" w:eastAsia="Calibri" w:hAnsi="Times New Roman" w:cs="Times New Roman"/>
                <w:b/>
                <w:u w:val="single"/>
              </w:rPr>
              <w:t>В допълнение моля, попълнете липсващата информация в част ІV, раздели А, Б, В или Г според случая</w:t>
            </w:r>
            <w:r w:rsidRPr="00E1328E">
              <w:rPr>
                <w:rFonts w:ascii="Times New Roman" w:eastAsia="Calibri" w:hAnsi="Times New Roman" w:cs="Times New Roman"/>
                <w:b/>
                <w:i/>
              </w:rPr>
              <w:t>САМО ако това се изисква съгласно съответното обявление или документацията за обществената поръчка:</w:t>
            </w:r>
            <w:r w:rsidRPr="00E1328E">
              <w:rPr>
                <w:rFonts w:ascii="Times New Roman" w:eastAsia="Calibri" w:hAnsi="Times New Roman" w:cs="Times New Roman"/>
              </w:rPr>
              <w:br/>
              <w:t xml:space="preserve">д) Икономическият оператор може ли да представи </w:t>
            </w:r>
            <w:r w:rsidRPr="00E1328E">
              <w:rPr>
                <w:rFonts w:ascii="Times New Roman" w:eastAsia="Calibri" w:hAnsi="Times New Roman" w:cs="Times New Roman"/>
                <w:b/>
              </w:rPr>
              <w:t>удостоверение</w:t>
            </w:r>
            <w:r w:rsidRPr="00E1328E">
              <w:rPr>
                <w:rFonts w:ascii="Times New Roman" w:eastAsia="Calibri" w:hAnsi="Times New Roman" w:cs="Times New Roman"/>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w:t>
            </w:r>
            <w:r w:rsidRPr="00E1328E">
              <w:rPr>
                <w:rFonts w:ascii="Times New Roman" w:eastAsia="Calibri" w:hAnsi="Times New Roman" w:cs="Times New Roman"/>
              </w:rPr>
              <w:lastRenderedPageBreak/>
              <w:t>до национална база данни във всяка държава членка?</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a)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i/>
              </w:rPr>
              <w:t>б) (уеб адрес, орган или служба, издаващи документа, точно позоваване на документа):</w:t>
            </w:r>
            <w:r w:rsidRPr="00E1328E">
              <w:rPr>
                <w:rFonts w:ascii="Times New Roman" w:eastAsia="Calibri" w:hAnsi="Times New Roman" w:cs="Times New Roman"/>
              </w:rPr>
              <w:br/>
            </w:r>
            <w:r w:rsidRPr="00E1328E">
              <w:rPr>
                <w:rFonts w:ascii="Times New Roman" w:eastAsia="Calibri" w:hAnsi="Times New Roman" w:cs="Times New Roman"/>
                <w:i/>
              </w:rPr>
              <w:t>[……][……][……][……]</w:t>
            </w:r>
            <w:r w:rsidRPr="00E1328E">
              <w:rPr>
                <w:rFonts w:ascii="Times New Roman" w:eastAsia="Calibri" w:hAnsi="Times New Roman" w:cs="Times New Roman"/>
              </w:rPr>
              <w:br/>
              <w:t>в)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г) []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д) []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rPr>
              <w:br/>
            </w:r>
            <w:r w:rsidRPr="00E1328E">
              <w:rPr>
                <w:rFonts w:ascii="Times New Roman" w:eastAsia="Calibri" w:hAnsi="Times New Roman" w:cs="Times New Roman"/>
                <w:i/>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Икономическият оператор участва ли в процедурата за възлагане на обществена поръчка заедно с други икономически оператори</w:t>
            </w:r>
            <w:r w:rsidRPr="00E1328E">
              <w:rPr>
                <w:rFonts w:ascii="Times New Roman" w:eastAsia="Calibri" w:hAnsi="Times New Roman" w:cs="Times New Roman"/>
                <w:vertAlign w:val="superscript"/>
              </w:rPr>
              <w:footnoteReference w:id="11"/>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Да [] Не</w:t>
            </w:r>
          </w:p>
        </w:tc>
      </w:tr>
      <w:tr w:rsidR="00E1328E" w:rsidRPr="00E1328E" w:rsidTr="00704027">
        <w:tc>
          <w:tcPr>
            <w:tcW w:w="928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Ако „да“</w:t>
            </w:r>
            <w:r w:rsidRPr="00E1328E">
              <w:rPr>
                <w:rFonts w:ascii="Times New Roman" w:eastAsia="Calibri" w:hAnsi="Times New Roman" w:cs="Times New Roman"/>
                <w:i/>
              </w:rPr>
              <w:t>, моля, уверете се, че останалите участващи оператори представят отделен ЕЕДОП</w:t>
            </w: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w:t>
            </w:r>
            <w:r w:rsidRPr="00E1328E">
              <w:rPr>
                <w:rFonts w:ascii="Times New Roman" w:eastAsia="Calibri" w:hAnsi="Times New Roman" w:cs="Times New Roman"/>
              </w:rPr>
              <w:br/>
              <w:t>а) моля, посочете ролята на икономическия оператор в групата (ръководител на групата, отговорник за конкретни задачи...):</w:t>
            </w:r>
            <w:r w:rsidRPr="00E1328E">
              <w:rPr>
                <w:rFonts w:ascii="Times New Roman" w:eastAsia="Calibri" w:hAnsi="Times New Roman" w:cs="Times New Roman"/>
              </w:rPr>
              <w:br/>
              <w:t>б) моля, посочете другите икономически оператори, които участват заедно в процедурата за възлагане на обществена поръчка:</w:t>
            </w:r>
            <w:r w:rsidRPr="00E1328E">
              <w:rPr>
                <w:rFonts w:ascii="Times New Roman" w:eastAsia="Calibri" w:hAnsi="Times New Roman" w:cs="Times New Roman"/>
              </w:rPr>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t>а):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б):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в):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i/>
              </w:rPr>
            </w:pPr>
            <w:r w:rsidRPr="00E1328E">
              <w:rPr>
                <w:rFonts w:ascii="Times New Roman" w:eastAsia="Calibri" w:hAnsi="Times New Roman" w:cs="Times New Roman"/>
                <w:b/>
                <w:i/>
              </w:rPr>
              <w:t>Обособени позиции</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i/>
              </w:rPr>
            </w:pPr>
            <w:r w:rsidRPr="00E1328E">
              <w:rPr>
                <w:rFonts w:ascii="Times New Roman" w:eastAsia="Calibri" w:hAnsi="Times New Roman" w:cs="Times New Roman"/>
              </w:rPr>
              <w:t>Когато е приложимо, означение на обособената/ите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i/>
              </w:rPr>
            </w:pPr>
            <w:r w:rsidRPr="00E1328E">
              <w:rPr>
                <w:rFonts w:ascii="Times New Roman" w:eastAsia="Calibri" w:hAnsi="Times New Roman" w:cs="Times New Roman"/>
              </w:rPr>
              <w:t>[   ]</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Б: Информация за представителите на икономическия оператор</w:t>
      </w:r>
    </w:p>
    <w:p w:rsidR="00E1328E" w:rsidRPr="00E1328E" w:rsidRDefault="00E1328E" w:rsidP="00E1328E">
      <w:pPr>
        <w:pBdr>
          <w:top w:val="single" w:sz="4" w:space="1" w:color="auto"/>
          <w:left w:val="single" w:sz="4" w:space="4" w:color="auto"/>
          <w:bottom w:val="single" w:sz="4" w:space="1" w:color="auto"/>
          <w:right w:val="single" w:sz="4" w:space="0" w:color="auto"/>
        </w:pBdr>
        <w:shd w:val="clear" w:color="auto" w:fill="BFBFBF"/>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lastRenderedPageBreak/>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Пълното име </w:t>
            </w:r>
            <w:r w:rsidRPr="00E1328E">
              <w:rPr>
                <w:rFonts w:ascii="Times New Roman" w:eastAsia="Calibri" w:hAnsi="Times New Roman" w:cs="Times New Roman"/>
              </w:rPr>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Пощенски адрес:</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Телефон:</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Ел. поща: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[]Да []Не</w:t>
            </w:r>
          </w:p>
        </w:tc>
      </w:tr>
    </w:tbl>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rPr>
          <w:rFonts w:ascii="Times New Roman" w:eastAsia="Calibri" w:hAnsi="Times New Roman" w:cs="Times New Roman"/>
          <w:i/>
        </w:rPr>
      </w:pPr>
      <w:r w:rsidRPr="00E1328E">
        <w:rPr>
          <w:rFonts w:ascii="Times New Roman" w:eastAsia="Calibri" w:hAnsi="Times New Roman" w:cs="Times New Roman"/>
          <w:b/>
          <w:i/>
        </w:rPr>
        <w:t>Ако „да“</w:t>
      </w:r>
      <w:r w:rsidRPr="00E1328E">
        <w:rPr>
          <w:rFonts w:ascii="Times New Roman" w:eastAsia="Calibri" w:hAnsi="Times New Roman" w:cs="Times New Roman"/>
          <w:i/>
        </w:rPr>
        <w:t xml:space="preserve">, моля, представете отделно за </w:t>
      </w:r>
      <w:r w:rsidRPr="00E1328E">
        <w:rPr>
          <w:rFonts w:ascii="Times New Roman" w:eastAsia="Calibri" w:hAnsi="Times New Roman" w:cs="Times New Roman"/>
          <w:b/>
          <w:i/>
        </w:rPr>
        <w:t>всеки</w:t>
      </w:r>
      <w:r w:rsidRPr="00E1328E">
        <w:rPr>
          <w:rFonts w:ascii="Times New Roman" w:eastAsia="Calibri" w:hAnsi="Times New Roman" w:cs="Times New Roman"/>
          <w:i/>
        </w:rPr>
        <w:t xml:space="preserve"> от съответните субекти надлежно попълнен и подписан от тях ЕЕДОП, в който се посочва информацията, изисквана съгласно </w:t>
      </w:r>
      <w:r w:rsidRPr="00E1328E">
        <w:rPr>
          <w:rFonts w:ascii="Times New Roman" w:eastAsia="Calibri" w:hAnsi="Times New Roman" w:cs="Times New Roman"/>
          <w:b/>
          <w:i/>
        </w:rPr>
        <w:t>раздели</w:t>
      </w:r>
      <w:r w:rsidR="00285056">
        <w:rPr>
          <w:rFonts w:ascii="Times New Roman" w:eastAsia="Calibri" w:hAnsi="Times New Roman" w:cs="Times New Roman"/>
          <w:b/>
          <w:i/>
          <w:lang w:val="en-US"/>
        </w:rPr>
        <w:t xml:space="preserve"> </w:t>
      </w:r>
      <w:r w:rsidRPr="00E1328E">
        <w:rPr>
          <w:rFonts w:ascii="Times New Roman" w:eastAsia="Calibri" w:hAnsi="Times New Roman" w:cs="Times New Roman"/>
          <w:b/>
          <w:i/>
        </w:rPr>
        <w:t>А и Б от настоящата част и от част III</w:t>
      </w:r>
      <w:r w:rsidRPr="00E1328E">
        <w:rPr>
          <w:rFonts w:ascii="Times New Roman" w:eastAsia="Calibri" w:hAnsi="Times New Roman" w:cs="Times New Roman"/>
          <w:i/>
        </w:rPr>
        <w:t>.</w:t>
      </w:r>
      <w:r w:rsidRPr="00E1328E">
        <w:rPr>
          <w:rFonts w:ascii="Times New Roman" w:eastAsia="Calibri" w:hAnsi="Times New Roman" w:cs="Times New Roman"/>
        </w:rPr>
        <w:br/>
      </w:r>
      <w:r w:rsidRPr="00E1328E">
        <w:rPr>
          <w:rFonts w:ascii="Times New Roman" w:eastAsia="Calibri" w:hAnsi="Times New Roman" w:cs="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E1328E">
        <w:rPr>
          <w:rFonts w:ascii="Times New Roman" w:eastAsia="Calibri" w:hAnsi="Times New Roman" w:cs="Times New Roman"/>
        </w:rPr>
        <w:br/>
      </w:r>
      <w:r w:rsidRPr="00E1328E">
        <w:rPr>
          <w:rFonts w:ascii="Times New Roman" w:eastAsia="Calibri" w:hAnsi="Times New Roman" w:cs="Times New Roman"/>
          <w:i/>
        </w:rPr>
        <w:t>Посочете информацията съгласно части IV и V за всеки от съответните субекти</w:t>
      </w:r>
      <w:r w:rsidRPr="00E1328E">
        <w:rPr>
          <w:rFonts w:ascii="Times New Roman" w:eastAsia="Calibri" w:hAnsi="Times New Roman" w:cs="Times New Roman"/>
          <w:i/>
          <w:vertAlign w:val="superscript"/>
        </w:rPr>
        <w:footnoteReference w:id="12"/>
      </w:r>
      <w:r w:rsidRPr="00E1328E">
        <w:rPr>
          <w:rFonts w:ascii="Times New Roman" w:eastAsia="Calibri" w:hAnsi="Times New Roman" w:cs="Times New Roman"/>
          <w:i/>
        </w:rPr>
        <w:t>, доколкото тя има отношение към специфичния капацитет, който икономическият оператор ще използва.</w:t>
      </w:r>
    </w:p>
    <w:p w:rsidR="00E1328E" w:rsidRPr="00E1328E" w:rsidRDefault="00E1328E" w:rsidP="00E1328E">
      <w:pPr>
        <w:keepNext/>
        <w:spacing w:before="120" w:after="360" w:line="276" w:lineRule="auto"/>
        <w:jc w:val="center"/>
        <w:rPr>
          <w:rFonts w:ascii="Times New Roman" w:eastAsia="Calibri" w:hAnsi="Times New Roman" w:cs="Times New Roman"/>
          <w:b/>
          <w:u w:val="single"/>
        </w:rPr>
      </w:pPr>
      <w:r w:rsidRPr="00E1328E">
        <w:rPr>
          <w:rFonts w:ascii="Times New Roman" w:eastAsia="Calibri" w:hAnsi="Times New Roman" w:cs="Times New Roman"/>
          <w:b/>
        </w:rPr>
        <w:lastRenderedPageBreak/>
        <w:t xml:space="preserve">Г: Информация за подизпълнители, чийто капацитет икономическият оператор </w:t>
      </w:r>
      <w:r w:rsidRPr="00E1328E">
        <w:rPr>
          <w:rFonts w:ascii="Times New Roman" w:eastAsia="Calibri" w:hAnsi="Times New Roman" w:cs="Times New Roman"/>
          <w:b/>
          <w:u w:val="single"/>
        </w:rPr>
        <w:t>няма</w:t>
      </w:r>
      <w:r w:rsidRPr="00E1328E">
        <w:rPr>
          <w:rFonts w:ascii="Times New Roman" w:eastAsia="Calibri" w:hAnsi="Times New Roman" w:cs="Times New Roman"/>
          <w:b/>
        </w:rPr>
        <w:t xml:space="preserve"> да използва</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center"/>
        <w:rPr>
          <w:rFonts w:ascii="Times New Roman" w:eastAsia="Calibri" w:hAnsi="Times New Roman" w:cs="Times New Roman"/>
          <w:b/>
          <w:sz w:val="32"/>
        </w:rPr>
      </w:pPr>
      <w:r w:rsidRPr="00E1328E">
        <w:rPr>
          <w:rFonts w:ascii="Times New Roman" w:eastAsia="Calibri" w:hAnsi="Times New Roman" w:cs="Times New Roman"/>
          <w:b/>
          <w:sz w:val="32"/>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[]Да []Не </w:t>
            </w:r>
            <w:r w:rsidRPr="00E1328E">
              <w:rPr>
                <w:rFonts w:ascii="Times New Roman" w:eastAsia="Calibri" w:hAnsi="Times New Roman" w:cs="Times New Roman"/>
                <w:b/>
              </w:rPr>
              <w:t>Ако да и доколкото е известно</w:t>
            </w:r>
            <w:r w:rsidRPr="00E1328E">
              <w:rPr>
                <w:rFonts w:ascii="Times New Roman" w:eastAsia="Calibri" w:hAnsi="Times New Roman" w:cs="Times New Roman"/>
              </w:rPr>
              <w:t xml:space="preserve">, моля, приложете списък на предлаганите подизпълнители: </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bl>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rPr>
      </w:pPr>
      <w:r w:rsidRPr="00E1328E">
        <w:rPr>
          <w:rFonts w:ascii="Times New Roman" w:eastAsia="Calibri" w:hAnsi="Times New Roman" w:cs="Times New Roman"/>
          <w:b/>
          <w:i/>
          <w:u w:val="single"/>
        </w:rPr>
        <w:t>Ако възлагащият орган или възложителят изрично изисква тази информация</w:t>
      </w:r>
      <w:r w:rsidRPr="00E1328E">
        <w:rPr>
          <w:rFonts w:ascii="Times New Roman" w:eastAsia="Calibri" w:hAnsi="Times New Roman" w:cs="Times New Roman"/>
          <w:b/>
          <w:i/>
        </w:rPr>
        <w:t xml:space="preserve"> в допълнение към информацията съгласно</w:t>
      </w:r>
      <w:r w:rsidR="00285056">
        <w:rPr>
          <w:rFonts w:ascii="Times New Roman" w:eastAsia="Calibri" w:hAnsi="Times New Roman" w:cs="Times New Roman"/>
          <w:b/>
          <w:i/>
          <w:lang w:val="en-US"/>
        </w:rPr>
        <w:t xml:space="preserve"> </w:t>
      </w:r>
      <w:r w:rsidRPr="00E1328E">
        <w:rPr>
          <w:rFonts w:ascii="Times New Roman" w:eastAsia="Calibri" w:hAnsi="Times New Roman" w:cs="Times New Roman"/>
          <w:b/>
          <w:i/>
        </w:rPr>
        <w:t xml:space="preserve">настоящия раздел, </w:t>
      </w:r>
      <w:r w:rsidRPr="00E1328E">
        <w:rPr>
          <w:rFonts w:ascii="Times New Roman" w:eastAsia="Calibri" w:hAnsi="Times New Roman" w:cs="Times New Roman"/>
          <w:b/>
          <w:i/>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1328E" w:rsidRPr="00E1328E" w:rsidRDefault="00E1328E" w:rsidP="00E1328E">
      <w:pPr>
        <w:keepNext/>
        <w:spacing w:before="120" w:after="120" w:line="276" w:lineRule="auto"/>
        <w:jc w:val="center"/>
        <w:rPr>
          <w:rFonts w:ascii="Times New Roman" w:eastAsia="Calibri" w:hAnsi="Times New Roman" w:cs="Times New Roman"/>
          <w:b/>
        </w:rPr>
      </w:pPr>
      <w:r w:rsidRPr="00E1328E">
        <w:rPr>
          <w:rFonts w:ascii="Times New Roman" w:eastAsia="Calibri" w:hAnsi="Times New Roman" w:cs="Times New Roman"/>
          <w:b/>
        </w:rPr>
        <w:t>Част III: Основания за изключване</w:t>
      </w:r>
    </w:p>
    <w:p w:rsidR="00E1328E" w:rsidRPr="00E1328E" w:rsidRDefault="00E1328E" w:rsidP="00E1328E">
      <w:pPr>
        <w:keepNext/>
        <w:spacing w:before="120" w:after="12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А: Основания, свързани с наказателни присъди</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rPr>
          <w:rFonts w:ascii="Times New Roman" w:eastAsia="Calibri" w:hAnsi="Times New Roman" w:cs="Times New Roman"/>
          <w:i/>
        </w:rPr>
      </w:pPr>
      <w:r w:rsidRPr="00E1328E">
        <w:rPr>
          <w:rFonts w:ascii="Times New Roman" w:eastAsia="Calibri" w:hAnsi="Times New Roman" w:cs="Times New Roman"/>
          <w:i/>
        </w:rPr>
        <w:t>Член 57, параграф 1 от Директива 2014/24/ЕС съдържа следните основания за изключване:</w:t>
      </w:r>
    </w:p>
    <w:p w:rsidR="00E1328E" w:rsidRPr="00E1328E" w:rsidRDefault="00E1328E" w:rsidP="00E1328E">
      <w:pPr>
        <w:numPr>
          <w:ilvl w:val="0"/>
          <w:numId w:val="19"/>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i/>
        </w:rPr>
      </w:pPr>
      <w:r w:rsidRPr="00E1328E">
        <w:rPr>
          <w:rFonts w:ascii="Times New Roman" w:eastAsia="Calibri" w:hAnsi="Times New Roman" w:cs="Times New Roman"/>
          <w:i/>
        </w:rPr>
        <w:t xml:space="preserve">Участие в </w:t>
      </w:r>
      <w:r w:rsidRPr="00E1328E">
        <w:rPr>
          <w:rFonts w:ascii="Times New Roman" w:eastAsia="Calibri" w:hAnsi="Times New Roman" w:cs="Times New Roman"/>
          <w:b/>
          <w:i/>
        </w:rPr>
        <w:t>престъпна организация</w:t>
      </w:r>
      <w:r w:rsidRPr="00E1328E">
        <w:rPr>
          <w:rFonts w:ascii="Times New Roman" w:eastAsia="Calibri" w:hAnsi="Times New Roman" w:cs="Times New Roman"/>
          <w:b/>
          <w:i/>
          <w:vertAlign w:val="superscript"/>
        </w:rPr>
        <w:footnoteReference w:id="13"/>
      </w:r>
      <w:r w:rsidRPr="00E1328E">
        <w:rPr>
          <w:rFonts w:ascii="Times New Roman" w:eastAsia="Calibri" w:hAnsi="Times New Roman" w:cs="Times New Roman"/>
        </w:rPr>
        <w:t>:</w:t>
      </w:r>
    </w:p>
    <w:p w:rsidR="00E1328E" w:rsidRPr="00E1328E" w:rsidRDefault="00E1328E" w:rsidP="00E1328E">
      <w:pPr>
        <w:numPr>
          <w:ilvl w:val="0"/>
          <w:numId w:val="18"/>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i/>
        </w:rPr>
      </w:pPr>
      <w:r w:rsidRPr="00E1328E">
        <w:rPr>
          <w:rFonts w:ascii="Times New Roman" w:eastAsia="Calibri" w:hAnsi="Times New Roman" w:cs="Times New Roman"/>
          <w:b/>
          <w:i/>
        </w:rPr>
        <w:t>Корупция</w:t>
      </w:r>
      <w:r w:rsidRPr="00E1328E">
        <w:rPr>
          <w:rFonts w:ascii="Times New Roman" w:eastAsia="Calibri" w:hAnsi="Times New Roman" w:cs="Times New Roman"/>
          <w:b/>
          <w:i/>
          <w:vertAlign w:val="superscript"/>
        </w:rPr>
        <w:footnoteReference w:id="14"/>
      </w:r>
      <w:r w:rsidRPr="00E1328E">
        <w:rPr>
          <w:rFonts w:ascii="Times New Roman" w:eastAsia="Calibri" w:hAnsi="Times New Roman" w:cs="Times New Roman"/>
        </w:rPr>
        <w:t>:</w:t>
      </w:r>
    </w:p>
    <w:p w:rsidR="00E1328E" w:rsidRPr="00E1328E" w:rsidRDefault="00E1328E" w:rsidP="00E1328E">
      <w:pPr>
        <w:numPr>
          <w:ilvl w:val="0"/>
          <w:numId w:val="18"/>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i/>
        </w:rPr>
      </w:pPr>
      <w:r w:rsidRPr="00E1328E">
        <w:rPr>
          <w:rFonts w:ascii="Times New Roman" w:eastAsia="Calibri" w:hAnsi="Times New Roman" w:cs="Times New Roman"/>
          <w:b/>
          <w:i/>
        </w:rPr>
        <w:t>Измама</w:t>
      </w:r>
      <w:r w:rsidRPr="00E1328E">
        <w:rPr>
          <w:rFonts w:ascii="Times New Roman" w:eastAsia="Calibri" w:hAnsi="Times New Roman" w:cs="Times New Roman"/>
          <w:b/>
          <w:i/>
          <w:vertAlign w:val="superscript"/>
        </w:rPr>
        <w:footnoteReference w:id="15"/>
      </w:r>
      <w:r w:rsidRPr="00E1328E">
        <w:rPr>
          <w:rFonts w:ascii="Times New Roman" w:eastAsia="Calibri" w:hAnsi="Times New Roman" w:cs="Times New Roman"/>
        </w:rPr>
        <w:t>:</w:t>
      </w:r>
    </w:p>
    <w:p w:rsidR="00E1328E" w:rsidRPr="00E1328E" w:rsidRDefault="00E1328E" w:rsidP="00E1328E">
      <w:pPr>
        <w:numPr>
          <w:ilvl w:val="0"/>
          <w:numId w:val="18"/>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i/>
        </w:rPr>
      </w:pPr>
      <w:r w:rsidRPr="00E1328E">
        <w:rPr>
          <w:rFonts w:ascii="Times New Roman" w:eastAsia="Calibri" w:hAnsi="Times New Roman" w:cs="Times New Roman"/>
          <w:b/>
          <w:i/>
        </w:rPr>
        <w:t>Терористични престъпления или престъпления, които са свързани с терористични дейности</w:t>
      </w:r>
      <w:r w:rsidRPr="00E1328E">
        <w:rPr>
          <w:rFonts w:ascii="Times New Roman" w:eastAsia="Calibri" w:hAnsi="Times New Roman" w:cs="Times New Roman"/>
          <w:b/>
          <w:i/>
          <w:vertAlign w:val="superscript"/>
        </w:rPr>
        <w:footnoteReference w:id="16"/>
      </w:r>
      <w:r w:rsidRPr="00E1328E">
        <w:rPr>
          <w:rFonts w:ascii="Times New Roman" w:eastAsia="Calibri" w:hAnsi="Times New Roman" w:cs="Times New Roman"/>
        </w:rPr>
        <w:t>:</w:t>
      </w:r>
    </w:p>
    <w:p w:rsidR="00E1328E" w:rsidRPr="00E1328E" w:rsidRDefault="00E1328E" w:rsidP="00E1328E">
      <w:pPr>
        <w:numPr>
          <w:ilvl w:val="0"/>
          <w:numId w:val="18"/>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i/>
          <w:color w:val="000000"/>
        </w:rPr>
      </w:pPr>
      <w:r w:rsidRPr="00E1328E">
        <w:rPr>
          <w:rFonts w:ascii="Times New Roman" w:eastAsia="Calibri" w:hAnsi="Times New Roman" w:cs="Times New Roman"/>
          <w:b/>
          <w:i/>
        </w:rPr>
        <w:lastRenderedPageBreak/>
        <w:t>Изпиране на пари или финансиране на тероризъм</w:t>
      </w:r>
      <w:r w:rsidRPr="00E1328E">
        <w:rPr>
          <w:rFonts w:ascii="Times New Roman" w:eastAsia="Calibri" w:hAnsi="Times New Roman" w:cs="Times New Roman"/>
          <w:b/>
          <w:i/>
          <w:vertAlign w:val="superscript"/>
        </w:rPr>
        <w:footnoteReference w:id="17"/>
      </w:r>
    </w:p>
    <w:p w:rsidR="00E1328E" w:rsidRPr="00E1328E" w:rsidRDefault="00E1328E" w:rsidP="00E1328E">
      <w:pPr>
        <w:numPr>
          <w:ilvl w:val="0"/>
          <w:numId w:val="18"/>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i/>
        </w:rPr>
      </w:pPr>
      <w:r w:rsidRPr="00E1328E">
        <w:rPr>
          <w:rFonts w:ascii="Times New Roman" w:eastAsia="Calibri" w:hAnsi="Times New Roman" w:cs="Times New Roman"/>
          <w:b/>
          <w:i/>
        </w:rPr>
        <w:t>Детски труд</w:t>
      </w:r>
      <w:r w:rsidRPr="00E1328E">
        <w:rPr>
          <w:rFonts w:ascii="Times New Roman" w:eastAsia="Calibri" w:hAnsi="Times New Roman" w:cs="Times New Roman"/>
          <w:i/>
        </w:rPr>
        <w:t xml:space="preserve"> и други форми на </w:t>
      </w:r>
      <w:r w:rsidRPr="00E1328E">
        <w:rPr>
          <w:rFonts w:ascii="Times New Roman" w:eastAsia="Calibri" w:hAnsi="Times New Roman" w:cs="Times New Roman"/>
          <w:b/>
          <w:i/>
        </w:rPr>
        <w:t>трафик на хора</w:t>
      </w:r>
      <w:r w:rsidRPr="00E1328E">
        <w:rPr>
          <w:rFonts w:ascii="Times New Roman" w:eastAsia="Calibri" w:hAnsi="Times New Roman" w:cs="Times New Roman"/>
          <w:b/>
          <w:i/>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Издадена ли е по отношение на </w:t>
            </w:r>
            <w:r w:rsidRPr="00E1328E">
              <w:rPr>
                <w:rFonts w:ascii="Times New Roman" w:eastAsia="Calibri" w:hAnsi="Times New Roman" w:cs="Times New Roman"/>
                <w:b/>
              </w:rPr>
              <w:t>икономическия оператор</w:t>
            </w:r>
            <w:r w:rsidRPr="00E1328E">
              <w:rPr>
                <w:rFonts w:ascii="Times New Roman" w:eastAsia="Calibri" w:hAnsi="Times New Roman" w:cs="Times New Roman"/>
              </w:rPr>
              <w:t xml:space="preserve"> или на </w:t>
            </w:r>
            <w:r w:rsidRPr="00E1328E">
              <w:rPr>
                <w:rFonts w:ascii="Times New Roman" w:eastAsia="Calibri" w:hAnsi="Times New Roman" w:cs="Times New Roman"/>
                <w:b/>
              </w:rPr>
              <w:t>лице</w:t>
            </w:r>
            <w:r w:rsidRPr="00E1328E">
              <w:rPr>
                <w:rFonts w:ascii="Times New Roman" w:eastAsia="Calibri" w:hAnsi="Times New Roman" w:cs="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1328E">
              <w:rPr>
                <w:rFonts w:ascii="Times New Roman" w:eastAsia="Calibri" w:hAnsi="Times New Roman" w:cs="Times New Roman"/>
                <w:b/>
              </w:rPr>
              <w:t>окончателна присъда</w:t>
            </w:r>
            <w:r w:rsidRPr="00E1328E">
              <w:rPr>
                <w:rFonts w:ascii="Times New Roman" w:eastAsia="Calibri" w:hAnsi="Times New Roman" w:cs="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Да [] Не</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E1328E">
              <w:rPr>
                <w:rFonts w:ascii="Times New Roman" w:eastAsia="Calibri" w:hAnsi="Times New Roman" w:cs="Times New Roman"/>
              </w:rPr>
              <w:br/>
            </w:r>
            <w:r w:rsidRPr="00E1328E">
              <w:rPr>
                <w:rFonts w:ascii="Times New Roman" w:eastAsia="Calibri" w:hAnsi="Times New Roman" w:cs="Times New Roman"/>
                <w:i/>
              </w:rPr>
              <w:t>[……][……][……][……]</w:t>
            </w:r>
            <w:r w:rsidRPr="00E1328E">
              <w:rPr>
                <w:rFonts w:ascii="Times New Roman" w:eastAsia="Calibri" w:hAnsi="Times New Roman" w:cs="Times New Roman"/>
                <w:i/>
                <w:vertAlign w:val="superscript"/>
              </w:rPr>
              <w:footnoteReference w:id="19"/>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xml:space="preserve"> моля посочете</w:t>
            </w:r>
            <w:r w:rsidRPr="00E1328E">
              <w:rPr>
                <w:rFonts w:ascii="Times New Roman" w:eastAsia="Calibri" w:hAnsi="Times New Roman" w:cs="Times New Roman"/>
                <w:vertAlign w:val="superscript"/>
              </w:rPr>
              <w:footnoteReference w:id="20"/>
            </w:r>
            <w:r w:rsidRPr="00E1328E">
              <w:rPr>
                <w:rFonts w:ascii="Times New Roman" w:eastAsia="Calibri" w:hAnsi="Times New Roman" w:cs="Times New Roman"/>
              </w:rPr>
              <w:t>:</w:t>
            </w:r>
            <w:r w:rsidRPr="00E1328E">
              <w:rPr>
                <w:rFonts w:ascii="Times New Roman" w:eastAsia="Calibri" w:hAnsi="Times New Roman" w:cs="Times New Roman"/>
              </w:rPr>
              <w:br/>
              <w:t xml:space="preserve">а) дата на присъдата, посочете за коя от точки 1 — 6 се отнася и основанието(ята) за нея; </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б) посочете лицето, което е осъдено [ ];</w:t>
            </w:r>
            <w:r w:rsidRPr="00E1328E">
              <w:rPr>
                <w:rFonts w:ascii="Times New Roman" w:eastAsia="Calibri" w:hAnsi="Times New Roman" w:cs="Times New Roman"/>
              </w:rPr>
              <w:br/>
            </w:r>
            <w:r w:rsidRPr="00E1328E">
              <w:rPr>
                <w:rFonts w:ascii="Times New Roman" w:eastAsia="Calibri" w:hAnsi="Times New Roman" w:cs="Times New Roman"/>
                <w:b/>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t>a) дата:[   ], буква(и): [   ], причина(а):[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б) [……]</w:t>
            </w:r>
            <w:r w:rsidRPr="00E1328E">
              <w:rPr>
                <w:rFonts w:ascii="Times New Roman" w:eastAsia="Calibri" w:hAnsi="Times New Roman" w:cs="Times New Roman"/>
              </w:rPr>
              <w:br/>
              <w:t>в) продължителността на срока на изключване [……] и съответната(ите) точка(и) [   ]</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i/>
              </w:rPr>
              <w:t xml:space="preserve">Ако съответните документи са на разположение в електронен формат, моля, посочете: (уеб адрес, орган или служба, </w:t>
            </w:r>
            <w:r w:rsidRPr="00E1328E">
              <w:rPr>
                <w:rFonts w:ascii="Times New Roman" w:eastAsia="Calibri" w:hAnsi="Times New Roman" w:cs="Times New Roman"/>
                <w:i/>
              </w:rPr>
              <w:lastRenderedPageBreak/>
              <w:t>издаващи документа, точно позоваване на документа): [……][……][……][……]</w:t>
            </w:r>
            <w:r w:rsidRPr="00E1328E">
              <w:rPr>
                <w:rFonts w:ascii="Times New Roman" w:eastAsia="Calibri" w:hAnsi="Times New Roman" w:cs="Times New Roman"/>
                <w:i/>
                <w:vertAlign w:val="superscript"/>
              </w:rPr>
              <w:footnoteReference w:id="21"/>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E1328E">
              <w:rPr>
                <w:rFonts w:ascii="Times New Roman" w:eastAsia="Calibri" w:hAnsi="Times New Roman" w:cs="Times New Roman"/>
                <w:vertAlign w:val="superscript"/>
              </w:rPr>
              <w:footnoteReference w:id="22"/>
            </w:r>
            <w:r w:rsidRPr="00E1328E">
              <w:rPr>
                <w:rFonts w:ascii="Times New Roman" w:eastAsia="Calibri" w:hAnsi="Times New Roman" w:cs="Times New Roman"/>
              </w:rPr>
              <w:t xml:space="preserve"> („реабилитиране по своя инициатива“)?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 Да [] Не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предприетите мерки</w:t>
            </w:r>
            <w:r w:rsidRPr="00E1328E">
              <w:rPr>
                <w:rFonts w:ascii="Times New Roman" w:eastAsia="Calibri" w:hAnsi="Times New Roman" w:cs="Times New Roman"/>
                <w:vertAlign w:val="superscript"/>
              </w:rPr>
              <w:footnoteReference w:id="23"/>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Б: Основания, свързани с плащането на данъци или социално</w:t>
      </w:r>
      <w:r w:rsidR="00285056">
        <w:rPr>
          <w:rFonts w:ascii="Times New Roman" w:eastAsia="Calibri" w:hAnsi="Times New Roman" w:cs="Times New Roman"/>
          <w:b/>
          <w:smallCaps/>
          <w:lang w:val="en-US"/>
        </w:rPr>
        <w:t>-</w:t>
      </w:r>
      <w:r w:rsidRPr="00E1328E">
        <w:rPr>
          <w:rFonts w:ascii="Times New Roman" w:eastAsia="Calibri" w:hAnsi="Times New Roman" w:cs="Times New Roman"/>
          <w:b/>
          <w:smallCaps/>
        </w:rPr>
        <w:t xml:space="preserve">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1328E" w:rsidRPr="00E1328E" w:rsidTr="00704027">
        <w:tc>
          <w:tcPr>
            <w:tcW w:w="4480"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Плащане на данъци или социално</w:t>
            </w:r>
            <w:r w:rsidR="00285056">
              <w:rPr>
                <w:rFonts w:ascii="Times New Roman" w:eastAsia="Calibri" w:hAnsi="Times New Roman" w:cs="Times New Roman"/>
                <w:b/>
                <w:i/>
                <w:lang w:val="en-US"/>
              </w:rPr>
              <w:t>-</w:t>
            </w:r>
            <w:r w:rsidRPr="00E1328E">
              <w:rPr>
                <w:rFonts w:ascii="Times New Roman" w:eastAsia="Calibri" w:hAnsi="Times New Roman" w:cs="Times New Roman"/>
                <w:b/>
                <w:i/>
              </w:rPr>
              <w:t>осигурителни вноски:</w:t>
            </w:r>
          </w:p>
        </w:tc>
        <w:tc>
          <w:tcPr>
            <w:tcW w:w="4809" w:type="dxa"/>
            <w:gridSpan w:val="2"/>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480"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изпълнил ли е всички </w:t>
            </w:r>
            <w:r w:rsidRPr="00E1328E">
              <w:rPr>
                <w:rFonts w:ascii="Times New Roman" w:eastAsia="Calibri" w:hAnsi="Times New Roman" w:cs="Times New Roman"/>
                <w:b/>
              </w:rPr>
              <w:t>свои</w:t>
            </w:r>
            <w:r w:rsidR="00285056">
              <w:rPr>
                <w:rFonts w:ascii="Times New Roman" w:eastAsia="Calibri" w:hAnsi="Times New Roman" w:cs="Times New Roman"/>
                <w:b/>
                <w:lang w:val="en-US"/>
              </w:rPr>
              <w:t xml:space="preserve"> </w:t>
            </w:r>
            <w:r w:rsidRPr="00E1328E">
              <w:rPr>
                <w:rFonts w:ascii="Times New Roman" w:eastAsia="Calibri" w:hAnsi="Times New Roman" w:cs="Times New Roman"/>
                <w:b/>
              </w:rPr>
              <w:t>задължения, свързани с плащането на данъци или социално</w:t>
            </w:r>
            <w:r w:rsidR="00285056">
              <w:rPr>
                <w:rFonts w:ascii="Times New Roman" w:eastAsia="Calibri" w:hAnsi="Times New Roman" w:cs="Times New Roman"/>
                <w:b/>
                <w:lang w:val="en-US"/>
              </w:rPr>
              <w:t>-</w:t>
            </w:r>
            <w:r w:rsidRPr="00E1328E">
              <w:rPr>
                <w:rFonts w:ascii="Times New Roman" w:eastAsia="Calibri" w:hAnsi="Times New Roman" w:cs="Times New Roman"/>
                <w:b/>
              </w:rPr>
              <w:t>осигурителни вноски</w:t>
            </w:r>
            <w:r w:rsidRPr="00E1328E">
              <w:rPr>
                <w:rFonts w:ascii="Times New Roman" w:eastAsia="Calibri" w:hAnsi="Times New Roman" w:cs="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Да [] Не</w:t>
            </w:r>
          </w:p>
        </w:tc>
      </w:tr>
      <w:tr w:rsidR="00E1328E" w:rsidRPr="00E1328E" w:rsidTr="00704027">
        <w:trPr>
          <w:trHeight w:val="470"/>
        </w:trPr>
        <w:tc>
          <w:tcPr>
            <w:tcW w:w="4480" w:type="dxa"/>
            <w:vMerge w:val="restart"/>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b/>
              </w:rPr>
              <w:t>Ако „не“</w:t>
            </w:r>
            <w:r w:rsidRPr="00E1328E">
              <w:rPr>
                <w:rFonts w:ascii="Times New Roman" w:eastAsia="Calibri" w:hAnsi="Times New Roman" w:cs="Times New Roman"/>
              </w:rPr>
              <w:t>, моля посочете:</w:t>
            </w:r>
            <w:r w:rsidRPr="00E1328E">
              <w:rPr>
                <w:rFonts w:ascii="Times New Roman" w:eastAsia="Calibri" w:hAnsi="Times New Roman" w:cs="Times New Roman"/>
              </w:rPr>
              <w:br/>
              <w:t>а) съответната страна или държава членка;</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б) размера на съответната сума;</w:t>
            </w:r>
            <w:r w:rsidRPr="00E1328E">
              <w:rPr>
                <w:rFonts w:ascii="Times New Roman" w:eastAsia="Calibri" w:hAnsi="Times New Roman" w:cs="Times New Roman"/>
              </w:rPr>
              <w:br/>
              <w:t>в) как е установено нарушението на задълженията:</w:t>
            </w:r>
            <w:r w:rsidRPr="00E1328E">
              <w:rPr>
                <w:rFonts w:ascii="Times New Roman" w:eastAsia="Calibri" w:hAnsi="Times New Roman" w:cs="Times New Roman"/>
              </w:rPr>
              <w:br/>
              <w:t xml:space="preserve">1) чрез съдебно </w:t>
            </w:r>
            <w:r w:rsidRPr="00E1328E">
              <w:rPr>
                <w:rFonts w:ascii="Times New Roman" w:eastAsia="Calibri" w:hAnsi="Times New Roman" w:cs="Times New Roman"/>
                <w:b/>
              </w:rPr>
              <w:t>решение</w:t>
            </w:r>
            <w:r w:rsidRPr="00E1328E">
              <w:rPr>
                <w:rFonts w:ascii="Times New Roman" w:eastAsia="Calibri" w:hAnsi="Times New Roman" w:cs="Times New Roman"/>
              </w:rPr>
              <w:t xml:space="preserve"> или административен </w:t>
            </w:r>
            <w:r w:rsidRPr="00E1328E">
              <w:rPr>
                <w:rFonts w:ascii="Times New Roman" w:eastAsia="Calibri" w:hAnsi="Times New Roman" w:cs="Times New Roman"/>
                <w:b/>
              </w:rPr>
              <w:t>акт</w:t>
            </w:r>
            <w:r w:rsidRPr="00E1328E">
              <w:rPr>
                <w:rFonts w:ascii="Times New Roman" w:eastAsia="Calibri" w:hAnsi="Times New Roman" w:cs="Times New Roman"/>
              </w:rPr>
              <w:t>:</w:t>
            </w:r>
          </w:p>
          <w:p w:rsidR="00E1328E" w:rsidRPr="00E1328E" w:rsidRDefault="00E1328E" w:rsidP="00E1328E">
            <w:pPr>
              <w:numPr>
                <w:ilvl w:val="0"/>
                <w:numId w:val="17"/>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ab/>
              <w:t xml:space="preserve">Решението или актът </w:t>
            </w:r>
            <w:r w:rsidRPr="00E1328E">
              <w:rPr>
                <w:rFonts w:ascii="Times New Roman" w:eastAsia="Calibri" w:hAnsi="Times New Roman" w:cs="Times New Roman"/>
              </w:rPr>
              <w:lastRenderedPageBreak/>
              <w:t>с окончателен и обвързващ характер ли е?</w:t>
            </w:r>
          </w:p>
          <w:p w:rsidR="00E1328E" w:rsidRPr="00E1328E" w:rsidRDefault="00E1328E" w:rsidP="00E1328E">
            <w:pPr>
              <w:numPr>
                <w:ilvl w:val="0"/>
                <w:numId w:val="17"/>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Моля, посочете датата на присъдата или решението/акта.</w:t>
            </w:r>
          </w:p>
          <w:p w:rsidR="00E1328E" w:rsidRPr="00E1328E" w:rsidRDefault="00E1328E" w:rsidP="00E1328E">
            <w:pPr>
              <w:numPr>
                <w:ilvl w:val="0"/>
                <w:numId w:val="17"/>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 xml:space="preserve">В случай на присъда — срокът на изключване, </w:t>
            </w:r>
            <w:r w:rsidRPr="00E1328E">
              <w:rPr>
                <w:rFonts w:ascii="Times New Roman" w:eastAsia="Calibri" w:hAnsi="Times New Roman" w:cs="Times New Roman"/>
                <w:b/>
              </w:rPr>
              <w:t xml:space="preserve">ако е определен </w:t>
            </w:r>
            <w:r w:rsidRPr="00E1328E">
              <w:rPr>
                <w:rFonts w:ascii="Times New Roman" w:eastAsia="Calibri" w:hAnsi="Times New Roman" w:cs="Times New Roman"/>
                <w:b/>
                <w:u w:val="words"/>
              </w:rPr>
              <w:t xml:space="preserve">пряко </w:t>
            </w:r>
            <w:r w:rsidRPr="00E1328E">
              <w:rPr>
                <w:rFonts w:ascii="Times New Roman" w:eastAsia="Calibri" w:hAnsi="Times New Roman" w:cs="Times New Roman"/>
                <w:b/>
              </w:rPr>
              <w:t>в присъдата:</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2) по </w:t>
            </w:r>
            <w:r w:rsidRPr="00E1328E">
              <w:rPr>
                <w:rFonts w:ascii="Times New Roman" w:eastAsia="Calibri" w:hAnsi="Times New Roman" w:cs="Times New Roman"/>
                <w:b/>
              </w:rPr>
              <w:t>друг начин</w:t>
            </w:r>
            <w:r w:rsidRPr="00E1328E">
              <w:rPr>
                <w:rFonts w:ascii="Times New Roman" w:eastAsia="Calibri" w:hAnsi="Times New Roman" w:cs="Times New Roman"/>
              </w:rPr>
              <w:t>? Моля, уточнете:</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г) Икономическият оператор изпълнил ли е задълженията си, като изплати или поеме обвързващ ангажимент да изплати дължимите данъци или социално</w:t>
            </w:r>
            <w:r w:rsidR="00285056">
              <w:rPr>
                <w:rFonts w:ascii="Times New Roman" w:eastAsia="Calibri" w:hAnsi="Times New Roman" w:cs="Times New Roman"/>
                <w:lang w:val="en-US"/>
              </w:rPr>
              <w:t>-</w:t>
            </w:r>
            <w:r w:rsidRPr="00E1328E">
              <w:rPr>
                <w:rFonts w:ascii="Times New Roman" w:eastAsia="Calibri" w:hAnsi="Times New Roman" w:cs="Times New Roman"/>
              </w:rPr>
              <w:t>осигурителни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rPr>
            </w:pPr>
            <w:r w:rsidRPr="00E1328E">
              <w:rPr>
                <w:rFonts w:ascii="Times New Roman" w:eastAsia="Calibri" w:hAnsi="Times New Roman" w:cs="Times New Roman"/>
                <w:b/>
              </w:rPr>
              <w:lastRenderedPageBreak/>
              <w:t>Данъци</w:t>
            </w:r>
          </w:p>
        </w:tc>
        <w:tc>
          <w:tcPr>
            <w:tcW w:w="258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rPr>
            </w:pPr>
            <w:r w:rsidRPr="00E1328E">
              <w:rPr>
                <w:rFonts w:ascii="Times New Roman" w:eastAsia="Calibri" w:hAnsi="Times New Roman" w:cs="Times New Roman"/>
                <w:b/>
              </w:rPr>
              <w:t>Социално</w:t>
            </w:r>
            <w:r w:rsidR="00285056">
              <w:rPr>
                <w:rFonts w:ascii="Times New Roman" w:eastAsia="Calibri" w:hAnsi="Times New Roman" w:cs="Times New Roman"/>
                <w:b/>
                <w:lang w:val="en-US"/>
              </w:rPr>
              <w:t>-</w:t>
            </w:r>
            <w:r w:rsidRPr="00E1328E">
              <w:rPr>
                <w:rFonts w:ascii="Times New Roman" w:eastAsia="Calibri" w:hAnsi="Times New Roman" w:cs="Times New Roman"/>
                <w:b/>
              </w:rPr>
              <w:t>осигурителни вноски</w:t>
            </w:r>
          </w:p>
        </w:tc>
      </w:tr>
      <w:tr w:rsidR="00E1328E" w:rsidRPr="00E1328E" w:rsidTr="00704027">
        <w:trPr>
          <w:trHeight w:val="1977"/>
        </w:trPr>
        <w:tc>
          <w:tcPr>
            <w:tcW w:w="4480" w:type="dxa"/>
            <w:vMerge/>
            <w:tcBorders>
              <w:top w:val="single" w:sz="4" w:space="0" w:color="auto"/>
              <w:left w:val="single" w:sz="4" w:space="0" w:color="auto"/>
              <w:bottom w:val="single" w:sz="4" w:space="0" w:color="auto"/>
              <w:right w:val="single" w:sz="4" w:space="0" w:color="auto"/>
            </w:tcBorders>
            <w:vAlign w:val="center"/>
            <w:hideMark/>
          </w:tcPr>
          <w:p w:rsidR="00E1328E" w:rsidRPr="00E1328E" w:rsidRDefault="00E1328E" w:rsidP="00E1328E">
            <w:pPr>
              <w:spacing w:after="200" w:line="276" w:lineRule="auto"/>
              <w:rPr>
                <w:rFonts w:ascii="Times New Roman" w:eastAsia="Calibri" w:hAnsi="Times New Roman" w:cs="Times New Roman"/>
              </w:rPr>
            </w:pPr>
          </w:p>
        </w:tc>
        <w:tc>
          <w:tcPr>
            <w:tcW w:w="2224"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t>a) [……]</w:t>
            </w:r>
            <w:r w:rsidRPr="00E1328E">
              <w:rPr>
                <w:rFonts w:ascii="Times New Roman" w:eastAsia="Calibri" w:hAnsi="Times New Roman" w:cs="Times New Roman"/>
              </w:rPr>
              <w:br/>
              <w:t>б) [……]</w:t>
            </w:r>
            <w:r w:rsidRPr="00E1328E">
              <w:rPr>
                <w:rFonts w:ascii="Times New Roman" w:eastAsia="Calibri" w:hAnsi="Times New Roman" w:cs="Times New Roman"/>
              </w:rPr>
              <w:br/>
              <w:t>в1) [] Да [] Не</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 Да [] Не</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lastRenderedPageBreak/>
              <w:t>[……]</w:t>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в2) [ …]</w:t>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 [] Да [] Не</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br/>
              <w:t>a) [……]б) [……]</w:t>
            </w:r>
            <w:r w:rsidRPr="00E1328E">
              <w:rPr>
                <w:rFonts w:ascii="Times New Roman" w:eastAsia="Calibri" w:hAnsi="Times New Roman" w:cs="Times New Roman"/>
              </w:rPr>
              <w:br/>
            </w:r>
            <w:r w:rsidRPr="00E1328E">
              <w:rPr>
                <w:rFonts w:ascii="Times New Roman" w:eastAsia="Calibri" w:hAnsi="Times New Roman" w:cs="Times New Roman"/>
              </w:rPr>
              <w:br/>
              <w:t>в1) [] Да [] Не</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 Да [] Не</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lastRenderedPageBreak/>
              <w:t>[……]</w:t>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after="200" w:line="276" w:lineRule="auto"/>
              <w:rPr>
                <w:rFonts w:ascii="Times New Roman" w:eastAsia="Calibri" w:hAnsi="Times New Roman" w:cs="Times New Roman"/>
              </w:rPr>
            </w:pPr>
            <w:r w:rsidRPr="00E1328E">
              <w:rPr>
                <w:rFonts w:ascii="Times New Roman" w:eastAsia="Calibri" w:hAnsi="Times New Roman" w:cs="Times New Roman"/>
              </w:rPr>
              <w:t>в2) [ …]</w:t>
            </w:r>
            <w:r w:rsidRPr="00E1328E">
              <w:rPr>
                <w:rFonts w:ascii="Times New Roman" w:eastAsia="Calibri" w:hAnsi="Times New Roman" w:cs="Times New Roman"/>
              </w:rPr>
              <w:br/>
            </w:r>
          </w:p>
          <w:p w:rsidR="00E1328E" w:rsidRPr="00E1328E" w:rsidRDefault="00E1328E" w:rsidP="00E1328E">
            <w:pPr>
              <w:spacing w:after="200" w:line="276" w:lineRule="auto"/>
              <w:rPr>
                <w:rFonts w:ascii="Times New Roman" w:eastAsia="Calibri" w:hAnsi="Times New Roman" w:cs="Times New Roman"/>
              </w:rPr>
            </w:pPr>
            <w:r w:rsidRPr="00E1328E">
              <w:rPr>
                <w:rFonts w:ascii="Times New Roman" w:eastAsia="Calibri" w:hAnsi="Times New Roman" w:cs="Times New Roman"/>
              </w:rPr>
              <w:t>г) [] Да [] Не</w:t>
            </w:r>
          </w:p>
          <w:p w:rsidR="00E1328E" w:rsidRPr="00E1328E" w:rsidRDefault="00E1328E" w:rsidP="00E1328E">
            <w:pPr>
              <w:spacing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 [……]</w:t>
            </w:r>
          </w:p>
        </w:tc>
      </w:tr>
      <w:tr w:rsidR="00E1328E" w:rsidRPr="00E1328E" w:rsidTr="00704027">
        <w:tc>
          <w:tcPr>
            <w:tcW w:w="4480"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lastRenderedPageBreak/>
              <w:t>Ако съответните документи по отношение на плащането на данъци или социално</w:t>
            </w:r>
            <w:r w:rsidR="00285056">
              <w:rPr>
                <w:rFonts w:ascii="Times New Roman" w:eastAsia="Calibri" w:hAnsi="Times New Roman" w:cs="Times New Roman"/>
                <w:i/>
                <w:lang w:val="en-US"/>
              </w:rPr>
              <w:t>-</w:t>
            </w:r>
            <w:r w:rsidRPr="00E1328E">
              <w:rPr>
                <w:rFonts w:ascii="Times New Roman" w:eastAsia="Calibri" w:hAnsi="Times New Roman" w:cs="Times New Roman"/>
                <w:i/>
              </w:rPr>
              <w:t>осигурителни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i/>
              </w:rPr>
            </w:pP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i/>
                <w:vertAlign w:val="superscript"/>
              </w:rPr>
              <w:footnoteReference w:id="24"/>
            </w:r>
            <w:r w:rsidRPr="00E1328E">
              <w:rPr>
                <w:rFonts w:ascii="Times New Roman" w:eastAsia="Calibri" w:hAnsi="Times New Roman" w:cs="Times New Roman"/>
              </w:rPr>
              <w:br/>
            </w:r>
            <w:r w:rsidRPr="00E1328E">
              <w:rPr>
                <w:rFonts w:ascii="Times New Roman" w:eastAsia="Calibri" w:hAnsi="Times New Roman" w:cs="Times New Roman"/>
                <w:i/>
              </w:rPr>
              <w:t>[……][……][……][……]</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В: Основания, свързани с несъстоятелност, конфликти на интереси или професионално нарушение</w:t>
      </w:r>
      <w:r w:rsidRPr="00E1328E">
        <w:rPr>
          <w:rFonts w:ascii="Times New Roman" w:eastAsia="Calibri" w:hAnsi="Times New Roman" w:cs="Times New Roman"/>
          <w:b/>
          <w:smallCaps/>
          <w:vertAlign w:val="superscript"/>
        </w:rPr>
        <w:footnoteReference w:id="25"/>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нарушил ли е, </w:t>
            </w:r>
            <w:r w:rsidRPr="00E1328E">
              <w:rPr>
                <w:rFonts w:ascii="Times New Roman" w:eastAsia="Calibri" w:hAnsi="Times New Roman" w:cs="Times New Roman"/>
                <w:b/>
              </w:rPr>
              <w:t>доколкото му е известно</w:t>
            </w:r>
            <w:r w:rsidRPr="00E1328E">
              <w:rPr>
                <w:rFonts w:ascii="Times New Roman" w:eastAsia="Calibri" w:hAnsi="Times New Roman" w:cs="Times New Roman"/>
              </w:rPr>
              <w:t xml:space="preserve">, </w:t>
            </w:r>
            <w:r w:rsidRPr="00E1328E">
              <w:rPr>
                <w:rFonts w:ascii="Times New Roman" w:eastAsia="Calibri" w:hAnsi="Times New Roman" w:cs="Times New Roman"/>
                <w:b/>
              </w:rPr>
              <w:t>задълженията</w:t>
            </w:r>
            <w:r w:rsidRPr="00E1328E">
              <w:rPr>
                <w:rFonts w:ascii="Times New Roman" w:eastAsia="Calibri" w:hAnsi="Times New Roman" w:cs="Times New Roman"/>
              </w:rPr>
              <w:t xml:space="preserve"> си в </w:t>
            </w:r>
            <w:r w:rsidRPr="00E1328E">
              <w:rPr>
                <w:rFonts w:ascii="Times New Roman" w:eastAsia="Calibri" w:hAnsi="Times New Roman" w:cs="Times New Roman"/>
              </w:rPr>
              <w:lastRenderedPageBreak/>
              <w:t xml:space="preserve">областта на </w:t>
            </w:r>
            <w:r w:rsidRPr="00E1328E">
              <w:rPr>
                <w:rFonts w:ascii="Times New Roman" w:eastAsia="Calibri" w:hAnsi="Times New Roman" w:cs="Times New Roman"/>
                <w:b/>
              </w:rPr>
              <w:t>екологичното, социалното или трудовото право</w:t>
            </w:r>
            <w:r w:rsidRPr="00E1328E">
              <w:rPr>
                <w:rFonts w:ascii="Times New Roman" w:eastAsia="Calibri" w:hAnsi="Times New Roman" w:cs="Times New Roman"/>
                <w:b/>
                <w:vertAlign w:val="superscript"/>
              </w:rPr>
              <w:footnoteReference w:id="26"/>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lastRenderedPageBreak/>
              <w:t>[] Да [] Не</w:t>
            </w:r>
          </w:p>
        </w:tc>
      </w:tr>
      <w:tr w:rsidR="00E1328E" w:rsidRPr="00E1328E" w:rsidTr="00704027">
        <w:trPr>
          <w:trHeight w:val="405"/>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1328E" w:rsidRPr="00E1328E" w:rsidRDefault="00E1328E" w:rsidP="00E1328E">
            <w:pPr>
              <w:spacing w:after="200" w:line="276" w:lineRule="auto"/>
              <w:rPr>
                <w:rFonts w:ascii="Times New Roman" w:eastAsia="Calibri" w:hAnsi="Times New Roman" w:cs="Times New Roman"/>
              </w:rPr>
            </w:pP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xml:space="preserve">, икономическият оператор взел ли е </w:t>
            </w:r>
            <w:r w:rsidRPr="00E1328E">
              <w:rPr>
                <w:rFonts w:ascii="Times New Roman" w:eastAsia="Calibri" w:hAnsi="Times New Roman" w:cs="Times New Roman"/>
              </w:rPr>
              <w:lastRenderedPageBreak/>
              <w:t>мерки, с които да докаже своята надеждност въпреки наличието на основанието за изключване („реабилитиране по своя инициатива“)?</w:t>
            </w:r>
            <w:r w:rsidRPr="00E1328E">
              <w:rPr>
                <w:rFonts w:ascii="Times New Roman" w:eastAsia="Calibri" w:hAnsi="Times New Roman" w:cs="Times New Roman"/>
              </w:rPr>
              <w:br/>
              <w:t>[] Да [] Не</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предприетите мерки: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Икономическият оператор в една от следните ситуации ли е:</w:t>
            </w:r>
            <w:r w:rsidRPr="00E1328E">
              <w:rPr>
                <w:rFonts w:ascii="Times New Roman" w:eastAsia="Calibri" w:hAnsi="Times New Roman" w:cs="Times New Roman"/>
              </w:rPr>
              <w:br/>
              <w:t xml:space="preserve">а) </w:t>
            </w:r>
            <w:r w:rsidRPr="00E1328E">
              <w:rPr>
                <w:rFonts w:ascii="Times New Roman" w:eastAsia="Calibri" w:hAnsi="Times New Roman" w:cs="Times New Roman"/>
                <w:b/>
              </w:rPr>
              <w:t>обявен в несъстоятелност</w:t>
            </w:r>
            <w:r w:rsidRPr="00E1328E">
              <w:rPr>
                <w:rFonts w:ascii="Times New Roman" w:eastAsia="Calibri" w:hAnsi="Times New Roman" w:cs="Times New Roman"/>
              </w:rPr>
              <w:t xml:space="preserve">, или </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б) </w:t>
            </w:r>
            <w:r w:rsidRPr="00E1328E">
              <w:rPr>
                <w:rFonts w:ascii="Times New Roman" w:eastAsia="Calibri" w:hAnsi="Times New Roman" w:cs="Times New Roman"/>
                <w:b/>
              </w:rPr>
              <w:t>предмет на производство по несъстоятелност</w:t>
            </w:r>
            <w:r w:rsidRPr="00E1328E">
              <w:rPr>
                <w:rFonts w:ascii="Times New Roman" w:eastAsia="Calibri" w:hAnsi="Times New Roman" w:cs="Times New Roman"/>
              </w:rPr>
              <w:t xml:space="preserve"> или ликвидация, или</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в) </w:t>
            </w:r>
            <w:r w:rsidRPr="00E1328E">
              <w:rPr>
                <w:rFonts w:ascii="Times New Roman" w:eastAsia="Calibri" w:hAnsi="Times New Roman" w:cs="Times New Roman"/>
                <w:b/>
              </w:rPr>
              <w:t>споразумение с кредиторите</w:t>
            </w:r>
            <w:r w:rsidRPr="00E1328E">
              <w:rPr>
                <w:rFonts w:ascii="Times New Roman" w:eastAsia="Calibri" w:hAnsi="Times New Roman" w:cs="Times New Roman"/>
              </w:rPr>
              <w:t>, или</w:t>
            </w:r>
            <w:r w:rsidRPr="00E1328E">
              <w:rPr>
                <w:rFonts w:ascii="Times New Roman" w:eastAsia="Calibri" w:hAnsi="Times New Roman" w:cs="Times New Roman"/>
              </w:rPr>
              <w:br/>
              <w:t>г) всякаква аналогична ситуация, възникваща от сходна процедура съгласно националните законови и подзаконови актове</w:t>
            </w:r>
            <w:r w:rsidRPr="00E1328E">
              <w:rPr>
                <w:rFonts w:ascii="Times New Roman" w:eastAsia="Calibri" w:hAnsi="Times New Roman" w:cs="Times New Roman"/>
                <w:vertAlign w:val="superscript"/>
              </w:rPr>
              <w:footnoteReference w:id="27"/>
            </w:r>
            <w:r w:rsidRPr="00E1328E">
              <w:rPr>
                <w:rFonts w:ascii="Times New Roman" w:eastAsia="Calibri" w:hAnsi="Times New Roman" w:cs="Times New Roman"/>
              </w:rPr>
              <w:t>, или</w:t>
            </w:r>
            <w:r w:rsidRPr="00E1328E">
              <w:rPr>
                <w:rFonts w:ascii="Times New Roman" w:eastAsia="Calibri" w:hAnsi="Times New Roman" w:cs="Times New Roman"/>
              </w:rPr>
              <w:br/>
              <w:t>д) неговите активи се администрират от ликвидатор или от съда, или</w:t>
            </w:r>
          </w:p>
          <w:p w:rsidR="00E1328E" w:rsidRPr="00E1328E" w:rsidRDefault="00E1328E" w:rsidP="00E1328E">
            <w:pPr>
              <w:spacing w:before="120" w:after="120" w:line="276" w:lineRule="auto"/>
              <w:rPr>
                <w:rFonts w:ascii="Times New Roman" w:eastAsia="Calibri" w:hAnsi="Times New Roman" w:cs="Times New Roman"/>
                <w:b/>
              </w:rPr>
            </w:pPr>
            <w:r w:rsidRPr="00E1328E">
              <w:rPr>
                <w:rFonts w:ascii="Times New Roman" w:eastAsia="Calibri" w:hAnsi="Times New Roman" w:cs="Times New Roman"/>
              </w:rPr>
              <w:t>е) стопанската му дейност е прекратена?</w:t>
            </w:r>
            <w:r w:rsidRPr="00E1328E">
              <w:rPr>
                <w:rFonts w:ascii="Times New Roman" w:eastAsia="Calibri" w:hAnsi="Times New Roman" w:cs="Times New Roman"/>
              </w:rPr>
              <w:br/>
            </w:r>
            <w:r w:rsidRPr="00E1328E">
              <w:rPr>
                <w:rFonts w:ascii="Times New Roman" w:eastAsia="Calibri" w:hAnsi="Times New Roman" w:cs="Times New Roman"/>
                <w:b/>
              </w:rPr>
              <w:t>Ако „да“:</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Моля представете подробности:</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E1328E">
              <w:rPr>
                <w:rFonts w:ascii="Times New Roman" w:eastAsia="Calibri" w:hAnsi="Times New Roman" w:cs="Times New Roman"/>
                <w:vertAlign w:val="superscript"/>
              </w:rPr>
              <w:footnoteReference w:id="28"/>
            </w:r>
            <w:r w:rsidRPr="00E1328E">
              <w:rPr>
                <w:rFonts w:ascii="Times New Roman" w:eastAsia="Calibri" w:hAnsi="Times New Roman" w:cs="Times New Roman"/>
              </w:rPr>
              <w:t>?</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 xml:space="preserve">Ако съответните документи са на разположение в електронен формат, моля, </w:t>
            </w:r>
            <w:r w:rsidRPr="00E1328E">
              <w:rPr>
                <w:rFonts w:ascii="Times New Roman" w:eastAsia="Calibri" w:hAnsi="Times New Roman" w:cs="Times New Roman"/>
                <w:i/>
              </w:rPr>
              <w:lastRenderedPageBreak/>
              <w:t>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w:t>
            </w:r>
          </w:p>
          <w:p w:rsidR="00E1328E" w:rsidRPr="00E1328E" w:rsidRDefault="00E1328E" w:rsidP="00E1328E">
            <w:pPr>
              <w:numPr>
                <w:ilvl w:val="0"/>
                <w:numId w:val="16"/>
              </w:numPr>
              <w:spacing w:before="120" w:after="120" w:line="240" w:lineRule="auto"/>
              <w:jc w:val="both"/>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jc w:val="both"/>
              <w:rPr>
                <w:rFonts w:ascii="Times New Roman" w:eastAsia="Calibri" w:hAnsi="Times New Roman" w:cs="Times New Roman"/>
                <w:i/>
              </w:rPr>
            </w:pPr>
          </w:p>
          <w:p w:rsidR="00E1328E" w:rsidRPr="00E1328E" w:rsidRDefault="00E1328E" w:rsidP="00E1328E">
            <w:pPr>
              <w:spacing w:before="120" w:after="120" w:line="276" w:lineRule="auto"/>
              <w:jc w:val="both"/>
              <w:rPr>
                <w:rFonts w:ascii="Times New Roman" w:eastAsia="Calibri" w:hAnsi="Times New Roman" w:cs="Times New Roman"/>
                <w:i/>
              </w:rPr>
            </w:pPr>
          </w:p>
          <w:p w:rsidR="00E1328E" w:rsidRPr="00E1328E" w:rsidRDefault="00E1328E" w:rsidP="00E1328E">
            <w:pPr>
              <w:spacing w:before="120" w:after="120" w:line="276" w:lineRule="auto"/>
              <w:jc w:val="both"/>
              <w:rPr>
                <w:rFonts w:ascii="Times New Roman" w:eastAsia="Calibri" w:hAnsi="Times New Roman" w:cs="Times New Roman"/>
                <w:i/>
              </w:rPr>
            </w:pPr>
          </w:p>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t xml:space="preserve">(уеб адрес, орган или служба, издаващи документа, точно позоваване на документа): </w:t>
            </w:r>
            <w:r w:rsidRPr="00E1328E">
              <w:rPr>
                <w:rFonts w:ascii="Times New Roman" w:eastAsia="Calibri" w:hAnsi="Times New Roman" w:cs="Times New Roman"/>
                <w:i/>
              </w:rPr>
              <w:lastRenderedPageBreak/>
              <w:t>[……][……][……][……]</w:t>
            </w:r>
          </w:p>
        </w:tc>
      </w:tr>
      <w:tr w:rsidR="00E1328E" w:rsidRPr="00E1328E" w:rsidTr="00704027">
        <w:trPr>
          <w:trHeight w:val="303"/>
        </w:trPr>
        <w:tc>
          <w:tcPr>
            <w:tcW w:w="4644" w:type="dxa"/>
            <w:vMerge w:val="restart"/>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xml:space="preserve">Икономическият оператор извършил ли е </w:t>
            </w:r>
            <w:r w:rsidRPr="00E1328E">
              <w:rPr>
                <w:rFonts w:ascii="Times New Roman" w:eastAsia="Calibri" w:hAnsi="Times New Roman" w:cs="Times New Roman"/>
                <w:b/>
              </w:rPr>
              <w:t>тежко професионално нарушение</w:t>
            </w:r>
            <w:r w:rsidRPr="00E1328E">
              <w:rPr>
                <w:rFonts w:ascii="Times New Roman" w:eastAsia="Calibri" w:hAnsi="Times New Roman" w:cs="Times New Roman"/>
                <w:b/>
                <w:vertAlign w:val="superscript"/>
              </w:rPr>
              <w:footnoteReference w:id="29"/>
            </w:r>
            <w:r w:rsidRPr="00E1328E">
              <w:rPr>
                <w:rFonts w:ascii="Times New Roman" w:eastAsia="Calibri" w:hAnsi="Times New Roman" w:cs="Times New Roman"/>
              </w:rPr>
              <w:t xml:space="preserve">? </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t xml:space="preserve"> [……]</w:t>
            </w:r>
          </w:p>
        </w:tc>
      </w:tr>
      <w:tr w:rsidR="00E1328E" w:rsidRPr="00E1328E" w:rsidTr="00704027">
        <w:trPr>
          <w:trHeight w:val="303"/>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1328E" w:rsidRPr="00E1328E" w:rsidRDefault="00E1328E" w:rsidP="00E1328E">
            <w:pPr>
              <w:spacing w:after="200" w:line="276" w:lineRule="auto"/>
              <w:rPr>
                <w:rFonts w:ascii="Times New Roman" w:eastAsia="Calibri" w:hAnsi="Times New Roman" w:cs="Times New Roman"/>
              </w:rPr>
            </w:pP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икономическият оператор предприел ли е мерки за реабилитиране по своя инициатива? [] Да [] Не</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предприетите мерки: [……]</w:t>
            </w:r>
          </w:p>
        </w:tc>
      </w:tr>
      <w:tr w:rsidR="00E1328E" w:rsidRPr="00E1328E" w:rsidTr="00704027">
        <w:trPr>
          <w:trHeight w:val="515"/>
        </w:trPr>
        <w:tc>
          <w:tcPr>
            <w:tcW w:w="4644" w:type="dxa"/>
            <w:vMerge w:val="restart"/>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сключил ли е </w:t>
            </w:r>
            <w:r w:rsidRPr="00E1328E">
              <w:rPr>
                <w:rFonts w:ascii="Times New Roman" w:eastAsia="Calibri" w:hAnsi="Times New Roman" w:cs="Times New Roman"/>
                <w:b/>
              </w:rPr>
              <w:t>споразумения</w:t>
            </w:r>
            <w:r w:rsidRPr="00E1328E">
              <w:rPr>
                <w:rFonts w:ascii="Times New Roman" w:eastAsia="Calibri" w:hAnsi="Times New Roman" w:cs="Times New Roman"/>
              </w:rPr>
              <w:t xml:space="preserve"> с други икономически оператори, насочени към </w:t>
            </w:r>
            <w:r w:rsidRPr="00E1328E">
              <w:rPr>
                <w:rFonts w:ascii="Times New Roman" w:eastAsia="Calibri" w:hAnsi="Times New Roman" w:cs="Times New Roman"/>
                <w:b/>
              </w:rPr>
              <w:t>нарушаване на конкуренцията</w:t>
            </w: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p>
        </w:tc>
      </w:tr>
      <w:tr w:rsidR="00E1328E" w:rsidRPr="00E1328E" w:rsidTr="00704027">
        <w:trPr>
          <w:trHeight w:val="514"/>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1328E" w:rsidRPr="00E1328E" w:rsidRDefault="00E1328E" w:rsidP="00E1328E">
            <w:pPr>
              <w:spacing w:after="200" w:line="276" w:lineRule="auto"/>
              <w:rPr>
                <w:rFonts w:ascii="Times New Roman" w:eastAsia="Calibri" w:hAnsi="Times New Roman" w:cs="Times New Roman"/>
              </w:rPr>
            </w:pP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икономическият оператор предприел ли е мерки за реабилитиране по своя инициатива? [] Да [] Не</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предприетите мерки: [……]</w:t>
            </w:r>
          </w:p>
        </w:tc>
      </w:tr>
      <w:tr w:rsidR="00E1328E" w:rsidRPr="00E1328E" w:rsidTr="00704027">
        <w:trPr>
          <w:trHeight w:val="1316"/>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има ли информация за </w:t>
            </w:r>
            <w:r w:rsidRPr="00E1328E">
              <w:rPr>
                <w:rFonts w:ascii="Times New Roman" w:eastAsia="Calibri" w:hAnsi="Times New Roman" w:cs="Times New Roman"/>
                <w:b/>
              </w:rPr>
              <w:t>конфликт на интереси</w:t>
            </w:r>
            <w:r w:rsidRPr="00E1328E">
              <w:rPr>
                <w:rFonts w:ascii="Times New Roman" w:eastAsia="Calibri" w:hAnsi="Times New Roman" w:cs="Times New Roman"/>
                <w:b/>
                <w:vertAlign w:val="superscript"/>
              </w:rPr>
              <w:footnoteReference w:id="30"/>
            </w:r>
            <w:r w:rsidRPr="00E1328E">
              <w:rPr>
                <w:rFonts w:ascii="Times New Roman" w:eastAsia="Calibri" w:hAnsi="Times New Roman" w:cs="Times New Roman"/>
              </w:rPr>
              <w:t>, свързан с участието му в процедурата за възлагане на обществена поръчка?</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p>
        </w:tc>
      </w:tr>
      <w:tr w:rsidR="00E1328E" w:rsidRPr="00E1328E" w:rsidTr="00704027">
        <w:trPr>
          <w:trHeight w:val="1544"/>
        </w:trPr>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Икономическият оператор или свързано</w:t>
            </w:r>
            <w:r w:rsidRPr="00E1328E">
              <w:rPr>
                <w:rFonts w:ascii="Times New Roman" w:eastAsia="Calibri" w:hAnsi="Times New Roman" w:cs="Times New Roman"/>
              </w:rPr>
              <w:t xml:space="preserve"> с него предприятие, предоставял ли е </w:t>
            </w:r>
            <w:r w:rsidRPr="00E1328E">
              <w:rPr>
                <w:rFonts w:ascii="Times New Roman" w:eastAsia="Calibri" w:hAnsi="Times New Roman" w:cs="Times New Roman"/>
                <w:b/>
              </w:rPr>
              <w:t>консултантски</w:t>
            </w:r>
            <w:r w:rsidRPr="00E1328E">
              <w:rPr>
                <w:rFonts w:ascii="Times New Roman" w:eastAsia="Calibri" w:hAnsi="Times New Roman" w:cs="Times New Roman"/>
              </w:rPr>
              <w:t xml:space="preserve"> услуги на възлагащия орган или на възложителя или </w:t>
            </w:r>
            <w:r w:rsidRPr="00E1328E">
              <w:rPr>
                <w:rFonts w:ascii="Times New Roman" w:eastAsia="Calibri" w:hAnsi="Times New Roman" w:cs="Times New Roman"/>
                <w:b/>
              </w:rPr>
              <w:t>участвал ли е по друг начин в подготовката</w:t>
            </w:r>
            <w:r w:rsidRPr="00E1328E">
              <w:rPr>
                <w:rFonts w:ascii="Times New Roman" w:eastAsia="Calibri" w:hAnsi="Times New Roman" w:cs="Times New Roman"/>
              </w:rPr>
              <w:t xml:space="preserve"> на процедурата за възлагане на обществена поръчка?</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p>
        </w:tc>
      </w:tr>
      <w:tr w:rsidR="00E1328E" w:rsidRPr="00E1328E" w:rsidTr="00704027">
        <w:trPr>
          <w:trHeight w:val="932"/>
        </w:trPr>
        <w:tc>
          <w:tcPr>
            <w:tcW w:w="4644" w:type="dxa"/>
            <w:vMerge w:val="restart"/>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E1328E">
              <w:rPr>
                <w:rFonts w:ascii="Times New Roman" w:eastAsia="Calibri" w:hAnsi="Times New Roman" w:cs="Times New Roman"/>
                <w:b/>
              </w:rPr>
              <w:t>предсрочно прекратен</w:t>
            </w:r>
            <w:r w:rsidRPr="00E1328E">
              <w:rPr>
                <w:rFonts w:ascii="Times New Roman" w:eastAsia="Calibri" w:hAnsi="Times New Roman" w:cs="Times New Roman"/>
              </w:rPr>
              <w:t xml:space="preserve"> или да са му били налагани обезщетения или други подобни санкции във връзка с такава поръчка в миналото?</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p>
        </w:tc>
      </w:tr>
      <w:tr w:rsidR="00E1328E" w:rsidRPr="00E1328E" w:rsidTr="00704027">
        <w:trPr>
          <w:trHeight w:val="931"/>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E1328E" w:rsidRPr="00E1328E" w:rsidRDefault="00E1328E" w:rsidP="00E1328E">
            <w:pPr>
              <w:spacing w:after="200" w:line="276" w:lineRule="auto"/>
              <w:rPr>
                <w:rFonts w:ascii="Times New Roman" w:eastAsia="Calibri" w:hAnsi="Times New Roman" w:cs="Times New Roman"/>
              </w:rPr>
            </w:pP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xml:space="preserve">,  икономическият оператор предприел ли е мерки за реабилитиране по своя инициатива? [] Да [] Не </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Ако „да“</w:t>
            </w:r>
            <w:r w:rsidRPr="00E1328E">
              <w:rPr>
                <w:rFonts w:ascii="Times New Roman" w:eastAsia="Calibri" w:hAnsi="Times New Roman" w:cs="Times New Roman"/>
              </w:rPr>
              <w:t>, моля опишете предприетите мерки: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Може ли икономическият оператор да потвърди, че:</w:t>
            </w:r>
            <w:r w:rsidRPr="00E1328E">
              <w:rPr>
                <w:rFonts w:ascii="Times New Roman" w:eastAsia="Calibri" w:hAnsi="Times New Roman" w:cs="Times New Roman"/>
              </w:rPr>
              <w:br/>
              <w:t xml:space="preserve">а) не е виновен за подаване на </w:t>
            </w:r>
            <w:r w:rsidRPr="00E1328E">
              <w:rPr>
                <w:rFonts w:ascii="Times New Roman" w:eastAsia="Calibri" w:hAnsi="Times New Roman" w:cs="Times New Roman"/>
                <w:b/>
              </w:rPr>
              <w:t>неверни данни</w:t>
            </w:r>
            <w:r w:rsidRPr="00E1328E">
              <w:rPr>
                <w:rFonts w:ascii="Times New Roman" w:eastAsia="Calibri" w:hAnsi="Times New Roman" w:cs="Times New Roman"/>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б) </w:t>
            </w:r>
            <w:r w:rsidRPr="00E1328E">
              <w:rPr>
                <w:rFonts w:ascii="Times New Roman" w:eastAsia="Calibri" w:hAnsi="Times New Roman" w:cs="Times New Roman"/>
                <w:b/>
              </w:rPr>
              <w:t xml:space="preserve">не е укрил такава </w:t>
            </w:r>
            <w:r w:rsidRPr="00E1328E">
              <w:rPr>
                <w:rFonts w:ascii="Times New Roman" w:eastAsia="Calibri" w:hAnsi="Times New Roman" w:cs="Times New Roman"/>
              </w:rPr>
              <w:t>информация;</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в) може без забавяне да предостави придружаващите документи, изисквани от възлагащия орган или възложителя; и</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lastRenderedPageBreak/>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Прилагат ли се </w:t>
            </w:r>
            <w:r w:rsidRPr="00E1328E">
              <w:rPr>
                <w:rFonts w:ascii="Times New Roman" w:eastAsia="Calibri" w:hAnsi="Times New Roman" w:cs="Times New Roman"/>
                <w:b/>
              </w:rPr>
              <w:t>специфичните национални основания за изключване</w:t>
            </w:r>
            <w:r w:rsidRPr="00E1328E">
              <w:rPr>
                <w:rFonts w:ascii="Times New Roman" w:eastAsia="Calibri" w:hAnsi="Times New Roman" w:cs="Times New Roman"/>
              </w:rPr>
              <w:t>, които са посочени в съответното обявление или в документацията за обществената поръчка?</w:t>
            </w:r>
            <w:r w:rsidRPr="00E1328E">
              <w:rPr>
                <w:rFonts w:ascii="Times New Roman" w:eastAsia="Calibri" w:hAnsi="Times New Roman" w:cs="Times New Roman"/>
              </w:rPr>
              <w:br/>
            </w:r>
            <w:r w:rsidRPr="00E1328E">
              <w:rPr>
                <w:rFonts w:ascii="Times New Roman" w:eastAsia="Calibri" w:hAnsi="Times New Roman" w:cs="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i/>
              </w:rPr>
              <w:t>[……][……][……][……]</w:t>
            </w:r>
            <w:r w:rsidRPr="00E1328E">
              <w:rPr>
                <w:rFonts w:ascii="Times New Roman" w:eastAsia="Calibri" w:hAnsi="Times New Roman" w:cs="Times New Roman"/>
                <w:i/>
                <w:vertAlign w:val="superscript"/>
              </w:rPr>
              <w:footnoteReference w:id="31"/>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rPr>
              <w:t>В случай че се прилага някое специфично национално основание за изключване</w:t>
            </w:r>
            <w:r w:rsidRPr="00E1328E">
              <w:rPr>
                <w:rFonts w:ascii="Times New Roman" w:eastAsia="Calibri" w:hAnsi="Times New Roman" w:cs="Times New Roman"/>
              </w:rPr>
              <w:t xml:space="preserve">, икономическият оператор предприел ли е мерки за реабилитиране по своя инициатива? </w:t>
            </w:r>
            <w:r w:rsidRPr="00E1328E">
              <w:rPr>
                <w:rFonts w:ascii="Times New Roman" w:eastAsia="Calibri" w:hAnsi="Times New Roman" w:cs="Times New Roman"/>
              </w:rPr>
              <w:br/>
            </w:r>
            <w:r w:rsidRPr="00E1328E">
              <w:rPr>
                <w:rFonts w:ascii="Times New Roman" w:eastAsia="Calibri" w:hAnsi="Times New Roman" w:cs="Times New Roman"/>
                <w:b/>
              </w:rPr>
              <w:t>Ако „да“</w:t>
            </w:r>
            <w:r w:rsidRPr="00E1328E">
              <w:rPr>
                <w:rFonts w:ascii="Times New Roman" w:eastAsia="Calibri" w:hAnsi="Times New Roman" w:cs="Times New Roman"/>
              </w:rPr>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p>
        </w:tc>
      </w:tr>
    </w:tbl>
    <w:p w:rsidR="00E1328E" w:rsidRPr="00E1328E" w:rsidRDefault="00E1328E" w:rsidP="00E1328E">
      <w:pPr>
        <w:keepNext/>
        <w:spacing w:before="120" w:after="120" w:line="276" w:lineRule="auto"/>
        <w:jc w:val="center"/>
        <w:rPr>
          <w:rFonts w:ascii="Times New Roman" w:eastAsia="Calibri" w:hAnsi="Times New Roman" w:cs="Times New Roman"/>
          <w:b/>
        </w:rPr>
      </w:pPr>
      <w:r w:rsidRPr="00E1328E">
        <w:rPr>
          <w:rFonts w:ascii="Times New Roman" w:eastAsia="Calibri" w:hAnsi="Times New Roman" w:cs="Times New Roman"/>
          <w:b/>
        </w:rPr>
        <w:t>Част IV: Критерии за подбор</w:t>
      </w: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b/>
          <w:i/>
        </w:rPr>
        <w:t>Относно критериите за подбор (раздел</w:t>
      </w:r>
      <w:r w:rsidRPr="00E1328E">
        <w:rPr>
          <w:rFonts w:ascii="Times New Roman" w:eastAsia="Calibri" w:hAnsi="Times New Roman" w:cs="Times New Roman"/>
          <w:b/>
          <w:i/>
        </w:rPr>
        <w:sym w:font="Symbol" w:char="F061"/>
      </w:r>
      <w:r w:rsidRPr="00E1328E">
        <w:rPr>
          <w:rFonts w:ascii="Times New Roman" w:eastAsia="Calibri" w:hAnsi="Times New Roman" w:cs="Times New Roman"/>
          <w:b/>
          <w:i/>
        </w:rPr>
        <w:t xml:space="preserve"> или раздели А—Г от настоящата част) икономическият оператор заявява, че</w:t>
      </w:r>
    </w:p>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sym w:font="Symbol" w:char="F061"/>
      </w:r>
      <w:r w:rsidRPr="00E1328E">
        <w:rPr>
          <w:rFonts w:ascii="Times New Roman" w:eastAsia="Calibri" w:hAnsi="Times New Roman" w:cs="Times New Roman"/>
          <w:b/>
          <w:smallCaps/>
        </w:rPr>
        <w:t>: Общо указание за всички критерии за подбор</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 xml:space="preserve">Икономическият оператор следва да попълни тази информация </w:t>
      </w:r>
      <w:r w:rsidRPr="00E1328E">
        <w:rPr>
          <w:rFonts w:ascii="Times New Roman" w:eastAsia="Calibri" w:hAnsi="Times New Roman" w:cs="Times New Roman"/>
          <w:b/>
          <w:i/>
          <w:u w:val="single"/>
        </w:rPr>
        <w:t>само</w:t>
      </w:r>
      <w:r w:rsidRPr="00E1328E">
        <w:rPr>
          <w:rFonts w:ascii="Times New Roman" w:eastAsia="Calibri" w:hAnsi="Times New Roman" w:cs="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E1328E">
        <w:rPr>
          <w:rFonts w:ascii="Times New Roman" w:eastAsia="Calibri" w:hAnsi="Times New Roman" w:cs="Times New Roman"/>
          <w:b/>
          <w:i/>
        </w:rPr>
        <w:sym w:font="Symbol" w:char="F061"/>
      </w:r>
      <w:r w:rsidRPr="00E1328E">
        <w:rPr>
          <w:rFonts w:ascii="Times New Roman" w:eastAsia="Calibri" w:hAnsi="Times New Roman" w:cs="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1328E" w:rsidRPr="00E1328E" w:rsidTr="00704027">
        <w:tc>
          <w:tcPr>
            <w:tcW w:w="4606"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06"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Да [] Не</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lastRenderedPageBreak/>
        <w:t>А: Годност</w:t>
      </w:r>
    </w:p>
    <w:p w:rsidR="00E1328E" w:rsidRPr="00E1328E" w:rsidRDefault="00E1328E" w:rsidP="00E1328E">
      <w:pPr>
        <w:pBdr>
          <w:top w:val="single" w:sz="4" w:space="0"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 xml:space="preserve">Икономическият оператор следва да предостави информация </w:t>
      </w:r>
      <w:r w:rsidRPr="00E1328E">
        <w:rPr>
          <w:rFonts w:ascii="Times New Roman" w:eastAsia="Calibri" w:hAnsi="Times New Roman" w:cs="Times New Roman"/>
          <w:b/>
          <w:i/>
          <w:u w:val="single"/>
        </w:rPr>
        <w:t>само</w:t>
      </w:r>
      <w:r w:rsidRPr="00E1328E">
        <w:rPr>
          <w:rFonts w:ascii="Times New Roman" w:eastAsia="Calibri" w:hAnsi="Times New Roman" w:cs="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Годност</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1) </w:t>
            </w:r>
            <w:r w:rsidRPr="00E1328E">
              <w:rPr>
                <w:rFonts w:ascii="Times New Roman" w:eastAsia="Calibri" w:hAnsi="Times New Roman" w:cs="Times New Roman"/>
                <w:b/>
              </w:rPr>
              <w:t>Той е вписан в съответния професионален или търговски регистър</w:t>
            </w:r>
            <w:r w:rsidRPr="00E1328E">
              <w:rPr>
                <w:rFonts w:ascii="Times New Roman" w:eastAsia="Calibri" w:hAnsi="Times New Roman" w:cs="Times New Roman"/>
              </w:rPr>
              <w:t xml:space="preserve"> в държавата членка, в която е установен</w:t>
            </w:r>
            <w:r w:rsidRPr="00E1328E">
              <w:rPr>
                <w:rFonts w:ascii="Times New Roman" w:eastAsia="Calibri" w:hAnsi="Times New Roman" w:cs="Times New Roman"/>
                <w:vertAlign w:val="superscript"/>
              </w:rPr>
              <w:footnoteReference w:id="32"/>
            </w: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rPr>
              <w:t>):</w:t>
            </w:r>
            <w:r w:rsidRPr="00E1328E">
              <w:rPr>
                <w:rFonts w:ascii="Times New Roman" w:eastAsia="Calibri" w:hAnsi="Times New Roman" w:cs="Times New Roman"/>
                <w:i/>
              </w:rPr>
              <w:t xml:space="preserve">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rPr>
            </w:pPr>
            <w:r w:rsidRPr="00E1328E">
              <w:rPr>
                <w:rFonts w:ascii="Times New Roman" w:eastAsia="Calibri" w:hAnsi="Times New Roman" w:cs="Times New Roman"/>
                <w:b/>
              </w:rPr>
              <w:t>2) При поръчки за услуги:</w:t>
            </w:r>
            <w:r w:rsidRPr="00E1328E">
              <w:rPr>
                <w:rFonts w:ascii="Times New Roman" w:eastAsia="Calibri" w:hAnsi="Times New Roman" w:cs="Times New Roman"/>
              </w:rPr>
              <w:br/>
              <w:t xml:space="preserve">Необходимо ли е специално </w:t>
            </w:r>
            <w:r w:rsidRPr="00E1328E">
              <w:rPr>
                <w:rFonts w:ascii="Times New Roman" w:eastAsia="Calibri" w:hAnsi="Times New Roman" w:cs="Times New Roman"/>
                <w:b/>
              </w:rPr>
              <w:t>разрешение</w:t>
            </w:r>
            <w:r w:rsidRPr="00E1328E">
              <w:rPr>
                <w:rFonts w:ascii="Times New Roman" w:eastAsia="Calibri" w:hAnsi="Times New Roman" w:cs="Times New Roman"/>
              </w:rPr>
              <w:t xml:space="preserve"> или </w:t>
            </w:r>
            <w:r w:rsidRPr="00E1328E">
              <w:rPr>
                <w:rFonts w:ascii="Times New Roman" w:eastAsia="Calibri" w:hAnsi="Times New Roman" w:cs="Times New Roman"/>
                <w:b/>
              </w:rPr>
              <w:t>членство</w:t>
            </w:r>
            <w:r w:rsidRPr="00E1328E">
              <w:rPr>
                <w:rFonts w:ascii="Times New Roman" w:eastAsia="Calibri" w:hAnsi="Times New Roman" w:cs="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t>[] Да [] Не</w:t>
            </w:r>
            <w:r w:rsidRPr="00E1328E">
              <w:rPr>
                <w:rFonts w:ascii="Times New Roman" w:eastAsia="Calibri" w:hAnsi="Times New Roman" w:cs="Times New Roman"/>
              </w:rPr>
              <w:br/>
            </w:r>
            <w:r w:rsidRPr="00E1328E">
              <w:rPr>
                <w:rFonts w:ascii="Times New Roman" w:eastAsia="Calibri" w:hAnsi="Times New Roman" w:cs="Times New Roman"/>
              </w:rPr>
              <w:br/>
              <w:t>Ако да, моля посочете какво и дали икономическият оператор го притежава: […] [] Да [] Не</w:t>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rPr>
              <w:t>):</w:t>
            </w:r>
            <w:r w:rsidRPr="00E1328E">
              <w:rPr>
                <w:rFonts w:ascii="Times New Roman" w:eastAsia="Calibri" w:hAnsi="Times New Roman" w:cs="Times New Roman"/>
                <w:i/>
              </w:rPr>
              <w:t xml:space="preserve"> [……][……][……][……]</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Б: икономическо и финансово състояние</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 xml:space="preserve">Икономическият оператор следва да предостави информация </w:t>
      </w:r>
      <w:r w:rsidRPr="00E1328E">
        <w:rPr>
          <w:rFonts w:ascii="Times New Roman" w:eastAsia="Calibri" w:hAnsi="Times New Roman" w:cs="Times New Roman"/>
          <w:b/>
          <w:i/>
          <w:u w:val="single"/>
        </w:rPr>
        <w:t>само</w:t>
      </w:r>
      <w:r w:rsidRPr="00E1328E">
        <w:rPr>
          <w:rFonts w:ascii="Times New Roman" w:eastAsia="Calibri" w:hAnsi="Times New Roman" w:cs="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1а) Неговият („общ“) </w:t>
            </w:r>
            <w:r w:rsidRPr="00E1328E">
              <w:rPr>
                <w:rFonts w:ascii="Times New Roman" w:eastAsia="Calibri" w:hAnsi="Times New Roman" w:cs="Times New Roman"/>
                <w:b/>
              </w:rPr>
              <w:t>годишен оборот</w:t>
            </w:r>
            <w:r w:rsidRPr="00E1328E">
              <w:rPr>
                <w:rFonts w:ascii="Times New Roman" w:eastAsia="Calibri" w:hAnsi="Times New Roman" w:cs="Times New Roman"/>
              </w:rPr>
              <w:t xml:space="preserve"> за броя финансови години, изисквани в съответното обявление или в документацията за поръчката, е както следва:</w:t>
            </w:r>
            <w:r w:rsidRPr="00E1328E">
              <w:rPr>
                <w:rFonts w:ascii="Times New Roman" w:eastAsia="Calibri" w:hAnsi="Times New Roman" w:cs="Times New Roman"/>
              </w:rPr>
              <w:br/>
            </w:r>
            <w:r w:rsidRPr="00E1328E">
              <w:rPr>
                <w:rFonts w:ascii="Times New Roman" w:eastAsia="Calibri" w:hAnsi="Times New Roman" w:cs="Times New Roman"/>
                <w:b/>
                <w:u w:val="single"/>
              </w:rPr>
              <w:lastRenderedPageBreak/>
              <w:t>и/или</w:t>
            </w:r>
            <w:r w:rsidRPr="00E1328E">
              <w:rPr>
                <w:rFonts w:ascii="Times New Roman" w:eastAsia="Calibri" w:hAnsi="Times New Roman" w:cs="Times New Roman"/>
              </w:rPr>
              <w:br/>
              <w:t xml:space="preserve">1б) Неговият </w:t>
            </w:r>
            <w:r w:rsidRPr="00E1328E">
              <w:rPr>
                <w:rFonts w:ascii="Times New Roman" w:eastAsia="Calibri" w:hAnsi="Times New Roman" w:cs="Times New Roman"/>
                <w:b/>
              </w:rPr>
              <w:t>среден</w:t>
            </w:r>
            <w:r w:rsidRPr="00E1328E">
              <w:rPr>
                <w:rFonts w:ascii="Times New Roman" w:eastAsia="Calibri" w:hAnsi="Times New Roman" w:cs="Times New Roman"/>
              </w:rPr>
              <w:t xml:space="preserve"> годишен </w:t>
            </w:r>
            <w:r w:rsidRPr="00E1328E">
              <w:rPr>
                <w:rFonts w:ascii="Times New Roman" w:eastAsia="Calibri" w:hAnsi="Times New Roman" w:cs="Times New Roman"/>
                <w:b/>
              </w:rPr>
              <w:t>оборот за броя години, изисквани в съответното обявление или в документацията за поръчката, е както следва</w:t>
            </w:r>
            <w:r w:rsidRPr="00E1328E">
              <w:rPr>
                <w:rFonts w:ascii="Times New Roman" w:eastAsia="Calibri" w:hAnsi="Times New Roman" w:cs="Times New Roman"/>
                <w:b/>
                <w:vertAlign w:val="superscript"/>
              </w:rPr>
              <w:footnoteReference w:id="33"/>
            </w:r>
            <w:r w:rsidRPr="00E1328E">
              <w:rPr>
                <w:rFonts w:ascii="Times New Roman" w:eastAsia="Calibri" w:hAnsi="Times New Roman" w:cs="Times New Roman"/>
                <w:b/>
              </w:rPr>
              <w:t>(</w:t>
            </w:r>
            <w:r w:rsidRPr="00E1328E">
              <w:rPr>
                <w:rFonts w:ascii="Times New Roman" w:eastAsia="Calibri" w:hAnsi="Times New Roman" w:cs="Times New Roman"/>
              </w:rPr>
              <w:t>)</w:t>
            </w:r>
            <w:r w:rsidRPr="00E1328E">
              <w:rPr>
                <w:rFonts w:ascii="Times New Roman" w:eastAsia="Calibri" w:hAnsi="Times New Roman" w:cs="Times New Roman"/>
                <w:b/>
              </w:rPr>
              <w:t>:</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i/>
              </w:rPr>
            </w:pPr>
            <w:r w:rsidRPr="00E1328E">
              <w:rPr>
                <w:rFonts w:ascii="Times New Roman" w:eastAsia="Calibri" w:hAnsi="Times New Roman" w:cs="Times New Roman"/>
              </w:rPr>
              <w:lastRenderedPageBreak/>
              <w:t>година: [……] оборот:[……][…]валута</w:t>
            </w:r>
            <w:r w:rsidRPr="00E1328E">
              <w:rPr>
                <w:rFonts w:ascii="Times New Roman" w:eastAsia="Calibri" w:hAnsi="Times New Roman" w:cs="Times New Roman"/>
              </w:rPr>
              <w:br/>
              <w:t>година: [……] оборот:[……][…]валута година: [……] оборот:[……][…]валута</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lastRenderedPageBreak/>
              <w:t>(брой години, среден оборот)</w:t>
            </w:r>
            <w:r w:rsidRPr="00E1328E">
              <w:rPr>
                <w:rFonts w:ascii="Times New Roman" w:eastAsia="Calibri" w:hAnsi="Times New Roman" w:cs="Times New Roman"/>
                <w:b/>
              </w:rPr>
              <w:t>:</w:t>
            </w:r>
            <w:r w:rsidRPr="00E1328E">
              <w:rPr>
                <w:rFonts w:ascii="Times New Roman" w:eastAsia="Calibri" w:hAnsi="Times New Roman" w:cs="Times New Roman"/>
              </w:rPr>
              <w:t xml:space="preserve"> [……],[……][…]валута</w:t>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i/>
                <w:u w:val="single"/>
              </w:rPr>
            </w:pPr>
            <w:r w:rsidRPr="00E1328E">
              <w:rPr>
                <w:rFonts w:ascii="Times New Roman" w:eastAsia="Calibri" w:hAnsi="Times New Roman" w:cs="Times New Roman"/>
              </w:rPr>
              <w:lastRenderedPageBreak/>
              <w:t xml:space="preserve">2а) Неговият („конкретен“) годишен </w:t>
            </w:r>
            <w:r w:rsidRPr="00E1328E">
              <w:rPr>
                <w:rFonts w:ascii="Times New Roman" w:eastAsia="Calibri" w:hAnsi="Times New Roman" w:cs="Times New Roman"/>
                <w:b/>
              </w:rPr>
              <w:t>оборот в стопанската област, обхваната от поръчката</w:t>
            </w:r>
            <w:r w:rsidRPr="00E1328E">
              <w:rPr>
                <w:rFonts w:ascii="Times New Roman" w:eastAsia="Calibri" w:hAnsi="Times New Roman" w:cs="Times New Roman"/>
              </w:rPr>
              <w:t xml:space="preserve"> и посочена в съответното обявление, или в документацията за поръчката, за изисквания брой финансови години, е както следва:</w:t>
            </w:r>
            <w:r w:rsidRPr="00E1328E">
              <w:rPr>
                <w:rFonts w:ascii="Times New Roman" w:eastAsia="Calibri" w:hAnsi="Times New Roman" w:cs="Times New Roman"/>
              </w:rPr>
              <w:br/>
            </w:r>
            <w:r w:rsidRPr="00E1328E">
              <w:rPr>
                <w:rFonts w:ascii="Times New Roman" w:eastAsia="Calibri" w:hAnsi="Times New Roman" w:cs="Times New Roman"/>
                <w:b/>
                <w:i/>
                <w:u w:val="single"/>
              </w:rPr>
              <w:t>и/или</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2б) Неговият </w:t>
            </w:r>
            <w:r w:rsidRPr="00E1328E">
              <w:rPr>
                <w:rFonts w:ascii="Times New Roman" w:eastAsia="Calibri" w:hAnsi="Times New Roman" w:cs="Times New Roman"/>
                <w:b/>
              </w:rPr>
              <w:t>среден</w:t>
            </w:r>
            <w:r w:rsidRPr="00E1328E">
              <w:rPr>
                <w:rFonts w:ascii="Times New Roman" w:eastAsia="Calibri" w:hAnsi="Times New Roman" w:cs="Times New Roman"/>
              </w:rPr>
              <w:t xml:space="preserve"> годишен </w:t>
            </w:r>
            <w:r w:rsidRPr="00E1328E">
              <w:rPr>
                <w:rFonts w:ascii="Times New Roman" w:eastAsia="Calibri" w:hAnsi="Times New Roman" w:cs="Times New Roman"/>
                <w:b/>
              </w:rPr>
              <w:t>оборот в областта и за броя години, изисквани в съответното обявление или документацията за поръчката, е както следва</w:t>
            </w:r>
            <w:r w:rsidRPr="00E1328E">
              <w:rPr>
                <w:rFonts w:ascii="Times New Roman" w:eastAsia="Calibri" w:hAnsi="Times New Roman" w:cs="Times New Roman"/>
                <w:b/>
                <w:vertAlign w:val="superscript"/>
              </w:rPr>
              <w:footnoteReference w:id="34"/>
            </w: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година: [……] оборот:[……][…]валута</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година: [……] оборот:[……][…]валута</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година: [……] оборот:[……][…]валута</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(брой години, среден оборот): [……],[……][…]валута</w:t>
            </w: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документацията):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4) Що се отнася до </w:t>
            </w:r>
            <w:r w:rsidRPr="00E1328E">
              <w:rPr>
                <w:rFonts w:ascii="Times New Roman" w:eastAsia="Calibri" w:hAnsi="Times New Roman" w:cs="Times New Roman"/>
                <w:b/>
              </w:rPr>
              <w:t>финансовите съотношения</w:t>
            </w:r>
            <w:r w:rsidRPr="00E1328E">
              <w:rPr>
                <w:rFonts w:ascii="Times New Roman" w:eastAsia="Calibri" w:hAnsi="Times New Roman" w:cs="Times New Roman"/>
                <w:b/>
                <w:vertAlign w:val="superscript"/>
              </w:rPr>
              <w:footnoteReference w:id="35"/>
            </w:r>
            <w:r w:rsidRPr="00E1328E">
              <w:rPr>
                <w:rFonts w:ascii="Times New Roman" w:eastAsia="Calibri" w:hAnsi="Times New Roman" w:cs="Times New Roman"/>
              </w:rPr>
              <w:t xml:space="preserve">, посочени в съответното </w:t>
            </w:r>
            <w:r w:rsidRPr="00E1328E">
              <w:rPr>
                <w:rFonts w:ascii="Times New Roman" w:eastAsia="Calibri" w:hAnsi="Times New Roman" w:cs="Times New Roman"/>
              </w:rPr>
              <w:lastRenderedPageBreak/>
              <w:t>обявление, или в документацията за обществената поръчка, икономическият оператор заявява, че реалната им стойност е, както следва:</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(посочване на изискваното съотношение — съотношение между х и у</w:t>
            </w:r>
            <w:r w:rsidRPr="00E1328E">
              <w:rPr>
                <w:rFonts w:ascii="Times New Roman" w:eastAsia="Calibri" w:hAnsi="Times New Roman" w:cs="Times New Roman"/>
                <w:vertAlign w:val="superscript"/>
              </w:rPr>
              <w:footnoteReference w:id="36"/>
            </w:r>
            <w:r w:rsidRPr="00E1328E">
              <w:rPr>
                <w:rFonts w:ascii="Times New Roman" w:eastAsia="Calibri" w:hAnsi="Times New Roman" w:cs="Times New Roman"/>
              </w:rPr>
              <w:t xml:space="preserve"> — и стойността):</w:t>
            </w:r>
            <w:r w:rsidRPr="00E1328E">
              <w:rPr>
                <w:rFonts w:ascii="Times New Roman" w:eastAsia="Calibri" w:hAnsi="Times New Roman" w:cs="Times New Roman"/>
              </w:rPr>
              <w:br/>
            </w:r>
            <w:r w:rsidRPr="00E1328E">
              <w:rPr>
                <w:rFonts w:ascii="Times New Roman" w:eastAsia="Calibri" w:hAnsi="Times New Roman" w:cs="Times New Roman"/>
              </w:rPr>
              <w:lastRenderedPageBreak/>
              <w:t>[…], [……]</w:t>
            </w:r>
            <w:r w:rsidRPr="00E1328E">
              <w:rPr>
                <w:rFonts w:ascii="Times New Roman" w:eastAsia="Calibri" w:hAnsi="Times New Roman" w:cs="Times New Roman"/>
                <w:vertAlign w:val="superscript"/>
              </w:rPr>
              <w:footnoteReference w:id="37"/>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 (</w:t>
            </w: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rPr>
              <w:t>):</w:t>
            </w:r>
            <w:r w:rsidRPr="00E1328E">
              <w:rPr>
                <w:rFonts w:ascii="Times New Roman" w:eastAsia="Calibri" w:hAnsi="Times New Roman" w:cs="Times New Roman"/>
                <w:i/>
              </w:rPr>
              <w:t xml:space="preserve">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xml:space="preserve">5) Застрахователната сума по неговата </w:t>
            </w:r>
            <w:r w:rsidRPr="00E1328E">
              <w:rPr>
                <w:rFonts w:ascii="Times New Roman" w:eastAsia="Calibri" w:hAnsi="Times New Roman" w:cs="Times New Roman"/>
                <w:b/>
              </w:rPr>
              <w:t>застрахователна полица за риска „професионална отговорност“</w:t>
            </w:r>
            <w:r w:rsidRPr="00E1328E">
              <w:rPr>
                <w:rFonts w:ascii="Times New Roman" w:eastAsia="Calibri" w:hAnsi="Times New Roman" w:cs="Times New Roman"/>
              </w:rPr>
              <w:t xml:space="preserve"> възлиза на:</w:t>
            </w:r>
            <w:r w:rsidRPr="00E1328E">
              <w:rPr>
                <w:rFonts w:ascii="Times New Roman" w:eastAsia="Calibri" w:hAnsi="Times New Roman" w:cs="Times New Roman"/>
              </w:rPr>
              <w:br/>
            </w:r>
            <w:r w:rsidRPr="00E1328E">
              <w:rPr>
                <w:rFonts w:ascii="Times New Roman" w:eastAsia="Calibri" w:hAnsi="Times New Roman" w:cs="Times New Roman"/>
                <w:i/>
              </w:rPr>
              <w:t>Ако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[……],[……][…]валута</w:t>
            </w: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6) Що се отнася до </w:t>
            </w:r>
            <w:r w:rsidRPr="00E1328E">
              <w:rPr>
                <w:rFonts w:ascii="Times New Roman" w:eastAsia="Calibri" w:hAnsi="Times New Roman" w:cs="Times New Roman"/>
                <w:b/>
              </w:rPr>
              <w:t>другите икономически или финансови изисквания</w:t>
            </w:r>
            <w:r w:rsidRPr="00E1328E">
              <w:rPr>
                <w:rFonts w:ascii="Times New Roman" w:eastAsia="Calibri" w:hAnsi="Times New Roman" w:cs="Times New Roman"/>
              </w:rPr>
              <w:t xml:space="preserve">, </w:t>
            </w:r>
            <w:r w:rsidRPr="00E1328E">
              <w:rPr>
                <w:rFonts w:ascii="Times New Roman" w:eastAsia="Calibri" w:hAnsi="Times New Roman" w:cs="Times New Roman"/>
                <w:b/>
              </w:rPr>
              <w:t>ако има такива</w:t>
            </w:r>
            <w:r w:rsidRPr="00E1328E">
              <w:rPr>
                <w:rFonts w:ascii="Times New Roman" w:eastAsia="Calibri" w:hAnsi="Times New Roman" w:cs="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E1328E">
              <w:rPr>
                <w:rFonts w:ascii="Times New Roman" w:eastAsia="Calibri" w:hAnsi="Times New Roman" w:cs="Times New Roman"/>
              </w:rPr>
              <w:br/>
            </w:r>
            <w:r w:rsidRPr="00E1328E">
              <w:rPr>
                <w:rFonts w:ascii="Times New Roman" w:eastAsia="Calibri" w:hAnsi="Times New Roman" w:cs="Times New Roman"/>
                <w:i/>
              </w:rPr>
              <w:t xml:space="preserve">Ако съответната документация, която </w:t>
            </w:r>
            <w:r w:rsidRPr="00E1328E">
              <w:rPr>
                <w:rFonts w:ascii="Times New Roman" w:eastAsia="Calibri" w:hAnsi="Times New Roman" w:cs="Times New Roman"/>
                <w:b/>
                <w:i/>
              </w:rPr>
              <w:t xml:space="preserve">може </w:t>
            </w:r>
            <w:r w:rsidRPr="00E1328E">
              <w:rPr>
                <w:rFonts w:ascii="Times New Roman" w:eastAsia="Calibri" w:hAnsi="Times New Roman" w:cs="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i/>
              </w:rPr>
              <w:t>уеб адрес, орган или служба, издаващи документа, точно позоваване на документацията)</w:t>
            </w:r>
            <w:r w:rsidRPr="00E1328E">
              <w:rPr>
                <w:rFonts w:ascii="Times New Roman" w:eastAsia="Calibri" w:hAnsi="Times New Roman" w:cs="Times New Roman"/>
              </w:rPr>
              <w:t>:</w:t>
            </w:r>
            <w:r w:rsidRPr="00E1328E">
              <w:rPr>
                <w:rFonts w:ascii="Times New Roman" w:eastAsia="Calibri" w:hAnsi="Times New Roman" w:cs="Times New Roman"/>
                <w:i/>
              </w:rPr>
              <w:t xml:space="preserve"> [……][……][……][……]</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В: Технически и професионални способности</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 xml:space="preserve">Икономическият оператор следва да предостави информация </w:t>
      </w:r>
      <w:r w:rsidRPr="00E1328E">
        <w:rPr>
          <w:rFonts w:ascii="Times New Roman" w:eastAsia="Calibri" w:hAnsi="Times New Roman" w:cs="Times New Roman"/>
          <w:b/>
          <w:i/>
          <w:u w:val="single"/>
        </w:rPr>
        <w:t>само</w:t>
      </w:r>
      <w:r w:rsidRPr="00E1328E">
        <w:rPr>
          <w:rFonts w:ascii="Times New Roman" w:eastAsia="Calibri" w:hAnsi="Times New Roman" w:cs="Times New Roman"/>
          <w:b/>
          <w:i/>
        </w:rPr>
        <w:t xml:space="preserve"> когато критериите за подбор са били изисквани от възлагащия орган или възложителя в обявлението,</w:t>
      </w:r>
      <w:r w:rsidR="00285056">
        <w:rPr>
          <w:rFonts w:ascii="Times New Roman" w:eastAsia="Calibri" w:hAnsi="Times New Roman" w:cs="Times New Roman"/>
          <w:b/>
          <w:i/>
          <w:lang w:val="en-US"/>
        </w:rPr>
        <w:t xml:space="preserve"> </w:t>
      </w:r>
      <w:r w:rsidRPr="00E1328E">
        <w:rPr>
          <w:rFonts w:ascii="Times New Roman" w:eastAsia="Calibri" w:hAnsi="Times New Roman" w:cs="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1а) </w:t>
            </w:r>
            <w:r w:rsidRPr="00E1328E">
              <w:rPr>
                <w:rFonts w:ascii="Times New Roman" w:eastAsia="Calibri" w:hAnsi="Times New Roman" w:cs="Times New Roman"/>
                <w:highlight w:val="lightGray"/>
              </w:rPr>
              <w:t xml:space="preserve">Само за </w:t>
            </w:r>
            <w:r w:rsidRPr="00E1328E">
              <w:rPr>
                <w:rFonts w:ascii="Times New Roman" w:eastAsia="Calibri" w:hAnsi="Times New Roman" w:cs="Times New Roman"/>
                <w:b/>
                <w:i/>
                <w:highlight w:val="lightGray"/>
              </w:rPr>
              <w:t>обществените поръчки за</w:t>
            </w:r>
            <w:r w:rsidR="00285056">
              <w:rPr>
                <w:rFonts w:ascii="Times New Roman" w:eastAsia="Calibri" w:hAnsi="Times New Roman" w:cs="Times New Roman"/>
                <w:b/>
                <w:i/>
                <w:highlight w:val="lightGray"/>
                <w:lang w:val="en-US"/>
              </w:rPr>
              <w:t xml:space="preserve"> </w:t>
            </w:r>
            <w:r w:rsidRPr="00E1328E">
              <w:rPr>
                <w:rFonts w:ascii="Times New Roman" w:eastAsia="Calibri" w:hAnsi="Times New Roman" w:cs="Times New Roman"/>
                <w:b/>
                <w:i/>
                <w:highlight w:val="lightGray"/>
              </w:rPr>
              <w:t>строителство</w:t>
            </w:r>
            <w:r w:rsidRPr="00E1328E">
              <w:rPr>
                <w:rFonts w:ascii="Times New Roman" w:eastAsia="Calibri" w:hAnsi="Times New Roman" w:cs="Times New Roman"/>
              </w:rPr>
              <w:t>:</w:t>
            </w:r>
            <w:r w:rsidRPr="00E1328E">
              <w:rPr>
                <w:rFonts w:ascii="Times New Roman" w:eastAsia="Calibri" w:hAnsi="Times New Roman" w:cs="Times New Roman"/>
              </w:rPr>
              <w:br/>
              <w:t>През референтния период</w:t>
            </w:r>
            <w:r w:rsidRPr="00E1328E">
              <w:rPr>
                <w:rFonts w:ascii="Times New Roman" w:eastAsia="Calibri" w:hAnsi="Times New Roman" w:cs="Times New Roman"/>
                <w:vertAlign w:val="superscript"/>
              </w:rPr>
              <w:footnoteReference w:id="38"/>
            </w:r>
            <w:r w:rsidRPr="00E1328E">
              <w:rPr>
                <w:rFonts w:ascii="Times New Roman" w:eastAsia="Calibri" w:hAnsi="Times New Roman" w:cs="Times New Roman"/>
              </w:rPr>
              <w:t xml:space="preserve"> икономическият оператор е </w:t>
            </w:r>
            <w:r w:rsidRPr="00E1328E">
              <w:rPr>
                <w:rFonts w:ascii="Times New Roman" w:eastAsia="Calibri" w:hAnsi="Times New Roman" w:cs="Times New Roman"/>
                <w:b/>
              </w:rPr>
              <w:t xml:space="preserve">извършил следните строителни </w:t>
            </w:r>
            <w:r w:rsidRPr="00E1328E">
              <w:rPr>
                <w:rFonts w:ascii="Times New Roman" w:eastAsia="Calibri" w:hAnsi="Times New Roman" w:cs="Times New Roman"/>
                <w:b/>
              </w:rPr>
              <w:lastRenderedPageBreak/>
              <w:t>дейности от конкретния вид</w:t>
            </w:r>
            <w:r w:rsidRPr="00E1328E">
              <w:rPr>
                <w:rFonts w:ascii="Times New Roman" w:eastAsia="Calibri" w:hAnsi="Times New Roman" w:cs="Times New Roman"/>
              </w:rPr>
              <w:t xml:space="preserve">: </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Брой години (този период е определен в обявлението или документацията за обществената поръчка):  [……]</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Строителни работи:  [……]</w:t>
            </w:r>
          </w:p>
          <w:p w:rsidR="00E1328E" w:rsidRPr="00E1328E" w:rsidRDefault="00E1328E" w:rsidP="00E1328E">
            <w:pPr>
              <w:spacing w:before="120" w:after="120" w:line="276" w:lineRule="auto"/>
              <w:rPr>
                <w:rFonts w:ascii="Times New Roman" w:eastAsia="Calibri" w:hAnsi="Times New Roman" w:cs="Times New Roman"/>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xml:space="preserve">1б) </w:t>
            </w:r>
            <w:r w:rsidRPr="00E1328E">
              <w:rPr>
                <w:rFonts w:ascii="Times New Roman" w:eastAsia="Calibri" w:hAnsi="Times New Roman" w:cs="Times New Roman"/>
                <w:highlight w:val="lightGray"/>
              </w:rPr>
              <w:t xml:space="preserve">Само за </w:t>
            </w:r>
            <w:r w:rsidRPr="00E1328E">
              <w:rPr>
                <w:rFonts w:ascii="Times New Roman" w:eastAsia="Calibri" w:hAnsi="Times New Roman" w:cs="Times New Roman"/>
                <w:b/>
                <w:i/>
                <w:highlight w:val="lightGray"/>
              </w:rPr>
              <w:t>обществени поръчки за доставки и обществени поръчки за услуги</w:t>
            </w:r>
            <w:r w:rsidRPr="00E1328E">
              <w:rPr>
                <w:rFonts w:ascii="Times New Roman" w:eastAsia="Calibri" w:hAnsi="Times New Roman" w:cs="Times New Roman"/>
              </w:rPr>
              <w:t>:</w:t>
            </w:r>
            <w:r w:rsidRPr="00E1328E">
              <w:rPr>
                <w:rFonts w:ascii="Times New Roman" w:eastAsia="Calibri" w:hAnsi="Times New Roman" w:cs="Times New Roman"/>
              </w:rPr>
              <w:br/>
              <w:t>През референтния период</w:t>
            </w:r>
            <w:r w:rsidRPr="00E1328E">
              <w:rPr>
                <w:rFonts w:ascii="Times New Roman" w:eastAsia="Calibri" w:hAnsi="Times New Roman" w:cs="Times New Roman"/>
                <w:vertAlign w:val="superscript"/>
              </w:rPr>
              <w:footnoteReference w:id="39"/>
            </w:r>
            <w:r w:rsidRPr="00E1328E">
              <w:rPr>
                <w:rFonts w:ascii="Times New Roman" w:eastAsia="Calibri" w:hAnsi="Times New Roman" w:cs="Times New Roman"/>
              </w:rPr>
              <w:t xml:space="preserve"> икономическият оператор е извършил </w:t>
            </w:r>
            <w:r w:rsidRPr="00E1328E">
              <w:rPr>
                <w:rFonts w:ascii="Times New Roman" w:eastAsia="Calibri" w:hAnsi="Times New Roman" w:cs="Times New Roman"/>
                <w:b/>
              </w:rPr>
              <w:t>следните основни доставки или е предоставил следните основни услуги от посочения вид</w:t>
            </w:r>
            <w:r w:rsidRPr="00E1328E">
              <w:rPr>
                <w:rFonts w:ascii="Times New Roman" w:eastAsia="Calibri" w:hAnsi="Times New Roman" w:cs="Times New Roman"/>
              </w:rPr>
              <w:t>:</w:t>
            </w:r>
            <w:r w:rsidR="00285056">
              <w:rPr>
                <w:rFonts w:ascii="Times New Roman" w:eastAsia="Calibri" w:hAnsi="Times New Roman" w:cs="Times New Roman"/>
                <w:lang w:val="en-US"/>
              </w:rPr>
              <w:t xml:space="preserve"> </w:t>
            </w:r>
            <w:r w:rsidRPr="00E1328E">
              <w:rPr>
                <w:rFonts w:ascii="Times New Roman" w:eastAsia="Calibri" w:hAnsi="Times New Roman" w:cs="Times New Roman"/>
              </w:rPr>
              <w:t>При изготвяне на списъка, моля, посочете сумите, датите и получателите, независимо дали са публични или частни субекти</w:t>
            </w:r>
            <w:r w:rsidRPr="00E1328E">
              <w:rPr>
                <w:rFonts w:ascii="Times New Roman" w:eastAsia="Calibri" w:hAnsi="Times New Roman" w:cs="Times New Roman"/>
                <w:vertAlign w:val="superscript"/>
              </w:rPr>
              <w:footnoteReference w:id="40"/>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E1328E" w:rsidRPr="00E1328E" w:rsidTr="00704027">
              <w:tc>
                <w:tcPr>
                  <w:tcW w:w="1336"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Описание</w:t>
                  </w:r>
                </w:p>
              </w:tc>
              <w:tc>
                <w:tcPr>
                  <w:tcW w:w="936"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Суми</w:t>
                  </w:r>
                </w:p>
              </w:tc>
              <w:tc>
                <w:tcPr>
                  <w:tcW w:w="72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Дати</w:t>
                  </w:r>
                </w:p>
              </w:tc>
              <w:tc>
                <w:tcPr>
                  <w:tcW w:w="1149"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Получатели</w:t>
                  </w:r>
                </w:p>
              </w:tc>
            </w:tr>
            <w:tr w:rsidR="00E1328E" w:rsidRPr="00E1328E" w:rsidTr="00704027">
              <w:tc>
                <w:tcPr>
                  <w:tcW w:w="1336"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jc w:val="both"/>
                    <w:rPr>
                      <w:rFonts w:ascii="Times New Roman" w:eastAsia="Calibri" w:hAnsi="Times New Roman" w:cs="Times New Roman"/>
                    </w:rPr>
                  </w:pPr>
                </w:p>
              </w:tc>
              <w:tc>
                <w:tcPr>
                  <w:tcW w:w="936"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jc w:val="both"/>
                    <w:rPr>
                      <w:rFonts w:ascii="Times New Roman" w:eastAsia="Calibri" w:hAnsi="Times New Roman" w:cs="Times New Roman"/>
                    </w:rPr>
                  </w:pPr>
                </w:p>
              </w:tc>
              <w:tc>
                <w:tcPr>
                  <w:tcW w:w="724"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jc w:val="both"/>
                    <w:rPr>
                      <w:rFonts w:ascii="Times New Roman" w:eastAsia="Calibri" w:hAnsi="Times New Roman" w:cs="Times New Roman"/>
                    </w:rPr>
                  </w:pPr>
                </w:p>
              </w:tc>
              <w:tc>
                <w:tcPr>
                  <w:tcW w:w="114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jc w:val="both"/>
                    <w:rPr>
                      <w:rFonts w:ascii="Times New Roman" w:eastAsia="Calibri" w:hAnsi="Times New Roman" w:cs="Times New Roman"/>
                    </w:rPr>
                  </w:pPr>
                </w:p>
              </w:tc>
            </w:tr>
          </w:tbl>
          <w:p w:rsidR="00E1328E" w:rsidRPr="00E1328E" w:rsidRDefault="00E1328E" w:rsidP="00E1328E">
            <w:pPr>
              <w:spacing w:before="120" w:after="120" w:line="276" w:lineRule="auto"/>
              <w:jc w:val="both"/>
              <w:rPr>
                <w:rFonts w:ascii="Times New Roman" w:eastAsia="Calibri" w:hAnsi="Times New Roman" w:cs="Times New Roman"/>
              </w:rPr>
            </w:pP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2) Той може да използва следните </w:t>
            </w:r>
            <w:r w:rsidRPr="00E1328E">
              <w:rPr>
                <w:rFonts w:ascii="Times New Roman" w:eastAsia="Calibri" w:hAnsi="Times New Roman" w:cs="Times New Roman"/>
                <w:b/>
              </w:rPr>
              <w:t>технически лица или органи</w:t>
            </w:r>
            <w:r w:rsidRPr="00E1328E">
              <w:rPr>
                <w:rFonts w:ascii="Times New Roman" w:eastAsia="Calibri" w:hAnsi="Times New Roman" w:cs="Times New Roman"/>
                <w:b/>
                <w:vertAlign w:val="superscript"/>
              </w:rPr>
              <w:footnoteReference w:id="41"/>
            </w:r>
            <w:r w:rsidRPr="00E1328E">
              <w:rPr>
                <w:rFonts w:ascii="Times New Roman" w:eastAsia="Calibri" w:hAnsi="Times New Roman" w:cs="Times New Roman"/>
              </w:rPr>
              <w:t>, особено тези, отговарящи за контрола на качеството:</w:t>
            </w:r>
            <w:r w:rsidRPr="00E1328E">
              <w:rPr>
                <w:rFonts w:ascii="Times New Roman" w:eastAsia="Calibri" w:hAnsi="Times New Roman" w:cs="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3) Той използва следните </w:t>
            </w:r>
            <w:r w:rsidRPr="00E1328E">
              <w:rPr>
                <w:rFonts w:ascii="Times New Roman" w:eastAsia="Calibri" w:hAnsi="Times New Roman" w:cs="Times New Roman"/>
                <w:b/>
              </w:rPr>
              <w:t>технически съоръжения и мерки за гарантиране на качество</w:t>
            </w:r>
            <w:r w:rsidRPr="00E1328E">
              <w:rPr>
                <w:rFonts w:ascii="Times New Roman" w:eastAsia="Calibri" w:hAnsi="Times New Roman" w:cs="Times New Roman"/>
              </w:rPr>
              <w:t xml:space="preserve">, а </w:t>
            </w:r>
            <w:r w:rsidRPr="00E1328E">
              <w:rPr>
                <w:rFonts w:ascii="Times New Roman" w:eastAsia="Calibri" w:hAnsi="Times New Roman" w:cs="Times New Roman"/>
                <w:b/>
              </w:rPr>
              <w:t>съоръженията за проучване и изследване</w:t>
            </w:r>
            <w:r w:rsidRPr="00E1328E">
              <w:rPr>
                <w:rFonts w:ascii="Times New Roman" w:eastAsia="Calibri" w:hAnsi="Times New Roman" w:cs="Times New Roman"/>
              </w:rPr>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4) При изпълнение на поръчката той ще бъде в състояние да прилага следните </w:t>
            </w:r>
            <w:r w:rsidRPr="00E1328E">
              <w:rPr>
                <w:rFonts w:ascii="Times New Roman" w:eastAsia="Calibri" w:hAnsi="Times New Roman" w:cs="Times New Roman"/>
                <w:b/>
              </w:rPr>
              <w:t>системи за управление и за проследяване на веригата на доставка</w:t>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b/>
                <w:i/>
              </w:rPr>
              <w:t xml:space="preserve">5) За комплексни стоки или услуги или, по </w:t>
            </w:r>
            <w:r w:rsidRPr="00E1328E">
              <w:rPr>
                <w:rFonts w:ascii="Times New Roman" w:eastAsia="Calibri" w:hAnsi="Times New Roman" w:cs="Times New Roman"/>
                <w:b/>
                <w:i/>
              </w:rPr>
              <w:lastRenderedPageBreak/>
              <w:t>изключение, за стоки или услуги, които са със специално предназначение:</w:t>
            </w:r>
            <w:r w:rsidRPr="00E1328E">
              <w:rPr>
                <w:rFonts w:ascii="Times New Roman" w:eastAsia="Calibri" w:hAnsi="Times New Roman" w:cs="Times New Roman"/>
              </w:rPr>
              <w:br/>
              <w:t xml:space="preserve">Икономическият оператор </w:t>
            </w:r>
            <w:r w:rsidRPr="00E1328E">
              <w:rPr>
                <w:rFonts w:ascii="Times New Roman" w:eastAsia="Calibri" w:hAnsi="Times New Roman" w:cs="Times New Roman"/>
                <w:b/>
              </w:rPr>
              <w:t>ще</w:t>
            </w:r>
            <w:r w:rsidRPr="00E1328E">
              <w:rPr>
                <w:rFonts w:ascii="Times New Roman" w:eastAsia="Calibri" w:hAnsi="Times New Roman" w:cs="Times New Roman"/>
              </w:rPr>
              <w:t xml:space="preserve"> позволи ли извършването на </w:t>
            </w:r>
            <w:r w:rsidRPr="00E1328E">
              <w:rPr>
                <w:rFonts w:ascii="Times New Roman" w:eastAsia="Calibri" w:hAnsi="Times New Roman" w:cs="Times New Roman"/>
                <w:b/>
              </w:rPr>
              <w:t>проверки</w:t>
            </w:r>
            <w:r w:rsidRPr="00E1328E">
              <w:rPr>
                <w:rFonts w:ascii="Times New Roman" w:eastAsia="Calibri" w:hAnsi="Times New Roman" w:cs="Times New Roman"/>
                <w:b/>
                <w:vertAlign w:val="superscript"/>
              </w:rPr>
              <w:footnoteReference w:id="42"/>
            </w:r>
            <w:r w:rsidRPr="00E1328E">
              <w:rPr>
                <w:rFonts w:ascii="Times New Roman" w:eastAsia="Calibri" w:hAnsi="Times New Roman" w:cs="Times New Roman"/>
              </w:rPr>
              <w:t xml:space="preserve"> на неговия </w:t>
            </w:r>
            <w:r w:rsidRPr="00E1328E">
              <w:rPr>
                <w:rFonts w:ascii="Times New Roman" w:eastAsia="Calibri" w:hAnsi="Times New Roman" w:cs="Times New Roman"/>
                <w:b/>
              </w:rPr>
              <w:t>производствен или технически капацитет</w:t>
            </w:r>
            <w:r w:rsidRPr="00E1328E">
              <w:rPr>
                <w:rFonts w:ascii="Times New Roman" w:eastAsia="Calibri" w:hAnsi="Times New Roman" w:cs="Times New Roman"/>
              </w:rPr>
              <w:t xml:space="preserve"> и, когато е необходимо, на </w:t>
            </w:r>
            <w:r w:rsidRPr="00E1328E">
              <w:rPr>
                <w:rFonts w:ascii="Times New Roman" w:eastAsia="Calibri" w:hAnsi="Times New Roman" w:cs="Times New Roman"/>
                <w:b/>
              </w:rPr>
              <w:t>средствата за проучване и изследване</w:t>
            </w:r>
            <w:r w:rsidRPr="00E1328E">
              <w:rPr>
                <w:rFonts w:ascii="Times New Roman" w:eastAsia="Calibri" w:hAnsi="Times New Roman" w:cs="Times New Roman"/>
              </w:rPr>
              <w:t xml:space="preserve">, с които разполага, както и на </w:t>
            </w:r>
            <w:r w:rsidRPr="00E1328E">
              <w:rPr>
                <w:rFonts w:ascii="Times New Roman" w:eastAsia="Calibri" w:hAnsi="Times New Roman" w:cs="Times New Roman"/>
                <w:b/>
              </w:rPr>
              <w:t>мерките за контрол на качеството</w:t>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lastRenderedPageBreak/>
              <w:br/>
            </w:r>
            <w:r w:rsidRPr="00E1328E">
              <w:rPr>
                <w:rFonts w:ascii="Times New Roman" w:eastAsia="Calibri" w:hAnsi="Times New Roman" w:cs="Times New Roman"/>
              </w:rPr>
              <w:lastRenderedPageBreak/>
              <w:br/>
            </w:r>
            <w:r w:rsidRPr="00E1328E">
              <w:rPr>
                <w:rFonts w:ascii="Times New Roman" w:eastAsia="Calibri" w:hAnsi="Times New Roman" w:cs="Times New Roman"/>
              </w:rPr>
              <w:br/>
              <w:t>[] Да [] Не</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xml:space="preserve">6) Следната </w:t>
            </w:r>
            <w:r w:rsidRPr="00E1328E">
              <w:rPr>
                <w:rFonts w:ascii="Times New Roman" w:eastAsia="Calibri" w:hAnsi="Times New Roman" w:cs="Times New Roman"/>
                <w:b/>
              </w:rPr>
              <w:t>образователна и професионална квалификация</w:t>
            </w:r>
            <w:r w:rsidRPr="00E1328E">
              <w:rPr>
                <w:rFonts w:ascii="Times New Roman" w:eastAsia="Calibri" w:hAnsi="Times New Roman" w:cs="Times New Roman"/>
              </w:rPr>
              <w:t xml:space="preserve"> се притежава от:</w:t>
            </w:r>
            <w:r w:rsidRPr="00E1328E">
              <w:rPr>
                <w:rFonts w:ascii="Times New Roman" w:eastAsia="Calibri" w:hAnsi="Times New Roman" w:cs="Times New Roman"/>
              </w:rPr>
              <w:br/>
              <w:t xml:space="preserve">а) доставчика на услуга или самия изпълнител, </w:t>
            </w:r>
            <w:r w:rsidRPr="00E1328E">
              <w:rPr>
                <w:rFonts w:ascii="Times New Roman" w:eastAsia="Calibri" w:hAnsi="Times New Roman" w:cs="Times New Roman"/>
                <w:b/>
                <w:i/>
              </w:rPr>
              <w:t>и/или</w:t>
            </w:r>
            <w:r w:rsidRPr="00E1328E">
              <w:rPr>
                <w:rFonts w:ascii="Times New Roman" w:eastAsia="Calibri" w:hAnsi="Times New Roman" w:cs="Times New Roman"/>
              </w:rPr>
              <w:t xml:space="preserve"> (в зависимост от изискванията, посочени в обявлението, или в документацията за обществената поръчка)</w:t>
            </w:r>
          </w:p>
          <w:p w:rsidR="00E1328E" w:rsidRPr="00E1328E" w:rsidRDefault="00E1328E" w:rsidP="00E1328E">
            <w:pPr>
              <w:spacing w:before="120" w:after="120" w:line="276" w:lineRule="auto"/>
              <w:rPr>
                <w:rFonts w:ascii="Times New Roman" w:eastAsia="Calibri" w:hAnsi="Times New Roman" w:cs="Times New Roman"/>
                <w:b/>
              </w:rPr>
            </w:pPr>
            <w:r w:rsidRPr="00E1328E">
              <w:rPr>
                <w:rFonts w:ascii="Times New Roman" w:eastAsia="Calibri" w:hAnsi="Times New Roman" w:cs="Times New Roman"/>
              </w:rPr>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r>
            <w:r w:rsidRPr="00E1328E">
              <w:rPr>
                <w:rFonts w:ascii="Times New Roman" w:eastAsia="Calibri" w:hAnsi="Times New Roman" w:cs="Times New Roman"/>
              </w:rPr>
              <w:br/>
              <w:t>a) [……]</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б)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7) При изпълнение на поръчката икономическият оператор ще може да приложи следните </w:t>
            </w:r>
            <w:r w:rsidRPr="00E1328E">
              <w:rPr>
                <w:rFonts w:ascii="Times New Roman" w:eastAsia="Calibri" w:hAnsi="Times New Roman" w:cs="Times New Roman"/>
                <w:b/>
              </w:rPr>
              <w:t>мерки за управление на околната среда</w:t>
            </w:r>
            <w:r w:rsidRPr="00E1328E">
              <w:rPr>
                <w:rFonts w:ascii="Times New Roman" w:eastAsia="Calibri" w:hAnsi="Times New Roman" w:cs="Times New Roman"/>
              </w:rPr>
              <w:t>:</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8)</w:t>
            </w:r>
            <w:r w:rsidRPr="00E1328E">
              <w:rPr>
                <w:rFonts w:ascii="Times New Roman" w:eastAsia="Calibri" w:hAnsi="Times New Roman" w:cs="Times New Roman"/>
                <w:b/>
              </w:rPr>
              <w:t xml:space="preserve"> Средната годишна численост на състава</w:t>
            </w:r>
            <w:r w:rsidRPr="00E1328E">
              <w:rPr>
                <w:rFonts w:ascii="Times New Roman" w:eastAsia="Calibri" w:hAnsi="Times New Roman" w:cs="Times New Roman"/>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Година, средна годишна численост на състава:</w:t>
            </w:r>
            <w:r w:rsidRPr="00E1328E">
              <w:rPr>
                <w:rFonts w:ascii="Times New Roman" w:eastAsia="Calibri" w:hAnsi="Times New Roman" w:cs="Times New Roman"/>
              </w:rPr>
              <w:br/>
              <w:t>[……],[……],</w:t>
            </w:r>
            <w:r w:rsidRPr="00E1328E">
              <w:rPr>
                <w:rFonts w:ascii="Times New Roman" w:eastAsia="Calibri" w:hAnsi="Times New Roman" w:cs="Times New Roman"/>
              </w:rPr>
              <w:br/>
              <w:t>[……],[……],</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Година, брой на ръководните кадри:</w:t>
            </w:r>
            <w:r w:rsidRPr="00E1328E">
              <w:rPr>
                <w:rFonts w:ascii="Times New Roman" w:eastAsia="Calibri" w:hAnsi="Times New Roman" w:cs="Times New Roman"/>
              </w:rPr>
              <w:br/>
              <w:t>[……],[……],</w:t>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9) Следните </w:t>
            </w:r>
            <w:r w:rsidRPr="00E1328E">
              <w:rPr>
                <w:rFonts w:ascii="Times New Roman" w:eastAsia="Calibri" w:hAnsi="Times New Roman" w:cs="Times New Roman"/>
                <w:b/>
              </w:rPr>
              <w:t>инструменти, съоръжения или техническо оборудване</w:t>
            </w:r>
            <w:r w:rsidRPr="00E1328E">
              <w:rPr>
                <w:rFonts w:ascii="Times New Roman" w:eastAsia="Calibri" w:hAnsi="Times New Roman" w:cs="Times New Roman"/>
              </w:rPr>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10) Икономическият оператор </w:t>
            </w:r>
            <w:r w:rsidRPr="00E1328E">
              <w:rPr>
                <w:rFonts w:ascii="Times New Roman" w:eastAsia="Calibri" w:hAnsi="Times New Roman" w:cs="Times New Roman"/>
                <w:b/>
              </w:rPr>
              <w:t xml:space="preserve">възнамерява </w:t>
            </w:r>
            <w:r w:rsidRPr="00E1328E">
              <w:rPr>
                <w:rFonts w:ascii="Times New Roman" w:eastAsia="Calibri" w:hAnsi="Times New Roman" w:cs="Times New Roman"/>
                <w:b/>
              </w:rPr>
              <w:lastRenderedPageBreak/>
              <w:t>евентуално да възложи на подизпълнител</w:t>
            </w:r>
            <w:r w:rsidRPr="00E1328E">
              <w:rPr>
                <w:rFonts w:ascii="Times New Roman" w:eastAsia="Calibri" w:hAnsi="Times New Roman" w:cs="Times New Roman"/>
                <w:b/>
                <w:vertAlign w:val="superscript"/>
              </w:rPr>
              <w:footnoteReference w:id="43"/>
            </w:r>
            <w:r w:rsidRPr="00E1328E">
              <w:rPr>
                <w:rFonts w:ascii="Times New Roman" w:eastAsia="Calibri" w:hAnsi="Times New Roman" w:cs="Times New Roman"/>
              </w:rPr>
              <w:t>изпълнението на</w:t>
            </w:r>
            <w:r w:rsidRPr="00E1328E">
              <w:rPr>
                <w:rFonts w:ascii="Times New Roman" w:eastAsia="Calibri" w:hAnsi="Times New Roman" w:cs="Times New Roman"/>
                <w:b/>
              </w:rPr>
              <w:t xml:space="preserve"> следната част (процентно изражение)</w:t>
            </w:r>
            <w:r w:rsidRPr="00E1328E">
              <w:rPr>
                <w:rFonts w:ascii="Times New Roman" w:eastAsia="Calibri" w:hAnsi="Times New Roman" w:cs="Times New Roman"/>
              </w:rPr>
              <w:t xml:space="preserve">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lastRenderedPageBreak/>
              <w:t xml:space="preserve">11) </w:t>
            </w:r>
            <w:r w:rsidRPr="00E1328E">
              <w:rPr>
                <w:rFonts w:ascii="Times New Roman" w:eastAsia="Calibri" w:hAnsi="Times New Roman" w:cs="Times New Roman"/>
                <w:highlight w:val="lightGray"/>
              </w:rPr>
              <w:t xml:space="preserve">За </w:t>
            </w:r>
            <w:r w:rsidRPr="00E1328E">
              <w:rPr>
                <w:rFonts w:ascii="Times New Roman" w:eastAsia="Calibri" w:hAnsi="Times New Roman" w:cs="Times New Roman"/>
                <w:b/>
                <w:i/>
                <w:highlight w:val="lightGray"/>
              </w:rPr>
              <w:t>обществени поръчки за доставки</w:t>
            </w:r>
            <w:r w:rsidRPr="00E1328E">
              <w:rPr>
                <w:rFonts w:ascii="Times New Roman" w:eastAsia="Calibri" w:hAnsi="Times New Roman" w:cs="Times New Roman"/>
              </w:rPr>
              <w:t>:</w:t>
            </w:r>
            <w:r w:rsidRPr="00E1328E">
              <w:rPr>
                <w:rFonts w:ascii="Times New Roman" w:eastAsia="Calibri" w:hAnsi="Times New Roman" w:cs="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E1328E">
              <w:rPr>
                <w:rFonts w:ascii="Times New Roman" w:eastAsia="Calibri" w:hAnsi="Times New Roman" w:cs="Times New Roman"/>
              </w:rPr>
              <w:br/>
              <w:t>Ако е приложимо, икономическият оператор декларира, че ще осигури изискваните сертификати за автентичност.</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b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 Да[] Не</w:t>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w:t>
            </w:r>
            <w:r w:rsidRPr="00E1328E">
              <w:rPr>
                <w:rFonts w:ascii="Times New Roman" w:eastAsia="Calibri" w:hAnsi="Times New Roman" w:cs="Times New Roman"/>
                <w:i/>
              </w:rPr>
              <w:t>уеб адрес, орган или служба, издаващи документа, точно позоваване на документа</w:t>
            </w:r>
            <w:r w:rsidRPr="00E1328E">
              <w:rPr>
                <w:rFonts w:ascii="Times New Roman" w:eastAsia="Calibri" w:hAnsi="Times New Roman" w:cs="Times New Roman"/>
              </w:rPr>
              <w:t>):</w:t>
            </w:r>
            <w:r w:rsidRPr="00E1328E">
              <w:rPr>
                <w:rFonts w:ascii="Times New Roman" w:eastAsia="Calibri" w:hAnsi="Times New Roman" w:cs="Times New Roman"/>
                <w:i/>
              </w:rPr>
              <w:t xml:space="preserve">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12) </w:t>
            </w:r>
            <w:r w:rsidRPr="00E1328E">
              <w:rPr>
                <w:rFonts w:ascii="Times New Roman" w:eastAsia="Calibri" w:hAnsi="Times New Roman" w:cs="Times New Roman"/>
                <w:highlight w:val="lightGray"/>
              </w:rPr>
              <w:t xml:space="preserve">За </w:t>
            </w:r>
            <w:r w:rsidRPr="00E1328E">
              <w:rPr>
                <w:rFonts w:ascii="Times New Roman" w:eastAsia="Calibri" w:hAnsi="Times New Roman" w:cs="Times New Roman"/>
                <w:b/>
                <w:i/>
                <w:highlight w:val="lightGray"/>
              </w:rPr>
              <w:t>обществени поръчки за доставки</w:t>
            </w:r>
            <w:r w:rsidRPr="00E1328E">
              <w:rPr>
                <w:rFonts w:ascii="Times New Roman" w:eastAsia="Calibri" w:hAnsi="Times New Roman" w:cs="Times New Roman"/>
              </w:rPr>
              <w:t>:</w:t>
            </w:r>
            <w:r w:rsidRPr="00E1328E">
              <w:rPr>
                <w:rFonts w:ascii="Times New Roman" w:eastAsia="Calibri" w:hAnsi="Times New Roman" w:cs="Times New Roman"/>
              </w:rPr>
              <w:br/>
              <w:t xml:space="preserve">Икономическият оператор може ли да представи изискваните </w:t>
            </w:r>
            <w:r w:rsidRPr="00E1328E">
              <w:rPr>
                <w:rFonts w:ascii="Times New Roman" w:eastAsia="Calibri" w:hAnsi="Times New Roman" w:cs="Times New Roman"/>
                <w:b/>
              </w:rPr>
              <w:t>сертификати</w:t>
            </w:r>
            <w:r w:rsidRPr="00E1328E">
              <w:rPr>
                <w:rFonts w:ascii="Times New Roman" w:eastAsia="Calibri" w:hAnsi="Times New Roman" w:cs="Times New Roman"/>
              </w:rPr>
              <w:t xml:space="preserve">, изготвени от официално признати </w:t>
            </w:r>
            <w:r w:rsidRPr="00E1328E">
              <w:rPr>
                <w:rFonts w:ascii="Times New Roman" w:eastAsia="Calibri" w:hAnsi="Times New Roman" w:cs="Times New Roman"/>
                <w:b/>
              </w:rPr>
              <w:t>институции или агенции по контрол на качеството</w:t>
            </w:r>
            <w:r w:rsidRPr="00E1328E">
              <w:rPr>
                <w:rFonts w:ascii="Times New Roman" w:eastAsia="Calibri" w:hAnsi="Times New Roman" w:cs="Times New Roman"/>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E1328E">
              <w:rPr>
                <w:rFonts w:ascii="Times New Roman" w:eastAsia="Calibri" w:hAnsi="Times New Roman" w:cs="Times New Roman"/>
              </w:rPr>
              <w:br/>
            </w:r>
            <w:r w:rsidRPr="00E1328E">
              <w:rPr>
                <w:rFonts w:ascii="Times New Roman" w:eastAsia="Calibri" w:hAnsi="Times New Roman" w:cs="Times New Roman"/>
                <w:b/>
              </w:rPr>
              <w:t>Ако „не“</w:t>
            </w:r>
            <w:r w:rsidRPr="00E1328E">
              <w:rPr>
                <w:rFonts w:ascii="Times New Roman" w:eastAsia="Calibri" w:hAnsi="Times New Roman" w:cs="Times New Roman"/>
              </w:rPr>
              <w:t>, моля, обяснете защо и посочете какви други доказателства могат да бъдат представени:</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i/>
              </w:rPr>
            </w:pPr>
            <w:r w:rsidRPr="00E1328E">
              <w:rPr>
                <w:rFonts w:ascii="Times New Roman" w:eastAsia="Calibri" w:hAnsi="Times New Roman" w:cs="Times New Roman"/>
              </w:rPr>
              <w:b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i/>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 [……][……][……][……]</w:t>
            </w:r>
          </w:p>
        </w:tc>
      </w:tr>
    </w:tbl>
    <w:p w:rsidR="00E1328E" w:rsidRPr="00E1328E" w:rsidRDefault="00E1328E" w:rsidP="00E1328E">
      <w:pPr>
        <w:keepNext/>
        <w:spacing w:before="120" w:after="360" w:line="276" w:lineRule="auto"/>
        <w:jc w:val="center"/>
        <w:rPr>
          <w:rFonts w:ascii="Times New Roman" w:eastAsia="Calibri" w:hAnsi="Times New Roman" w:cs="Times New Roman"/>
          <w:b/>
          <w:smallCaps/>
        </w:rPr>
      </w:pPr>
      <w:r w:rsidRPr="00E1328E">
        <w:rPr>
          <w:rFonts w:ascii="Times New Roman" w:eastAsia="Calibri" w:hAnsi="Times New Roman" w:cs="Times New Roman"/>
          <w:b/>
          <w:smallCaps/>
        </w:rPr>
        <w:t>Г: Стандарти за осигуряване на качеството и стандарти за екологично управление</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rFonts w:ascii="Times New Roman" w:eastAsia="Calibri" w:hAnsi="Times New Roman" w:cs="Times New Roman"/>
          <w:b/>
        </w:rPr>
      </w:pPr>
      <w:r w:rsidRPr="00E1328E">
        <w:rPr>
          <w:rFonts w:ascii="Times New Roman" w:eastAsia="Calibri" w:hAnsi="Times New Roman" w:cs="Times New Roman"/>
          <w:b/>
          <w:i/>
        </w:rPr>
        <w:t xml:space="preserve">Икономическият оператор следва да предостави информация </w:t>
      </w:r>
      <w:r w:rsidRPr="00E1328E">
        <w:rPr>
          <w:rFonts w:ascii="Times New Roman" w:eastAsia="Calibri" w:hAnsi="Times New Roman" w:cs="Times New Roman"/>
          <w:b/>
          <w:i/>
          <w:u w:val="single"/>
        </w:rPr>
        <w:t>само</w:t>
      </w:r>
      <w:r w:rsidRPr="00E1328E">
        <w:rPr>
          <w:rFonts w:ascii="Times New Roman" w:eastAsia="Calibri" w:hAnsi="Times New Roman" w:cs="Times New Roman"/>
          <w:b/>
          <w:i/>
        </w:rPr>
        <w:t xml:space="preserve"> когато стандартите за осигуряване на качеството и/или стандартите за екологично управление са били изискани от </w:t>
      </w:r>
      <w:r w:rsidRPr="00E1328E">
        <w:rPr>
          <w:rFonts w:ascii="Times New Roman" w:eastAsia="Calibri" w:hAnsi="Times New Roman" w:cs="Times New Roman"/>
          <w:b/>
          <w:i/>
        </w:rPr>
        <w:lastRenderedPageBreak/>
        <w:t>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ще може ли да представи </w:t>
            </w:r>
            <w:r w:rsidRPr="00E1328E">
              <w:rPr>
                <w:rFonts w:ascii="Times New Roman" w:eastAsia="Calibri" w:hAnsi="Times New Roman" w:cs="Times New Roman"/>
                <w:b/>
              </w:rPr>
              <w:t>сертификати</w:t>
            </w:r>
            <w:r w:rsidRPr="00E1328E">
              <w:rPr>
                <w:rFonts w:ascii="Times New Roman" w:eastAsia="Calibri" w:hAnsi="Times New Roman" w:cs="Times New Roman"/>
              </w:rPr>
              <w:t xml:space="preserve">, изготвени от независими органи и доказващи, че икономическият оператор отговаря на </w:t>
            </w:r>
            <w:r w:rsidRPr="00E1328E">
              <w:rPr>
                <w:rFonts w:ascii="Times New Roman" w:eastAsia="Calibri" w:hAnsi="Times New Roman" w:cs="Times New Roman"/>
                <w:b/>
              </w:rPr>
              <w:t>стандартите за осигуряване на качеството</w:t>
            </w:r>
            <w:r w:rsidRPr="00E1328E">
              <w:rPr>
                <w:rFonts w:ascii="Times New Roman" w:eastAsia="Calibri" w:hAnsi="Times New Roman" w:cs="Times New Roman"/>
              </w:rPr>
              <w:t>, включително тези за достъпност за хора с увреждания.</w:t>
            </w:r>
            <w:r w:rsidRPr="00E1328E">
              <w:rPr>
                <w:rFonts w:ascii="Times New Roman" w:eastAsia="Calibri" w:hAnsi="Times New Roman" w:cs="Times New Roman"/>
              </w:rPr>
              <w:br/>
            </w:r>
            <w:r w:rsidRPr="00E1328E">
              <w:rPr>
                <w:rFonts w:ascii="Times New Roman" w:eastAsia="Calibri" w:hAnsi="Times New Roman" w:cs="Times New Roman"/>
                <w:b/>
              </w:rPr>
              <w:t>Ако „не“</w:t>
            </w:r>
            <w:r w:rsidRPr="00E1328E">
              <w:rPr>
                <w:rFonts w:ascii="Times New Roman" w:eastAsia="Calibri" w:hAnsi="Times New Roman" w:cs="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i/>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 [……]</w:t>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i/>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 [……][……][……][……]</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rPr>
              <w:t xml:space="preserve">Икономическият оператор ще може ли да представи </w:t>
            </w:r>
            <w:r w:rsidRPr="00E1328E">
              <w:rPr>
                <w:rFonts w:ascii="Times New Roman" w:eastAsia="Calibri" w:hAnsi="Times New Roman" w:cs="Times New Roman"/>
                <w:b/>
              </w:rPr>
              <w:t>сертификати</w:t>
            </w:r>
            <w:r w:rsidRPr="00E1328E">
              <w:rPr>
                <w:rFonts w:ascii="Times New Roman" w:eastAsia="Calibri" w:hAnsi="Times New Roman" w:cs="Times New Roman"/>
              </w:rPr>
              <w:t xml:space="preserve">, изготвени от независими органи, доказващи, че икономическият оператор отговаря на задължителните </w:t>
            </w:r>
            <w:r w:rsidRPr="00E1328E">
              <w:rPr>
                <w:rFonts w:ascii="Times New Roman" w:eastAsia="Calibri" w:hAnsi="Times New Roman" w:cs="Times New Roman"/>
                <w:b/>
              </w:rPr>
              <w:t>стандарти или системи за екологично управление</w:t>
            </w: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b/>
              </w:rPr>
              <w:t>Ако „не“</w:t>
            </w:r>
            <w:r w:rsidRPr="00E1328E">
              <w:rPr>
                <w:rFonts w:ascii="Times New Roman" w:eastAsia="Calibri" w:hAnsi="Times New Roman" w:cs="Times New Roman"/>
              </w:rPr>
              <w:t xml:space="preserve">, моля, обяснете защо и посочете какви други доказателства относно </w:t>
            </w:r>
            <w:r w:rsidRPr="00E1328E">
              <w:rPr>
                <w:rFonts w:ascii="Times New Roman" w:eastAsia="Calibri" w:hAnsi="Times New Roman" w:cs="Times New Roman"/>
                <w:b/>
              </w:rPr>
              <w:t>стандартите или системите за екологично управление</w:t>
            </w:r>
            <w:r w:rsidRPr="00E1328E">
              <w:rPr>
                <w:rFonts w:ascii="Times New Roman" w:eastAsia="Calibri" w:hAnsi="Times New Roman" w:cs="Times New Roman"/>
              </w:rPr>
              <w:t xml:space="preserve"> могат да бъдат представени:</w:t>
            </w:r>
            <w:r w:rsidRPr="00E1328E">
              <w:rPr>
                <w:rFonts w:ascii="Times New Roman" w:eastAsia="Calibri" w:hAnsi="Times New Roman" w:cs="Times New Roman"/>
              </w:rPr>
              <w:br/>
            </w:r>
            <w:r w:rsidRPr="00E1328E">
              <w:rPr>
                <w:rFonts w:ascii="Times New Roman" w:eastAsia="Calibri" w:hAnsi="Times New Roman" w:cs="Times New Roman"/>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before="120" w:after="120" w:line="276" w:lineRule="auto"/>
              <w:rPr>
                <w:rFonts w:ascii="Times New Roman" w:eastAsia="Calibri" w:hAnsi="Times New Roman" w:cs="Times New Roman"/>
                <w:i/>
              </w:rPr>
            </w:pPr>
            <w:r w:rsidRPr="00E1328E">
              <w:rPr>
                <w:rFonts w:ascii="Times New Roman" w:eastAsia="Calibri" w:hAnsi="Times New Roman" w:cs="Times New Roman"/>
              </w:rPr>
              <w:t>[] Да [] Не</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 [……]</w:t>
            </w:r>
            <w:r w:rsidRPr="00E1328E">
              <w:rPr>
                <w:rFonts w:ascii="Times New Roman" w:eastAsia="Calibri" w:hAnsi="Times New Roman" w:cs="Times New Roman"/>
              </w:rPr>
              <w:br/>
            </w:r>
            <w:r w:rsidRPr="00E1328E">
              <w:rPr>
                <w:rFonts w:ascii="Times New Roman" w:eastAsia="Calibri" w:hAnsi="Times New Roman" w:cs="Times New Roman"/>
              </w:rPr>
              <w:br/>
            </w:r>
          </w:p>
          <w:p w:rsidR="00E1328E" w:rsidRPr="00E1328E" w:rsidRDefault="00E1328E" w:rsidP="00E1328E">
            <w:pPr>
              <w:spacing w:before="120" w:after="120" w:line="276" w:lineRule="auto"/>
              <w:rPr>
                <w:rFonts w:ascii="Times New Roman" w:eastAsia="Calibri" w:hAnsi="Times New Roman" w:cs="Times New Roman"/>
                <w:i/>
              </w:rPr>
            </w:pPr>
          </w:p>
          <w:p w:rsidR="00E1328E" w:rsidRPr="00E1328E" w:rsidRDefault="00E1328E" w:rsidP="00E1328E">
            <w:pPr>
              <w:spacing w:before="120" w:after="120" w:line="276" w:lineRule="auto"/>
              <w:rPr>
                <w:rFonts w:ascii="Times New Roman" w:eastAsia="Calibri" w:hAnsi="Times New Roman" w:cs="Times New Roman"/>
                <w:i/>
              </w:rPr>
            </w:pPr>
          </w:p>
          <w:p w:rsidR="00E1328E" w:rsidRPr="00E1328E" w:rsidRDefault="00E1328E" w:rsidP="00E1328E">
            <w:pPr>
              <w:spacing w:before="120" w:after="120" w:line="276" w:lineRule="auto"/>
              <w:rPr>
                <w:rFonts w:ascii="Times New Roman" w:eastAsia="Calibri" w:hAnsi="Times New Roman" w:cs="Times New Roman"/>
              </w:rPr>
            </w:pPr>
            <w:r w:rsidRPr="00E1328E">
              <w:rPr>
                <w:rFonts w:ascii="Times New Roman" w:eastAsia="Calibri" w:hAnsi="Times New Roman" w:cs="Times New Roman"/>
                <w:i/>
              </w:rPr>
              <w:t>(уеб адрес, орган или служба, издаващи документа, точно позоваване на документа): [……][……][……][……]</w:t>
            </w:r>
          </w:p>
        </w:tc>
      </w:tr>
    </w:tbl>
    <w:p w:rsidR="00E1328E" w:rsidRPr="00E1328E" w:rsidRDefault="00E1328E" w:rsidP="00E1328E">
      <w:pPr>
        <w:keepNext/>
        <w:spacing w:before="120" w:after="360" w:line="276" w:lineRule="auto"/>
        <w:jc w:val="center"/>
        <w:rPr>
          <w:rFonts w:ascii="Times New Roman" w:eastAsia="Calibri" w:hAnsi="Times New Roman" w:cs="Times New Roman"/>
          <w:b/>
        </w:rPr>
      </w:pPr>
      <w:r w:rsidRPr="00E1328E">
        <w:rPr>
          <w:rFonts w:ascii="Times New Roman" w:eastAsia="Calibri" w:hAnsi="Times New Roman" w:cs="Times New Roman"/>
          <w:b/>
        </w:rPr>
        <w:t>Част V: Намаляване на броя на квалифицираните кандидати</w:t>
      </w:r>
    </w:p>
    <w:p w:rsidR="00E1328E" w:rsidRPr="00E1328E" w:rsidRDefault="00E1328E" w:rsidP="00E1328E">
      <w:pPr>
        <w:pBdr>
          <w:top w:val="single" w:sz="4" w:space="1" w:color="auto"/>
          <w:left w:val="single" w:sz="4" w:space="4" w:color="auto"/>
          <w:bottom w:val="single" w:sz="4" w:space="1" w:color="auto"/>
          <w:right w:val="single" w:sz="4" w:space="4" w:color="auto"/>
        </w:pBdr>
        <w:shd w:val="clear" w:color="auto" w:fill="BFBFBF"/>
        <w:spacing w:before="120" w:after="120" w:line="276" w:lineRule="auto"/>
        <w:rPr>
          <w:rFonts w:ascii="Times New Roman" w:eastAsia="Calibri" w:hAnsi="Times New Roman" w:cs="Times New Roman"/>
          <w:b/>
          <w:i/>
        </w:rPr>
      </w:pPr>
      <w:r w:rsidRPr="00E1328E">
        <w:rPr>
          <w:rFonts w:ascii="Times New Roman" w:eastAsia="Calibri" w:hAnsi="Times New Roman" w:cs="Times New Roman"/>
          <w:b/>
          <w:i/>
        </w:rPr>
        <w:t xml:space="preserve">Икономическият оператор следва да предостави информация </w:t>
      </w:r>
      <w:r w:rsidRPr="00E1328E">
        <w:rPr>
          <w:rFonts w:ascii="Times New Roman" w:eastAsia="Calibri" w:hAnsi="Times New Roman" w:cs="Times New Roman"/>
          <w:b/>
          <w:i/>
          <w:u w:val="single"/>
        </w:rPr>
        <w:t xml:space="preserve">само </w:t>
      </w:r>
      <w:r w:rsidRPr="00E1328E">
        <w:rPr>
          <w:rFonts w:ascii="Times New Roman" w:eastAsia="Calibri" w:hAnsi="Times New Roman" w:cs="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w:t>
      </w:r>
      <w:r w:rsidRPr="00E1328E">
        <w:rPr>
          <w:rFonts w:ascii="Times New Roman" w:eastAsia="Calibri" w:hAnsi="Times New Roman" w:cs="Times New Roman"/>
          <w:b/>
          <w:i/>
        </w:rPr>
        <w:lastRenderedPageBreak/>
        <w:t xml:space="preserve">информация, която може да бъде съпроводена от изисквания относно видовете сертификати или форми на документални доказателства, </w:t>
      </w:r>
      <w:r w:rsidRPr="00E1328E">
        <w:rPr>
          <w:rFonts w:ascii="Times New Roman" w:eastAsia="Calibri" w:hAnsi="Times New Roman" w:cs="Times New Roman"/>
          <w:b/>
          <w:u w:val="single"/>
        </w:rPr>
        <w:t>ако има такива</w:t>
      </w:r>
      <w:r w:rsidRPr="00E1328E">
        <w:rPr>
          <w:rFonts w:ascii="Times New Roman" w:eastAsia="Calibri" w:hAnsi="Times New Roman" w:cs="Times New Roman"/>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E1328E">
        <w:rPr>
          <w:rFonts w:ascii="Times New Roman" w:eastAsia="Calibri" w:hAnsi="Times New Roman" w:cs="Times New Roman"/>
        </w:rPr>
        <w:br/>
      </w:r>
      <w:r w:rsidRPr="00E1328E">
        <w:rPr>
          <w:rFonts w:ascii="Times New Roman" w:eastAsia="Calibri" w:hAnsi="Times New Roman" w:cs="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E1328E" w:rsidRPr="00E1328E" w:rsidRDefault="00E1328E" w:rsidP="00E1328E">
      <w:pPr>
        <w:spacing w:before="120" w:after="120" w:line="276" w:lineRule="auto"/>
        <w:jc w:val="both"/>
        <w:rPr>
          <w:rFonts w:ascii="Times New Roman" w:eastAsia="Calibri" w:hAnsi="Times New Roman" w:cs="Times New Roman"/>
          <w:b/>
        </w:rPr>
      </w:pPr>
      <w:r w:rsidRPr="00E1328E">
        <w:rPr>
          <w:rFonts w:ascii="Times New Roman" w:eastAsia="Calibri" w:hAnsi="Times New Roman" w:cs="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Намаляване на броя</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i/>
              </w:rPr>
            </w:pPr>
            <w:r w:rsidRPr="00E1328E">
              <w:rPr>
                <w:rFonts w:ascii="Times New Roman" w:eastAsia="Calibri" w:hAnsi="Times New Roman" w:cs="Times New Roman"/>
                <w:b/>
                <w:i/>
              </w:rPr>
              <w:t>Отговор:</w:t>
            </w:r>
          </w:p>
        </w:tc>
      </w:tr>
      <w:tr w:rsidR="00E1328E" w:rsidRPr="00E1328E" w:rsidTr="00704027">
        <w:tc>
          <w:tcPr>
            <w:tcW w:w="4644"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jc w:val="both"/>
              <w:rPr>
                <w:rFonts w:ascii="Times New Roman" w:eastAsia="Calibri" w:hAnsi="Times New Roman" w:cs="Times New Roman"/>
                <w:b/>
              </w:rPr>
            </w:pPr>
            <w:r w:rsidRPr="00E1328E">
              <w:rPr>
                <w:rFonts w:ascii="Times New Roman" w:eastAsia="Calibri" w:hAnsi="Times New Roman" w:cs="Times New Roman"/>
              </w:rPr>
              <w:t xml:space="preserve">Той </w:t>
            </w:r>
            <w:r w:rsidRPr="00E1328E">
              <w:rPr>
                <w:rFonts w:ascii="Times New Roman" w:eastAsia="Calibri" w:hAnsi="Times New Roman" w:cs="Times New Roman"/>
                <w:b/>
              </w:rPr>
              <w:t>изпълнява</w:t>
            </w:r>
            <w:r w:rsidRPr="00E1328E">
              <w:rPr>
                <w:rFonts w:ascii="Times New Roman" w:eastAsia="Calibri" w:hAnsi="Times New Roman" w:cs="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E1328E">
              <w:rPr>
                <w:rFonts w:ascii="Times New Roman" w:eastAsia="Calibri" w:hAnsi="Times New Roman" w:cs="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E1328E">
              <w:rPr>
                <w:rFonts w:ascii="Times New Roman" w:eastAsia="Calibri" w:hAnsi="Times New Roman" w:cs="Times New Roman"/>
              </w:rPr>
              <w:br/>
            </w:r>
            <w:r w:rsidRPr="00E1328E">
              <w:rPr>
                <w:rFonts w:ascii="Times New Roman" w:eastAsia="Calibri" w:hAnsi="Times New Roman" w:cs="Times New Roman"/>
                <w:i/>
              </w:rPr>
              <w:t>Ако някои от тези сертификати или форми на документални доказателства са на разположение в електронен формат</w:t>
            </w:r>
            <w:r w:rsidRPr="00E1328E">
              <w:rPr>
                <w:rFonts w:ascii="Times New Roman" w:eastAsia="Calibri" w:hAnsi="Times New Roman" w:cs="Times New Roman"/>
                <w:i/>
                <w:vertAlign w:val="superscript"/>
              </w:rPr>
              <w:footnoteReference w:id="44"/>
            </w:r>
            <w:r w:rsidRPr="00E1328E">
              <w:rPr>
                <w:rFonts w:ascii="Times New Roman" w:eastAsia="Calibri" w:hAnsi="Times New Roman" w:cs="Times New Roman"/>
                <w:i/>
              </w:rPr>
              <w:t xml:space="preserve">, моля, посочете за </w:t>
            </w:r>
            <w:r w:rsidRPr="00E1328E">
              <w:rPr>
                <w:rFonts w:ascii="Times New Roman" w:eastAsia="Calibri" w:hAnsi="Times New Roman" w:cs="Times New Roman"/>
                <w:b/>
                <w:i/>
              </w:rPr>
              <w:t>всички</w:t>
            </w:r>
            <w:r w:rsidRPr="00E1328E">
              <w:rPr>
                <w:rFonts w:ascii="Times New Roman" w:eastAsia="Calibri" w:hAnsi="Times New Roman" w:cs="Times New Roman"/>
                <w:i/>
              </w:rPr>
              <w:t xml:space="preserve"> от тях:</w:t>
            </w:r>
          </w:p>
        </w:tc>
        <w:tc>
          <w:tcPr>
            <w:tcW w:w="4645" w:type="dxa"/>
            <w:tcBorders>
              <w:top w:val="single" w:sz="4" w:space="0" w:color="auto"/>
              <w:left w:val="single" w:sz="4" w:space="0" w:color="auto"/>
              <w:bottom w:val="single" w:sz="4" w:space="0" w:color="auto"/>
              <w:right w:val="single" w:sz="4" w:space="0" w:color="auto"/>
            </w:tcBorders>
            <w:hideMark/>
          </w:tcPr>
          <w:p w:rsidR="00E1328E" w:rsidRPr="00E1328E" w:rsidRDefault="00E1328E" w:rsidP="00E1328E">
            <w:pPr>
              <w:spacing w:before="120" w:after="120" w:line="276" w:lineRule="auto"/>
              <w:rPr>
                <w:rFonts w:ascii="Times New Roman" w:eastAsia="Calibri" w:hAnsi="Times New Roman" w:cs="Times New Roman"/>
                <w:b/>
              </w:rPr>
            </w:pPr>
            <w:r w:rsidRPr="00E1328E">
              <w:rPr>
                <w:rFonts w:ascii="Times New Roman" w:eastAsia="Calibri" w:hAnsi="Times New Roman" w:cs="Times New Roman"/>
              </w:rPr>
              <w:t>[……]</w:t>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 Да [] Не</w:t>
            </w:r>
            <w:r w:rsidRPr="00E1328E">
              <w:rPr>
                <w:rFonts w:ascii="Times New Roman" w:eastAsia="Calibri" w:hAnsi="Times New Roman" w:cs="Times New Roman"/>
                <w:vertAlign w:val="superscript"/>
              </w:rPr>
              <w:footnoteReference w:id="45"/>
            </w:r>
            <w:r w:rsidRPr="00E1328E">
              <w:rPr>
                <w:rFonts w:ascii="Times New Roman" w:eastAsia="Calibri" w:hAnsi="Times New Roman" w:cs="Times New Roman"/>
              </w:rPr>
              <w:br/>
            </w:r>
            <w:r w:rsidRPr="00E1328E">
              <w:rPr>
                <w:rFonts w:ascii="Times New Roman" w:eastAsia="Calibri" w:hAnsi="Times New Roman" w:cs="Times New Roman"/>
              </w:rPr>
              <w:br/>
            </w:r>
            <w:r w:rsidRPr="00E1328E">
              <w:rPr>
                <w:rFonts w:ascii="Times New Roman" w:eastAsia="Calibri" w:hAnsi="Times New Roman" w:cs="Times New Roman"/>
              </w:rPr>
              <w:br/>
              <w:t>(</w:t>
            </w:r>
            <w:r w:rsidRPr="00E1328E">
              <w:rPr>
                <w:rFonts w:ascii="Times New Roman" w:eastAsia="Calibri" w:hAnsi="Times New Roman" w:cs="Times New Roman"/>
                <w:i/>
              </w:rPr>
              <w:t>уеб адрес, орган или служба, издаващи документа, точно позоваване на документацията</w:t>
            </w:r>
            <w:r w:rsidRPr="00E1328E">
              <w:rPr>
                <w:rFonts w:ascii="Times New Roman" w:eastAsia="Calibri" w:hAnsi="Times New Roman" w:cs="Times New Roman"/>
              </w:rPr>
              <w:t>):</w:t>
            </w:r>
            <w:r w:rsidRPr="00E1328E">
              <w:rPr>
                <w:rFonts w:ascii="Times New Roman" w:eastAsia="Calibri" w:hAnsi="Times New Roman" w:cs="Times New Roman"/>
                <w:i/>
              </w:rPr>
              <w:t xml:space="preserve"> [……][……][……][……]</w:t>
            </w:r>
            <w:r w:rsidRPr="00E1328E">
              <w:rPr>
                <w:rFonts w:ascii="Times New Roman" w:eastAsia="Calibri" w:hAnsi="Times New Roman" w:cs="Times New Roman"/>
                <w:i/>
                <w:vertAlign w:val="superscript"/>
              </w:rPr>
              <w:footnoteReference w:id="46"/>
            </w:r>
          </w:p>
        </w:tc>
      </w:tr>
    </w:tbl>
    <w:p w:rsidR="00E1328E" w:rsidRPr="00E1328E" w:rsidRDefault="00E1328E" w:rsidP="00E1328E">
      <w:pPr>
        <w:keepNext/>
        <w:spacing w:before="120" w:after="360" w:line="276" w:lineRule="auto"/>
        <w:jc w:val="center"/>
        <w:rPr>
          <w:rFonts w:ascii="Times New Roman" w:eastAsia="Calibri" w:hAnsi="Times New Roman" w:cs="Times New Roman"/>
          <w:b/>
        </w:rPr>
      </w:pPr>
      <w:r w:rsidRPr="00E1328E">
        <w:rPr>
          <w:rFonts w:ascii="Times New Roman" w:eastAsia="Calibri" w:hAnsi="Times New Roman" w:cs="Times New Roman"/>
          <w:b/>
        </w:rPr>
        <w:t>Част VI: Заключителни положения</w:t>
      </w:r>
    </w:p>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E1328E">
        <w:rPr>
          <w:rFonts w:ascii="Times New Roman" w:eastAsia="Calibri" w:hAnsi="Times New Roman" w:cs="Times New Roman"/>
          <w:i/>
          <w:vertAlign w:val="superscript"/>
        </w:rPr>
        <w:footnoteReference w:id="47"/>
      </w:r>
      <w:r w:rsidRPr="00E1328E">
        <w:rPr>
          <w:rFonts w:ascii="Times New Roman" w:eastAsia="Calibri" w:hAnsi="Times New Roman" w:cs="Times New Roman"/>
          <w:i/>
        </w:rPr>
        <w:t>; или</w:t>
      </w:r>
    </w:p>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lastRenderedPageBreak/>
        <w:t>б) считано от 18 октомври 2018 г. най-късно</w:t>
      </w:r>
      <w:r w:rsidRPr="00E1328E">
        <w:rPr>
          <w:rFonts w:ascii="Times New Roman" w:eastAsia="Calibri" w:hAnsi="Times New Roman" w:cs="Times New Roman"/>
          <w:i/>
          <w:vertAlign w:val="superscript"/>
        </w:rPr>
        <w:footnoteReference w:id="48"/>
      </w:r>
      <w:r w:rsidRPr="00E1328E">
        <w:rPr>
          <w:rFonts w:ascii="Times New Roman" w:eastAsia="Calibri" w:hAnsi="Times New Roman" w:cs="Times New Roman"/>
          <w:i/>
        </w:rPr>
        <w:t>, възлагащият орган или възложителят вече притежава съответната документация</w:t>
      </w:r>
      <w:r w:rsidRPr="00E1328E">
        <w:rPr>
          <w:rFonts w:ascii="Times New Roman" w:eastAsia="Calibri" w:hAnsi="Times New Roman" w:cs="Times New Roman"/>
        </w:rPr>
        <w:t>.</w:t>
      </w:r>
    </w:p>
    <w:p w:rsidR="00E1328E" w:rsidRPr="00E1328E" w:rsidRDefault="00E1328E" w:rsidP="00E1328E">
      <w:pPr>
        <w:spacing w:before="120" w:after="120" w:line="276" w:lineRule="auto"/>
        <w:jc w:val="both"/>
        <w:rPr>
          <w:rFonts w:ascii="Times New Roman" w:eastAsia="Calibri" w:hAnsi="Times New Roman" w:cs="Times New Roman"/>
          <w:i/>
        </w:rPr>
      </w:pPr>
      <w:r w:rsidRPr="00E1328E">
        <w:rPr>
          <w:rFonts w:ascii="Times New Roman" w:eastAsia="Calibri" w:hAnsi="Times New Roman" w:cs="Times New Roman"/>
          <w:i/>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E1328E">
        <w:rPr>
          <w:rFonts w:ascii="Times New Roman" w:eastAsia="Calibri" w:hAnsi="Times New Roman" w:cs="Times New Roman"/>
        </w:rPr>
        <w:t xml:space="preserve"> [посочете процедурата за възлагане на обществена поръчка: ..................................................................................................................................... (кратко описание, препратка към публикацията в </w:t>
      </w:r>
      <w:r w:rsidRPr="00E1328E">
        <w:rPr>
          <w:rFonts w:ascii="Times New Roman" w:eastAsia="Calibri" w:hAnsi="Times New Roman" w:cs="Times New Roman"/>
          <w:i/>
        </w:rPr>
        <w:t>Официален вестник на Европейския съюз</w:t>
      </w:r>
      <w:r w:rsidRPr="00E1328E">
        <w:rPr>
          <w:rFonts w:ascii="Times New Roman" w:eastAsia="Calibri" w:hAnsi="Times New Roman" w:cs="Times New Roman"/>
        </w:rPr>
        <w:t>, референтен номер)].</w:t>
      </w:r>
    </w:p>
    <w:p w:rsidR="00E1328E" w:rsidRPr="00E1328E" w:rsidRDefault="00E1328E" w:rsidP="00E1328E">
      <w:pPr>
        <w:spacing w:before="120" w:after="120" w:line="276" w:lineRule="auto"/>
        <w:jc w:val="both"/>
        <w:rPr>
          <w:rFonts w:ascii="Times New Roman" w:eastAsia="Calibri" w:hAnsi="Times New Roman" w:cs="Times New Roman"/>
          <w:i/>
        </w:rPr>
      </w:pPr>
    </w:p>
    <w:p w:rsidR="00E1328E" w:rsidRPr="00E1328E" w:rsidRDefault="00E1328E" w:rsidP="00E1328E">
      <w:pPr>
        <w:spacing w:before="120" w:after="120" w:line="276" w:lineRule="auto"/>
        <w:jc w:val="both"/>
        <w:rPr>
          <w:rFonts w:ascii="Times New Roman" w:eastAsia="Calibri" w:hAnsi="Times New Roman" w:cs="Times New Roman"/>
        </w:rPr>
      </w:pPr>
      <w:r w:rsidRPr="00E1328E">
        <w:rPr>
          <w:rFonts w:ascii="Times New Roman" w:eastAsia="Calibri" w:hAnsi="Times New Roman" w:cs="Times New Roman"/>
        </w:rPr>
        <w:t>Дата, място и, когато се изисква или е необходимо, подпис(и):  [……]</w:t>
      </w:r>
    </w:p>
    <w:p w:rsidR="00E1328E" w:rsidRPr="00E1328E" w:rsidRDefault="00E1328E" w:rsidP="00E1328E">
      <w:pPr>
        <w:widowControl w:val="0"/>
        <w:spacing w:after="0" w:line="240" w:lineRule="auto"/>
        <w:rPr>
          <w:rFonts w:ascii="Times New Roman" w:eastAsia="Times New Roman" w:hAnsi="Times New Roman" w:cs="Times New Roman"/>
          <w:b/>
          <w:bCs/>
          <w:color w:val="000000"/>
          <w:sz w:val="24"/>
          <w:szCs w:val="20"/>
        </w:rPr>
      </w:pPr>
    </w:p>
    <w:p w:rsidR="00E1328E" w:rsidRPr="00E1328E" w:rsidRDefault="00E1328E" w:rsidP="00E1328E">
      <w:pPr>
        <w:spacing w:after="200" w:line="276" w:lineRule="auto"/>
        <w:jc w:val="right"/>
        <w:rPr>
          <w:rFonts w:ascii="Times New Roman" w:eastAsia="Calibri" w:hAnsi="Times New Roman" w:cs="Times New Roman"/>
          <w:b/>
          <w:i/>
        </w:rPr>
      </w:pPr>
      <w:r w:rsidRPr="00E1328E">
        <w:rPr>
          <w:rFonts w:ascii="Times New Roman" w:eastAsia="Calibri" w:hAnsi="Times New Roman" w:cs="Times New Roman"/>
          <w:b/>
          <w:bCs/>
          <w:i/>
          <w:iCs/>
          <w:color w:val="000000"/>
          <w:spacing w:val="-6"/>
        </w:rPr>
        <w:br w:type="page"/>
      </w:r>
      <w:r w:rsidRPr="00E1328E">
        <w:rPr>
          <w:rFonts w:ascii="Times New Roman" w:eastAsia="Calibri" w:hAnsi="Times New Roman" w:cs="Times New Roman"/>
          <w:b/>
          <w:bCs/>
          <w:i/>
          <w:iCs/>
          <w:color w:val="000000"/>
          <w:spacing w:val="-6"/>
        </w:rPr>
        <w:lastRenderedPageBreak/>
        <w:t>Образец № 5</w:t>
      </w:r>
    </w:p>
    <w:p w:rsidR="00E1328E" w:rsidRPr="00E1328E" w:rsidRDefault="00E1328E" w:rsidP="00E1328E">
      <w:pPr>
        <w:shd w:val="clear" w:color="auto" w:fill="FFFFFF"/>
        <w:spacing w:after="200" w:line="276" w:lineRule="auto"/>
        <w:jc w:val="center"/>
        <w:rPr>
          <w:rFonts w:ascii="Times New Roman" w:eastAsia="Calibri" w:hAnsi="Times New Roman" w:cs="Times New Roman"/>
        </w:rPr>
      </w:pPr>
      <w:r w:rsidRPr="00E1328E">
        <w:rPr>
          <w:rFonts w:ascii="Times New Roman" w:eastAsia="Calibri" w:hAnsi="Times New Roman" w:cs="Times New Roman"/>
          <w:b/>
          <w:bCs/>
          <w:color w:val="000000"/>
          <w:spacing w:val="-6"/>
        </w:rPr>
        <w:t>ДЕКЛАРАЦИЯ</w:t>
      </w:r>
    </w:p>
    <w:p w:rsidR="00E1328E" w:rsidRPr="00E1328E" w:rsidRDefault="00E1328E" w:rsidP="00E1328E">
      <w:pPr>
        <w:shd w:val="clear" w:color="auto" w:fill="FFFFFF"/>
        <w:spacing w:after="200" w:line="276" w:lineRule="auto"/>
        <w:jc w:val="center"/>
        <w:rPr>
          <w:rFonts w:ascii="Times New Roman" w:eastAsia="Calibri" w:hAnsi="Times New Roman" w:cs="Times New Roman"/>
          <w:color w:val="000000"/>
          <w:spacing w:val="-4"/>
        </w:rPr>
      </w:pPr>
      <w:r w:rsidRPr="00E1328E">
        <w:rPr>
          <w:rFonts w:ascii="Times New Roman" w:eastAsia="Calibri" w:hAnsi="Times New Roman" w:cs="Times New Roman"/>
          <w:color w:val="000000"/>
          <w:spacing w:val="-4"/>
        </w:rPr>
        <w:t>за приемане на условията в проекта на договор</w:t>
      </w:r>
    </w:p>
    <w:p w:rsidR="00E1328E" w:rsidRPr="00E1328E" w:rsidRDefault="00E1328E" w:rsidP="00E1328E">
      <w:pPr>
        <w:shd w:val="clear" w:color="auto" w:fill="FFFFFF"/>
        <w:tabs>
          <w:tab w:val="left" w:leader="underscore" w:pos="9125"/>
        </w:tabs>
        <w:spacing w:after="200" w:line="276" w:lineRule="auto"/>
        <w:ind w:left="6" w:firstLine="714"/>
        <w:rPr>
          <w:rFonts w:ascii="Times New Roman" w:eastAsia="Calibri" w:hAnsi="Times New Roman" w:cs="Times New Roman"/>
        </w:rPr>
      </w:pPr>
      <w:r w:rsidRPr="00E1328E">
        <w:rPr>
          <w:rFonts w:ascii="Times New Roman" w:eastAsia="Calibri" w:hAnsi="Times New Roman" w:cs="Times New Roman"/>
          <w:color w:val="000000"/>
          <w:spacing w:val="-4"/>
        </w:rPr>
        <w:t>Долуподписаният/-ата ..........................................................................................</w:t>
      </w:r>
    </w:p>
    <w:p w:rsidR="00E1328E" w:rsidRPr="00E1328E" w:rsidRDefault="00E1328E" w:rsidP="00E1328E">
      <w:pPr>
        <w:shd w:val="clear" w:color="auto" w:fill="FFFFFF"/>
        <w:spacing w:after="200" w:line="264" w:lineRule="exact"/>
        <w:ind w:left="3600"/>
        <w:rPr>
          <w:rFonts w:ascii="Times New Roman" w:eastAsia="Calibri" w:hAnsi="Times New Roman" w:cs="Times New Roman"/>
        </w:rPr>
      </w:pPr>
      <w:r w:rsidRPr="00E1328E">
        <w:rPr>
          <w:rFonts w:ascii="Times New Roman" w:eastAsia="Calibri" w:hAnsi="Times New Roman" w:cs="Times New Roman"/>
          <w:i/>
          <w:iCs/>
          <w:color w:val="000000"/>
          <w:spacing w:val="-2"/>
        </w:rPr>
        <w:t>(собствено, бащино и фамилно</w:t>
      </w:r>
      <w:r w:rsidR="00285056">
        <w:rPr>
          <w:rFonts w:ascii="Times New Roman" w:eastAsia="Calibri" w:hAnsi="Times New Roman" w:cs="Times New Roman"/>
          <w:i/>
          <w:iCs/>
          <w:color w:val="000000"/>
          <w:spacing w:val="-2"/>
          <w:lang w:val="en-US"/>
        </w:rPr>
        <w:t xml:space="preserve"> </w:t>
      </w:r>
      <w:r w:rsidRPr="00E1328E">
        <w:rPr>
          <w:rFonts w:ascii="Times New Roman" w:eastAsia="Calibri" w:hAnsi="Times New Roman" w:cs="Times New Roman"/>
          <w:i/>
          <w:iCs/>
          <w:color w:val="000000"/>
          <w:spacing w:val="-2"/>
        </w:rPr>
        <w:t>име)</w:t>
      </w:r>
    </w:p>
    <w:p w:rsidR="00E1328E" w:rsidRPr="00E1328E" w:rsidRDefault="00E1328E" w:rsidP="00E1328E">
      <w:pPr>
        <w:shd w:val="clear" w:color="auto" w:fill="FFFFFF"/>
        <w:tabs>
          <w:tab w:val="left" w:leader="underscore" w:pos="1824"/>
          <w:tab w:val="left" w:leader="underscore" w:pos="4824"/>
          <w:tab w:val="left" w:leader="underscore" w:pos="6898"/>
          <w:tab w:val="left" w:leader="underscore" w:pos="9077"/>
        </w:tabs>
        <w:spacing w:after="200" w:line="264" w:lineRule="exact"/>
        <w:ind w:left="10"/>
        <w:jc w:val="both"/>
        <w:rPr>
          <w:rFonts w:ascii="Times New Roman" w:eastAsia="Calibri" w:hAnsi="Times New Roman" w:cs="Times New Roman"/>
          <w:color w:val="000000"/>
        </w:rPr>
      </w:pPr>
      <w:r w:rsidRPr="00E1328E">
        <w:rPr>
          <w:rFonts w:ascii="Times New Roman" w:eastAsia="Calibri" w:hAnsi="Times New Roman" w:cs="Times New Roman"/>
          <w:color w:val="000000"/>
          <w:spacing w:val="-8"/>
        </w:rPr>
        <w:t>с ЕГН ...................</w:t>
      </w:r>
      <w:r w:rsidRPr="00E1328E">
        <w:rPr>
          <w:rFonts w:ascii="Times New Roman" w:eastAsia="Calibri" w:hAnsi="Times New Roman" w:cs="Times New Roman"/>
          <w:color w:val="000000"/>
          <w:spacing w:val="-5"/>
        </w:rPr>
        <w:t>, лична</w:t>
      </w:r>
      <w:r w:rsidR="00285056">
        <w:rPr>
          <w:rFonts w:ascii="Times New Roman" w:eastAsia="Calibri" w:hAnsi="Times New Roman" w:cs="Times New Roman"/>
          <w:color w:val="000000"/>
          <w:spacing w:val="-5"/>
          <w:lang w:val="en-US"/>
        </w:rPr>
        <w:t xml:space="preserve"> </w:t>
      </w:r>
      <w:r w:rsidRPr="00E1328E">
        <w:rPr>
          <w:rFonts w:ascii="Times New Roman" w:eastAsia="Calibri" w:hAnsi="Times New Roman" w:cs="Times New Roman"/>
          <w:color w:val="000000"/>
          <w:spacing w:val="-5"/>
        </w:rPr>
        <w:t>карта № ..................</w:t>
      </w:r>
      <w:r w:rsidRPr="00E1328E">
        <w:rPr>
          <w:rFonts w:ascii="Times New Roman" w:eastAsia="Calibri" w:hAnsi="Times New Roman" w:cs="Times New Roman"/>
          <w:color w:val="000000"/>
          <w:spacing w:val="-3"/>
        </w:rPr>
        <w:t>, издадена на .....................</w:t>
      </w:r>
      <w:r w:rsidRPr="00E1328E">
        <w:rPr>
          <w:rFonts w:ascii="Times New Roman" w:eastAsia="Calibri" w:hAnsi="Times New Roman" w:cs="Times New Roman"/>
          <w:color w:val="000000"/>
          <w:spacing w:val="-6"/>
        </w:rPr>
        <w:t>от МВР гр. .................</w:t>
      </w:r>
      <w:r w:rsidRPr="00E1328E">
        <w:rPr>
          <w:rFonts w:ascii="Times New Roman" w:eastAsia="Calibri" w:hAnsi="Times New Roman" w:cs="Times New Roman"/>
          <w:color w:val="000000"/>
          <w:spacing w:val="-7"/>
        </w:rPr>
        <w:t>, с</w:t>
      </w:r>
      <w:r w:rsidR="00285056">
        <w:rPr>
          <w:rFonts w:ascii="Times New Roman" w:eastAsia="Calibri" w:hAnsi="Times New Roman" w:cs="Times New Roman"/>
          <w:color w:val="000000"/>
          <w:spacing w:val="-7"/>
          <w:lang w:val="en-US"/>
        </w:rPr>
        <w:t xml:space="preserve"> </w:t>
      </w:r>
      <w:r w:rsidRPr="00E1328E">
        <w:rPr>
          <w:rFonts w:ascii="Times New Roman" w:eastAsia="Calibri" w:hAnsi="Times New Roman" w:cs="Times New Roman"/>
          <w:color w:val="000000"/>
          <w:spacing w:val="-5"/>
        </w:rPr>
        <w:t>постоянен адрес: .........................................</w:t>
      </w:r>
      <w:r w:rsidRPr="00E1328E">
        <w:rPr>
          <w:rFonts w:ascii="Times New Roman" w:eastAsia="Calibri" w:hAnsi="Times New Roman" w:cs="Times New Roman"/>
          <w:color w:val="000000"/>
          <w:spacing w:val="-3"/>
        </w:rPr>
        <w:t xml:space="preserve">, в качеството си </w:t>
      </w:r>
      <w:r w:rsidRPr="00E1328E">
        <w:rPr>
          <w:rFonts w:ascii="Times New Roman" w:eastAsia="Calibri" w:hAnsi="Times New Roman" w:cs="Times New Roman"/>
          <w:color w:val="000000"/>
          <w:spacing w:val="-9"/>
        </w:rPr>
        <w:t xml:space="preserve">на   ........................................ на .......................................... </w:t>
      </w:r>
      <w:r w:rsidRPr="00E1328E">
        <w:rPr>
          <w:rFonts w:ascii="Times New Roman" w:eastAsia="Calibri" w:hAnsi="Times New Roman" w:cs="Times New Roman"/>
          <w:color w:val="000000"/>
          <w:spacing w:val="-3"/>
        </w:rPr>
        <w:t>със седалище и адрес на управление ...................................................</w:t>
      </w:r>
      <w:r w:rsidRPr="00E1328E">
        <w:rPr>
          <w:rFonts w:ascii="Times New Roman" w:eastAsia="Calibri" w:hAnsi="Times New Roman" w:cs="Times New Roman"/>
          <w:color w:val="000000"/>
          <w:spacing w:val="-5"/>
        </w:rPr>
        <w:t>, вписано</w:t>
      </w:r>
      <w:r w:rsidR="00285056">
        <w:rPr>
          <w:rFonts w:ascii="Times New Roman" w:eastAsia="Calibri" w:hAnsi="Times New Roman" w:cs="Times New Roman"/>
          <w:color w:val="000000"/>
          <w:spacing w:val="-5"/>
          <w:lang w:val="en-US"/>
        </w:rPr>
        <w:t xml:space="preserve"> </w:t>
      </w:r>
      <w:r w:rsidRPr="00E1328E">
        <w:rPr>
          <w:rFonts w:ascii="Times New Roman" w:eastAsia="Calibri" w:hAnsi="Times New Roman" w:cs="Times New Roman"/>
          <w:color w:val="000000"/>
          <w:spacing w:val="-4"/>
        </w:rPr>
        <w:t>в Търговския регистър с ЕИК ......................................</w:t>
      </w:r>
      <w:r w:rsidRPr="00E1328E">
        <w:rPr>
          <w:rFonts w:ascii="Times New Roman" w:eastAsia="Calibri" w:hAnsi="Times New Roman" w:cs="Times New Roman"/>
          <w:color w:val="000000"/>
        </w:rPr>
        <w:t>,</w:t>
      </w:r>
      <w:r w:rsidRPr="00E1328E">
        <w:rPr>
          <w:rFonts w:ascii="Times New Roman" w:eastAsia="Calibri" w:hAnsi="Times New Roman" w:cs="Times New Roman"/>
          <w:color w:val="000000"/>
          <w:spacing w:val="-4"/>
        </w:rPr>
        <w:t>тел.: ...................</w:t>
      </w:r>
      <w:r w:rsidRPr="00E1328E">
        <w:rPr>
          <w:rFonts w:ascii="Times New Roman" w:eastAsia="Calibri" w:hAnsi="Times New Roman" w:cs="Times New Roman"/>
          <w:color w:val="000000"/>
          <w:spacing w:val="-5"/>
        </w:rPr>
        <w:t>, факс: ..................................</w:t>
      </w:r>
      <w:r w:rsidRPr="00E1328E">
        <w:rPr>
          <w:rFonts w:ascii="Times New Roman" w:eastAsia="Calibri" w:hAnsi="Times New Roman" w:cs="Times New Roman"/>
          <w:color w:val="000000"/>
          <w:spacing w:val="-3"/>
        </w:rPr>
        <w:t xml:space="preserve">и адрес за кореспонденция: </w:t>
      </w:r>
      <w:r w:rsidRPr="00E1328E">
        <w:rPr>
          <w:rFonts w:ascii="Times New Roman" w:eastAsia="Calibri" w:hAnsi="Times New Roman" w:cs="Times New Roman"/>
          <w:color w:val="000000"/>
        </w:rPr>
        <w:tab/>
        <w:t>........................................,</w:t>
      </w:r>
    </w:p>
    <w:p w:rsidR="00E1328E" w:rsidRPr="00E1328E" w:rsidRDefault="00E1328E" w:rsidP="00E1328E">
      <w:pPr>
        <w:shd w:val="clear" w:color="auto" w:fill="FFFFFF"/>
        <w:tabs>
          <w:tab w:val="left" w:leader="underscore" w:pos="1824"/>
          <w:tab w:val="left" w:leader="underscore" w:pos="4824"/>
          <w:tab w:val="left" w:leader="underscore" w:pos="6898"/>
          <w:tab w:val="left" w:leader="underscore" w:pos="9077"/>
        </w:tabs>
        <w:spacing w:after="200" w:line="264" w:lineRule="exact"/>
        <w:ind w:left="10"/>
        <w:jc w:val="both"/>
        <w:rPr>
          <w:rFonts w:ascii="Times New Roman" w:eastAsia="Calibri" w:hAnsi="Times New Roman" w:cs="Times New Roman"/>
        </w:rPr>
      </w:pPr>
    </w:p>
    <w:p w:rsidR="00E1328E" w:rsidRPr="00E1328E" w:rsidRDefault="00E1328E" w:rsidP="00E1328E">
      <w:pPr>
        <w:shd w:val="clear" w:color="auto" w:fill="FFFFFF"/>
        <w:spacing w:after="200" w:line="276" w:lineRule="auto"/>
        <w:ind w:right="5"/>
        <w:jc w:val="center"/>
        <w:rPr>
          <w:rFonts w:ascii="Times New Roman" w:eastAsia="Calibri" w:hAnsi="Times New Roman" w:cs="Times New Roman"/>
          <w:b/>
          <w:bCs/>
          <w:color w:val="000000"/>
          <w:spacing w:val="-4"/>
        </w:rPr>
      </w:pPr>
      <w:r w:rsidRPr="00E1328E">
        <w:rPr>
          <w:rFonts w:ascii="Times New Roman" w:eastAsia="Calibri" w:hAnsi="Times New Roman" w:cs="Times New Roman"/>
          <w:b/>
          <w:bCs/>
          <w:color w:val="000000"/>
          <w:spacing w:val="-4"/>
        </w:rPr>
        <w:t>ДЕКЛАРИРАМ, ЧЕ:</w:t>
      </w:r>
    </w:p>
    <w:p w:rsidR="004009E8" w:rsidRDefault="00E1328E" w:rsidP="00E1328E">
      <w:pPr>
        <w:tabs>
          <w:tab w:val="left" w:pos="0"/>
          <w:tab w:val="left" w:pos="720"/>
        </w:tabs>
        <w:spacing w:after="120" w:line="240" w:lineRule="auto"/>
        <w:jc w:val="both"/>
        <w:rPr>
          <w:rFonts w:ascii="Times New Roman" w:eastAsia="Times New Roman" w:hAnsi="Times New Roman" w:cs="Times New Roman"/>
          <w:b/>
          <w:sz w:val="24"/>
          <w:szCs w:val="24"/>
        </w:rPr>
      </w:pPr>
      <w:r w:rsidRPr="00E1328E">
        <w:rPr>
          <w:rFonts w:ascii="Times New Roman" w:eastAsia="Times New Roman" w:hAnsi="Times New Roman" w:cs="Times New Roman"/>
          <w:b/>
          <w:color w:val="000000"/>
          <w:spacing w:val="-3"/>
          <w:sz w:val="24"/>
          <w:szCs w:val="24"/>
        </w:rPr>
        <w:t xml:space="preserve">Запознат съм и приемам условията в проекта на договора в настоящата </w:t>
      </w:r>
      <w:r w:rsidRPr="00E1328E">
        <w:rPr>
          <w:rFonts w:ascii="Times New Roman" w:eastAsia="Times New Roman" w:hAnsi="Times New Roman" w:cs="Times New Roman"/>
          <w:b/>
          <w:color w:val="000000"/>
          <w:spacing w:val="3"/>
          <w:sz w:val="24"/>
          <w:szCs w:val="24"/>
        </w:rPr>
        <w:t xml:space="preserve">обществена поръчка с предмет: </w:t>
      </w:r>
    </w:p>
    <w:p w:rsidR="00E1328E" w:rsidRPr="00721137" w:rsidRDefault="004009E8" w:rsidP="00E1328E">
      <w:pPr>
        <w:tabs>
          <w:tab w:val="left" w:pos="0"/>
          <w:tab w:val="left" w:pos="720"/>
        </w:tabs>
        <w:spacing w:after="120" w:line="240" w:lineRule="auto"/>
        <w:jc w:val="both"/>
        <w:rPr>
          <w:rFonts w:ascii="Times New Roman" w:eastAsia="Calibri" w:hAnsi="Times New Roman" w:cs="Times New Roman"/>
          <w:sz w:val="24"/>
          <w:szCs w:val="24"/>
        </w:rPr>
      </w:pPr>
      <w:r w:rsidRPr="00721137">
        <w:rPr>
          <w:rFonts w:ascii="Times New Roman" w:eastAsia="Times New Roman" w:hAnsi="Times New Roman" w:cs="Times New Roman"/>
          <w:sz w:val="24"/>
          <w:szCs w:val="24"/>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r w:rsidR="00E1328E" w:rsidRPr="00721137">
        <w:rPr>
          <w:rFonts w:ascii="Times New Roman" w:eastAsia="Times New Roman" w:hAnsi="Times New Roman" w:cs="Times New Roman"/>
          <w:sz w:val="24"/>
          <w:szCs w:val="24"/>
          <w:lang w:eastAsia="bg-BG"/>
        </w:rPr>
        <w:t xml:space="preserve"> </w:t>
      </w:r>
    </w:p>
    <w:p w:rsidR="00E1328E" w:rsidRPr="00E1328E" w:rsidRDefault="00E1328E" w:rsidP="00E1328E">
      <w:pPr>
        <w:spacing w:after="200" w:line="276" w:lineRule="auto"/>
        <w:jc w:val="both"/>
        <w:rPr>
          <w:rFonts w:ascii="Times New Roman" w:eastAsia="Calibri" w:hAnsi="Times New Roman" w:cs="Times New Roman"/>
          <w:b/>
        </w:rPr>
      </w:pPr>
    </w:p>
    <w:p w:rsidR="004009E8" w:rsidRDefault="004009E8" w:rsidP="00E1328E">
      <w:pPr>
        <w:shd w:val="clear" w:color="auto" w:fill="FFFFFF"/>
        <w:spacing w:after="200" w:line="276" w:lineRule="auto"/>
        <w:ind w:left="726"/>
        <w:rPr>
          <w:rFonts w:ascii="Times New Roman" w:eastAsia="Calibri" w:hAnsi="Times New Roman" w:cs="Times New Roman"/>
          <w:b/>
        </w:rPr>
      </w:pPr>
    </w:p>
    <w:p w:rsidR="004009E8" w:rsidRDefault="004009E8" w:rsidP="00E1328E">
      <w:pPr>
        <w:shd w:val="clear" w:color="auto" w:fill="FFFFFF"/>
        <w:spacing w:after="200" w:line="276" w:lineRule="auto"/>
        <w:ind w:left="726"/>
        <w:rPr>
          <w:rFonts w:ascii="Times New Roman" w:eastAsia="Calibri" w:hAnsi="Times New Roman" w:cs="Times New Roman"/>
          <w:b/>
        </w:rPr>
      </w:pPr>
    </w:p>
    <w:p w:rsidR="004009E8" w:rsidRDefault="004009E8" w:rsidP="00E1328E">
      <w:pPr>
        <w:shd w:val="clear" w:color="auto" w:fill="FFFFFF"/>
        <w:spacing w:after="200" w:line="276" w:lineRule="auto"/>
        <w:ind w:left="726"/>
        <w:rPr>
          <w:rFonts w:ascii="Times New Roman" w:eastAsia="Calibri" w:hAnsi="Times New Roman" w:cs="Times New Roman"/>
          <w:b/>
        </w:rPr>
      </w:pPr>
    </w:p>
    <w:p w:rsidR="004009E8" w:rsidRDefault="004009E8" w:rsidP="00E1328E">
      <w:pPr>
        <w:shd w:val="clear" w:color="auto" w:fill="FFFFFF"/>
        <w:spacing w:after="200" w:line="276" w:lineRule="auto"/>
        <w:ind w:left="726"/>
        <w:rPr>
          <w:rFonts w:ascii="Times New Roman" w:eastAsia="Calibri" w:hAnsi="Times New Roman" w:cs="Times New Roman"/>
          <w:b/>
        </w:rPr>
      </w:pPr>
    </w:p>
    <w:p w:rsidR="00E1328E" w:rsidRPr="00E1328E" w:rsidRDefault="00E1328E" w:rsidP="00E1328E">
      <w:pPr>
        <w:shd w:val="clear" w:color="auto" w:fill="FFFFFF"/>
        <w:spacing w:after="200" w:line="276" w:lineRule="auto"/>
        <w:ind w:left="726"/>
        <w:rPr>
          <w:rFonts w:ascii="Times New Roman" w:eastAsia="Calibri" w:hAnsi="Times New Roman" w:cs="Times New Roman"/>
        </w:rPr>
      </w:pPr>
      <w:r w:rsidRPr="00E1328E">
        <w:rPr>
          <w:rFonts w:ascii="Times New Roman" w:eastAsia="Calibri" w:hAnsi="Times New Roman" w:cs="Times New Roman"/>
          <w:b/>
          <w:bCs/>
          <w:color w:val="000000"/>
          <w:spacing w:val="-7"/>
        </w:rPr>
        <w:t>Дата:</w:t>
      </w:r>
      <w:r w:rsidRPr="00E1328E">
        <w:rPr>
          <w:rFonts w:ascii="Times New Roman" w:eastAsia="Calibri" w:hAnsi="Times New Roman" w:cs="Times New Roman"/>
          <w:bCs/>
          <w:color w:val="000000"/>
          <w:spacing w:val="-7"/>
        </w:rPr>
        <w:t>………………………………….</w:t>
      </w:r>
    </w:p>
    <w:p w:rsidR="00E1328E" w:rsidRPr="00E1328E" w:rsidRDefault="00E1328E" w:rsidP="00E1328E">
      <w:pPr>
        <w:shd w:val="clear" w:color="auto" w:fill="FFFFFF"/>
        <w:spacing w:after="200" w:line="276" w:lineRule="auto"/>
        <w:ind w:left="726"/>
        <w:rPr>
          <w:rFonts w:ascii="Times New Roman" w:eastAsia="Calibri" w:hAnsi="Times New Roman" w:cs="Times New Roman"/>
          <w:bCs/>
          <w:color w:val="000000"/>
        </w:rPr>
      </w:pPr>
      <w:r w:rsidRPr="00E1328E">
        <w:rPr>
          <w:rFonts w:ascii="Times New Roman" w:eastAsia="Calibri" w:hAnsi="Times New Roman" w:cs="Times New Roman"/>
          <w:b/>
          <w:bCs/>
          <w:color w:val="000000"/>
          <w:spacing w:val="-5"/>
        </w:rPr>
        <w:t>Подпис:</w:t>
      </w:r>
      <w:r w:rsidR="00DC09A2">
        <w:rPr>
          <w:rFonts w:ascii="Times New Roman" w:eastAsia="Calibri" w:hAnsi="Times New Roman" w:cs="Times New Roman"/>
          <w:bCs/>
          <w:color w:val="000000"/>
          <w:spacing w:val="-5"/>
        </w:rPr>
        <w:t>……………………</w:t>
      </w:r>
      <w:r w:rsidR="00BC3CCA">
        <w:rPr>
          <w:rFonts w:ascii="Times New Roman" w:eastAsia="Calibri" w:hAnsi="Times New Roman" w:cs="Times New Roman"/>
          <w:bCs/>
          <w:color w:val="000000"/>
          <w:spacing w:val="-5"/>
        </w:rPr>
        <w:t>…………</w:t>
      </w:r>
      <w:r w:rsidRPr="00E1328E">
        <w:rPr>
          <w:rFonts w:ascii="Times New Roman" w:eastAsia="Calibri" w:hAnsi="Times New Roman" w:cs="Times New Roman"/>
          <w:bCs/>
          <w:color w:val="000000"/>
        </w:rPr>
        <w:tab/>
      </w:r>
    </w:p>
    <w:p w:rsidR="00E1328E" w:rsidRPr="00E1328E" w:rsidRDefault="00E1328E" w:rsidP="00E1328E">
      <w:pPr>
        <w:shd w:val="clear" w:color="auto" w:fill="FFFFFF"/>
        <w:spacing w:after="200" w:line="276" w:lineRule="auto"/>
        <w:ind w:left="726"/>
        <w:rPr>
          <w:rFonts w:ascii="Times New Roman" w:eastAsia="Calibri" w:hAnsi="Times New Roman" w:cs="Times New Roman"/>
          <w:bCs/>
          <w:color w:val="000000"/>
        </w:rPr>
      </w:pPr>
    </w:p>
    <w:p w:rsidR="00E1328E" w:rsidRDefault="00E1328E" w:rsidP="003144B0">
      <w:pPr>
        <w:shd w:val="clear" w:color="auto" w:fill="FFFFFF"/>
        <w:spacing w:after="200" w:line="276" w:lineRule="auto"/>
        <w:ind w:left="726"/>
        <w:rPr>
          <w:rFonts w:ascii="Times New Roman" w:eastAsia="Calibri" w:hAnsi="Times New Roman" w:cs="Times New Roman"/>
          <w:i/>
          <w:iCs/>
          <w:color w:val="000000"/>
          <w:spacing w:val="-1"/>
        </w:rPr>
      </w:pPr>
      <w:r w:rsidRPr="00E1328E">
        <w:rPr>
          <w:rFonts w:ascii="Times New Roman" w:eastAsia="Calibri" w:hAnsi="Times New Roman" w:cs="Times New Roman"/>
          <w:i/>
          <w:iCs/>
          <w:color w:val="000000"/>
          <w:spacing w:val="5"/>
        </w:rPr>
        <w:t xml:space="preserve"> (лице/лица,  които представляват или са упълномощени да подписват от името на </w:t>
      </w:r>
      <w:r w:rsidRPr="00E1328E">
        <w:rPr>
          <w:rFonts w:ascii="Times New Roman" w:eastAsia="Calibri" w:hAnsi="Times New Roman" w:cs="Times New Roman"/>
          <w:i/>
          <w:iCs/>
          <w:color w:val="000000"/>
          <w:spacing w:val="-1"/>
        </w:rPr>
        <w:t>участника)</w:t>
      </w:r>
    </w:p>
    <w:p w:rsidR="00285056" w:rsidRDefault="00285056" w:rsidP="00E1328E">
      <w:pPr>
        <w:spacing w:after="200" w:line="276" w:lineRule="auto"/>
        <w:jc w:val="right"/>
        <w:rPr>
          <w:rFonts w:ascii="Times New Roman" w:eastAsia="Calibri" w:hAnsi="Times New Roman" w:cs="Times New Roman"/>
          <w:b/>
          <w:i/>
        </w:rPr>
      </w:pPr>
    </w:p>
    <w:p w:rsidR="00285056" w:rsidRDefault="00285056" w:rsidP="00E1328E">
      <w:pPr>
        <w:spacing w:after="200" w:line="276" w:lineRule="auto"/>
        <w:jc w:val="right"/>
        <w:rPr>
          <w:rFonts w:ascii="Times New Roman" w:eastAsia="Calibri" w:hAnsi="Times New Roman" w:cs="Times New Roman"/>
          <w:b/>
          <w:i/>
        </w:rPr>
      </w:pPr>
    </w:p>
    <w:p w:rsidR="00E1328E" w:rsidRPr="00E1328E" w:rsidRDefault="00E1328E" w:rsidP="00E1328E">
      <w:pPr>
        <w:spacing w:after="200" w:line="276" w:lineRule="auto"/>
        <w:jc w:val="right"/>
        <w:rPr>
          <w:rFonts w:ascii="Times New Roman" w:eastAsia="Calibri" w:hAnsi="Times New Roman" w:cs="Times New Roman"/>
          <w:b/>
        </w:rPr>
      </w:pPr>
      <w:r w:rsidRPr="00E1328E">
        <w:rPr>
          <w:rFonts w:ascii="Times New Roman" w:eastAsia="Calibri" w:hAnsi="Times New Roman" w:cs="Times New Roman"/>
          <w:b/>
          <w:i/>
        </w:rPr>
        <w:lastRenderedPageBreak/>
        <w:t>Образец № 6</w:t>
      </w:r>
    </w:p>
    <w:p w:rsidR="00E1328E" w:rsidRDefault="00E1328E" w:rsidP="00E1328E">
      <w:pPr>
        <w:keepNext/>
        <w:spacing w:after="0" w:line="240" w:lineRule="auto"/>
        <w:jc w:val="center"/>
        <w:outlineLvl w:val="0"/>
        <w:rPr>
          <w:rFonts w:ascii="Times New Roman" w:eastAsia="Times New Roman" w:hAnsi="Times New Roman" w:cs="Times New Roman"/>
          <w:b/>
          <w:color w:val="000000"/>
          <w:position w:val="8"/>
          <w:sz w:val="24"/>
          <w:szCs w:val="20"/>
        </w:rPr>
      </w:pPr>
      <w:r w:rsidRPr="00E1328E">
        <w:rPr>
          <w:rFonts w:ascii="Times New Roman" w:eastAsia="Times New Roman" w:hAnsi="Times New Roman" w:cs="Times New Roman"/>
          <w:b/>
          <w:color w:val="000000"/>
          <w:position w:val="8"/>
          <w:sz w:val="24"/>
          <w:szCs w:val="20"/>
        </w:rPr>
        <w:t>Д Е К Л А Р А Ц И Я</w:t>
      </w:r>
    </w:p>
    <w:p w:rsidR="00721137" w:rsidRPr="00E1328E" w:rsidRDefault="00721137" w:rsidP="00E1328E">
      <w:pPr>
        <w:keepNext/>
        <w:spacing w:after="0" w:line="240" w:lineRule="auto"/>
        <w:jc w:val="center"/>
        <w:outlineLvl w:val="0"/>
        <w:rPr>
          <w:rFonts w:ascii="Times New Roman" w:eastAsia="Times New Roman" w:hAnsi="Times New Roman" w:cs="Times New Roman"/>
          <w:b/>
          <w:color w:val="000000"/>
          <w:position w:val="8"/>
          <w:sz w:val="24"/>
          <w:szCs w:val="20"/>
        </w:rPr>
      </w:pPr>
    </w:p>
    <w:p w:rsidR="00E1328E" w:rsidRPr="00E1328E" w:rsidRDefault="00E1328E" w:rsidP="00E1328E">
      <w:pPr>
        <w:spacing w:after="200" w:line="276" w:lineRule="auto"/>
        <w:jc w:val="center"/>
        <w:rPr>
          <w:rFonts w:ascii="Times New Roman" w:eastAsia="Calibri" w:hAnsi="Times New Roman" w:cs="Times New Roman"/>
        </w:rPr>
      </w:pPr>
      <w:r w:rsidRPr="00E1328E">
        <w:rPr>
          <w:rFonts w:ascii="Times New Roman" w:eastAsia="Calibri" w:hAnsi="Times New Roman" w:cs="Times New Roman"/>
        </w:rPr>
        <w:t>за срока на валидност на офертата</w:t>
      </w:r>
    </w:p>
    <w:p w:rsidR="00E1328E" w:rsidRPr="00721137" w:rsidRDefault="00E1328E" w:rsidP="00E1328E">
      <w:pPr>
        <w:tabs>
          <w:tab w:val="left" w:pos="709"/>
        </w:tabs>
        <w:spacing w:after="0" w:line="240" w:lineRule="auto"/>
        <w:jc w:val="both"/>
        <w:rPr>
          <w:rFonts w:ascii="Times New Roman" w:eastAsia="Calibri" w:hAnsi="Times New Roman" w:cs="Times New Roman"/>
          <w:sz w:val="24"/>
          <w:szCs w:val="24"/>
          <w:lang w:eastAsia="pl-PL"/>
        </w:rPr>
      </w:pPr>
      <w:r w:rsidRPr="00E1328E">
        <w:rPr>
          <w:rFonts w:ascii="Times New Roman" w:eastAsia="Times New Roman" w:hAnsi="Times New Roman" w:cs="Times New Roman"/>
          <w:b/>
          <w:sz w:val="24"/>
          <w:szCs w:val="24"/>
          <w:lang w:eastAsia="pl-PL"/>
        </w:rPr>
        <w:tab/>
        <w:t xml:space="preserve">Долуподписаният /ната/ ....................................................................., в качеството ми на ............................................................ </w:t>
      </w:r>
      <w:r w:rsidRPr="00E1328E">
        <w:rPr>
          <w:rFonts w:ascii="Times New Roman" w:eastAsia="Times New Roman" w:hAnsi="Times New Roman" w:cs="Times New Roman"/>
          <w:b/>
          <w:i/>
          <w:sz w:val="24"/>
          <w:szCs w:val="24"/>
          <w:lang w:eastAsia="pl-PL"/>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E1328E">
        <w:rPr>
          <w:rFonts w:ascii="Times New Roman" w:eastAsia="Times New Roman" w:hAnsi="Times New Roman" w:cs="Times New Roman"/>
          <w:b/>
          <w:sz w:val="24"/>
          <w:szCs w:val="24"/>
          <w:lang w:eastAsia="pl-PL"/>
        </w:rPr>
        <w:t>на .............................................................................</w:t>
      </w:r>
      <w:r w:rsidRPr="00E1328E">
        <w:rPr>
          <w:rFonts w:ascii="Times New Roman" w:eastAsia="Times New Roman" w:hAnsi="Times New Roman" w:cs="Times New Roman"/>
          <w:b/>
          <w:i/>
          <w:sz w:val="24"/>
          <w:szCs w:val="24"/>
          <w:lang w:eastAsia="pl-PL"/>
        </w:rPr>
        <w:t>, ЕИК ………………………..</w:t>
      </w:r>
      <w:r w:rsidRPr="00E1328E">
        <w:rPr>
          <w:rFonts w:ascii="Times New Roman" w:eastAsia="Times New Roman" w:hAnsi="Times New Roman" w:cs="Times New Roman"/>
          <w:b/>
          <w:sz w:val="24"/>
          <w:szCs w:val="24"/>
          <w:lang w:eastAsia="pl-PL"/>
        </w:rPr>
        <w:t xml:space="preserve">.......................................................- </w:t>
      </w:r>
      <w:r w:rsidRPr="00E1328E">
        <w:rPr>
          <w:rFonts w:ascii="Times New Roman" w:eastAsia="Times New Roman" w:hAnsi="Times New Roman" w:cs="Times New Roman"/>
          <w:sz w:val="24"/>
          <w:szCs w:val="24"/>
          <w:lang w:eastAsia="pl-PL"/>
        </w:rPr>
        <w:t xml:space="preserve">участник в </w:t>
      </w:r>
      <w:r w:rsidRPr="00E1328E">
        <w:rPr>
          <w:rFonts w:ascii="Times New Roman" w:eastAsia="Times New Roman" w:hAnsi="Times New Roman" w:cs="Times New Roman"/>
          <w:color w:val="000000"/>
          <w:sz w:val="24"/>
          <w:szCs w:val="24"/>
          <w:lang w:eastAsia="pl-PL"/>
        </w:rPr>
        <w:t xml:space="preserve">обществена поръчка с предмет: </w:t>
      </w:r>
      <w:r w:rsidR="004009E8" w:rsidRPr="00721137">
        <w:rPr>
          <w:rFonts w:ascii="Times New Roman" w:eastAsia="Times New Roman" w:hAnsi="Times New Roman" w:cs="Times New Roman"/>
          <w:sz w:val="24"/>
          <w:szCs w:val="24"/>
          <w:lang w:eastAsia="pl-PL"/>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r w:rsidR="00721137">
        <w:rPr>
          <w:rFonts w:ascii="Times New Roman" w:eastAsia="Times New Roman" w:hAnsi="Times New Roman" w:cs="Times New Roman"/>
          <w:sz w:val="24"/>
          <w:szCs w:val="24"/>
          <w:lang w:eastAsia="pl-PL"/>
        </w:rPr>
        <w:t>,</w:t>
      </w:r>
    </w:p>
    <w:p w:rsidR="00E1328E" w:rsidRPr="00E1328E" w:rsidRDefault="00E1328E" w:rsidP="00E1328E">
      <w:pPr>
        <w:spacing w:after="200" w:line="276" w:lineRule="auto"/>
        <w:jc w:val="both"/>
        <w:rPr>
          <w:rFonts w:ascii="Times New Roman" w:eastAsia="Calibri" w:hAnsi="Times New Roman" w:cs="Times New Roman"/>
          <w:b/>
        </w:rPr>
      </w:pPr>
    </w:p>
    <w:p w:rsidR="00E1328E" w:rsidRPr="00E1328E" w:rsidRDefault="00E1328E" w:rsidP="00E1328E">
      <w:pPr>
        <w:tabs>
          <w:tab w:val="left" w:pos="709"/>
        </w:tabs>
        <w:spacing w:after="0" w:line="240" w:lineRule="auto"/>
        <w:jc w:val="both"/>
        <w:rPr>
          <w:rFonts w:ascii="Times New Roman" w:eastAsia="Calibri" w:hAnsi="Times New Roman" w:cs="Times New Roman"/>
          <w:b/>
          <w:i/>
          <w:sz w:val="24"/>
          <w:szCs w:val="24"/>
          <w:lang w:eastAsia="pl-PL"/>
        </w:rPr>
      </w:pPr>
    </w:p>
    <w:p w:rsidR="00E1328E" w:rsidRDefault="00E1328E" w:rsidP="00E1328E">
      <w:pPr>
        <w:tabs>
          <w:tab w:val="center" w:pos="4153"/>
          <w:tab w:val="right" w:pos="8306"/>
        </w:tabs>
        <w:spacing w:after="0" w:line="276" w:lineRule="auto"/>
        <w:jc w:val="center"/>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Д Е К Л А Р И Р А М:</w:t>
      </w:r>
    </w:p>
    <w:p w:rsidR="00721137" w:rsidRPr="00E1328E" w:rsidRDefault="00721137" w:rsidP="00E1328E">
      <w:pPr>
        <w:tabs>
          <w:tab w:val="center" w:pos="4153"/>
          <w:tab w:val="right" w:pos="8306"/>
        </w:tabs>
        <w:spacing w:after="0" w:line="276" w:lineRule="auto"/>
        <w:jc w:val="center"/>
        <w:rPr>
          <w:rFonts w:ascii="Times New Roman" w:eastAsia="Times New Roman" w:hAnsi="Times New Roman" w:cs="Times New Roman"/>
          <w:sz w:val="24"/>
          <w:szCs w:val="24"/>
        </w:rPr>
      </w:pPr>
    </w:p>
    <w:p w:rsidR="00E1328E" w:rsidRPr="00E1328E" w:rsidRDefault="00E1328E" w:rsidP="00E1328E">
      <w:pPr>
        <w:spacing w:after="200" w:line="276" w:lineRule="auto"/>
        <w:jc w:val="both"/>
        <w:rPr>
          <w:rFonts w:ascii="Times New Roman" w:eastAsia="Calibri" w:hAnsi="Times New Roman" w:cs="Times New Roman"/>
        </w:rPr>
      </w:pPr>
      <w:r w:rsidRPr="00E1328E">
        <w:rPr>
          <w:rFonts w:ascii="Times New Roman" w:eastAsia="Calibri" w:hAnsi="Times New Roman" w:cs="Times New Roman"/>
        </w:rPr>
        <w:tab/>
      </w:r>
      <w:r w:rsidRPr="00E1328E">
        <w:rPr>
          <w:rFonts w:ascii="Times New Roman" w:eastAsia="Calibri" w:hAnsi="Times New Roman" w:cs="Times New Roman"/>
          <w:bCs/>
        </w:rPr>
        <w:t xml:space="preserve">Декларираме, че </w:t>
      </w:r>
      <w:r w:rsidRPr="00E1328E">
        <w:rPr>
          <w:rFonts w:ascii="Times New Roman" w:eastAsia="Calibri" w:hAnsi="Times New Roman" w:cs="Times New Roman"/>
        </w:rPr>
        <w:t>настоящата оферта е валидна за срок от ....................... месеца</w:t>
      </w:r>
      <w:r w:rsidRPr="00E1328E">
        <w:rPr>
          <w:rFonts w:ascii="Times New Roman" w:eastAsia="Calibri" w:hAnsi="Times New Roman" w:cs="Times New Roman"/>
          <w:i/>
        </w:rPr>
        <w:t xml:space="preserve">, </w:t>
      </w:r>
      <w:r w:rsidRPr="00E1328E">
        <w:rPr>
          <w:rFonts w:ascii="Times New Roman" w:eastAsia="Calibri" w:hAnsi="Times New Roman" w:cs="Times New Roman"/>
        </w:rPr>
        <w:t>считано от крайния срок за представяне на офертите, който е</w:t>
      </w:r>
      <w:r w:rsidRPr="00E1328E">
        <w:rPr>
          <w:rFonts w:ascii="Times New Roman" w:eastAsia="Calibri" w:hAnsi="Times New Roman" w:cs="Times New Roman"/>
          <w:i/>
        </w:rPr>
        <w:t xml:space="preserve"> </w:t>
      </w:r>
      <w:r w:rsidRPr="00E1328E">
        <w:rPr>
          <w:rFonts w:ascii="Times New Roman" w:eastAsia="Calibri" w:hAnsi="Times New Roman" w:cs="Times New Roman"/>
        </w:rPr>
        <w:t>………………………г.</w:t>
      </w:r>
      <w:r w:rsidRPr="00E1328E">
        <w:rPr>
          <w:rFonts w:ascii="Times New Roman" w:eastAsia="Calibri" w:hAnsi="Times New Roman" w:cs="Times New Roman"/>
          <w:i/>
        </w:rPr>
        <w:t xml:space="preserve"> </w:t>
      </w:r>
      <w:r w:rsidRPr="00E1328E">
        <w:rPr>
          <w:rFonts w:ascii="Times New Roman" w:eastAsia="Calibri" w:hAnsi="Times New Roman" w:cs="Times New Roman"/>
        </w:rPr>
        <w:t xml:space="preserve"> и ние ще бъдем обвързани с нея и тя може да бъде приета във всеки един момент преди изтичането на този срок.</w:t>
      </w:r>
    </w:p>
    <w:p w:rsidR="00E1328E" w:rsidRDefault="00E1328E" w:rsidP="00E1328E">
      <w:pPr>
        <w:spacing w:after="200" w:line="276" w:lineRule="auto"/>
        <w:ind w:firstLine="426"/>
        <w:rPr>
          <w:rFonts w:ascii="Times New Roman" w:eastAsia="Calibri" w:hAnsi="Times New Roman" w:cs="Times New Roman"/>
        </w:rPr>
      </w:pPr>
      <w:r w:rsidRPr="00E1328E">
        <w:rPr>
          <w:rFonts w:ascii="Times New Roman" w:eastAsia="Calibri" w:hAnsi="Times New Roman" w:cs="Times New Roman"/>
        </w:rPr>
        <w:t>Известна ми е отговорността по чл. 313 от Наказателния кодекс за посочване на неверни данни.</w:t>
      </w:r>
    </w:p>
    <w:p w:rsidR="00DC09A2" w:rsidRPr="00E1328E" w:rsidRDefault="00DC09A2" w:rsidP="00E1328E">
      <w:pPr>
        <w:spacing w:after="200" w:line="276" w:lineRule="auto"/>
        <w:ind w:firstLine="426"/>
        <w:rPr>
          <w:rFonts w:ascii="Times New Roman" w:eastAsia="Calibri" w:hAnsi="Times New Roman" w:cs="Times New Roman"/>
        </w:rPr>
      </w:pPr>
    </w:p>
    <w:p w:rsidR="00E1328E" w:rsidRPr="00E1328E" w:rsidRDefault="00E1328E" w:rsidP="00E1328E">
      <w:pPr>
        <w:spacing w:after="200" w:line="276" w:lineRule="auto"/>
        <w:jc w:val="both"/>
        <w:rPr>
          <w:rFonts w:ascii="Times New Roman" w:eastAsia="Calibri" w:hAnsi="Times New Roman" w:cs="Times New Roman"/>
          <w:i/>
          <w:iCs/>
        </w:rPr>
      </w:pPr>
      <w:r w:rsidRPr="00E1328E">
        <w:rPr>
          <w:rFonts w:ascii="Times New Roman" w:eastAsia="Calibri" w:hAnsi="Times New Roman" w:cs="Times New Roman"/>
        </w:rPr>
        <w:t xml:space="preserve">......................................г.                 </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b/>
          <w:caps/>
        </w:rPr>
        <w:t>Декларатор:</w:t>
      </w:r>
      <w:r w:rsidRPr="00E1328E">
        <w:rPr>
          <w:rFonts w:ascii="Times New Roman" w:eastAsia="Calibri" w:hAnsi="Times New Roman" w:cs="Times New Roman"/>
        </w:rPr>
        <w:softHyphen/>
      </w:r>
      <w:r w:rsidRPr="00E1328E">
        <w:rPr>
          <w:rFonts w:ascii="Times New Roman" w:eastAsia="Calibri" w:hAnsi="Times New Roman" w:cs="Times New Roman"/>
          <w:i/>
          <w:iCs/>
        </w:rPr>
        <w:t>............................</w:t>
      </w:r>
    </w:p>
    <w:p w:rsidR="00E1328E" w:rsidRDefault="00E1328E" w:rsidP="00E1328E">
      <w:pPr>
        <w:spacing w:after="200" w:line="276" w:lineRule="auto"/>
        <w:jc w:val="both"/>
        <w:rPr>
          <w:rFonts w:ascii="Times New Roman" w:eastAsia="Calibri" w:hAnsi="Times New Roman" w:cs="Times New Roman"/>
          <w:i/>
          <w:iCs/>
        </w:rPr>
      </w:pPr>
      <w:r w:rsidRPr="00E1328E">
        <w:rPr>
          <w:rFonts w:ascii="Times New Roman" w:eastAsia="Calibri" w:hAnsi="Times New Roman" w:cs="Times New Roman"/>
          <w:i/>
          <w:iCs/>
        </w:rPr>
        <w:t xml:space="preserve">(дата на подписване) </w:t>
      </w:r>
      <w:r w:rsidRPr="00E1328E">
        <w:rPr>
          <w:rFonts w:ascii="Times New Roman" w:eastAsia="Calibri" w:hAnsi="Times New Roman" w:cs="Times New Roman"/>
          <w:i/>
          <w:iCs/>
        </w:rPr>
        <w:tab/>
      </w:r>
      <w:r w:rsidRPr="00E1328E">
        <w:rPr>
          <w:rFonts w:ascii="Times New Roman" w:eastAsia="Calibri" w:hAnsi="Times New Roman" w:cs="Times New Roman"/>
          <w:i/>
          <w:iCs/>
        </w:rPr>
        <w:tab/>
      </w:r>
      <w:r w:rsidRPr="00E1328E">
        <w:rPr>
          <w:rFonts w:ascii="Times New Roman" w:eastAsia="Calibri" w:hAnsi="Times New Roman" w:cs="Times New Roman"/>
          <w:i/>
          <w:iCs/>
        </w:rPr>
        <w:tab/>
      </w:r>
      <w:r w:rsidRPr="00E1328E">
        <w:rPr>
          <w:rFonts w:ascii="Times New Roman" w:eastAsia="Calibri" w:hAnsi="Times New Roman" w:cs="Times New Roman"/>
          <w:i/>
          <w:iCs/>
        </w:rPr>
        <w:tab/>
      </w:r>
      <w:r w:rsidRPr="00E1328E">
        <w:rPr>
          <w:rFonts w:ascii="Times New Roman" w:eastAsia="Calibri" w:hAnsi="Times New Roman" w:cs="Times New Roman"/>
          <w:i/>
          <w:iCs/>
        </w:rPr>
        <w:tab/>
      </w:r>
      <w:r w:rsidRPr="00E1328E">
        <w:rPr>
          <w:rFonts w:ascii="Times New Roman" w:eastAsia="Calibri" w:hAnsi="Times New Roman" w:cs="Times New Roman"/>
          <w:i/>
          <w:iCs/>
        </w:rPr>
        <w:tab/>
        <w:t xml:space="preserve">(подпис и печат) </w:t>
      </w:r>
    </w:p>
    <w:p w:rsidR="00F53FA1" w:rsidRDefault="00F53FA1" w:rsidP="00E1328E">
      <w:pPr>
        <w:spacing w:after="200" w:line="276" w:lineRule="auto"/>
        <w:jc w:val="both"/>
        <w:rPr>
          <w:rFonts w:ascii="Times New Roman" w:eastAsia="Calibri" w:hAnsi="Times New Roman" w:cs="Times New Roman"/>
          <w:i/>
          <w:iCs/>
        </w:rPr>
      </w:pPr>
    </w:p>
    <w:p w:rsidR="00F53FA1" w:rsidRPr="00E1328E" w:rsidRDefault="00F53FA1" w:rsidP="00E1328E">
      <w:pPr>
        <w:spacing w:after="200" w:line="276" w:lineRule="auto"/>
        <w:jc w:val="both"/>
        <w:rPr>
          <w:rFonts w:ascii="Times New Roman" w:eastAsia="Calibri" w:hAnsi="Times New Roman" w:cs="Times New Roman"/>
          <w:b/>
          <w:i/>
        </w:rPr>
      </w:pPr>
    </w:p>
    <w:p w:rsidR="00E1328E" w:rsidRPr="00E1328E" w:rsidRDefault="00E1328E" w:rsidP="00E1328E">
      <w:pPr>
        <w:spacing w:after="200" w:line="276" w:lineRule="auto"/>
        <w:ind w:firstLine="708"/>
        <w:jc w:val="both"/>
        <w:rPr>
          <w:rFonts w:ascii="Times New Roman" w:eastAsia="Calibri" w:hAnsi="Times New Roman" w:cs="Times New Roman"/>
          <w:b/>
          <w:i/>
        </w:rPr>
      </w:pPr>
      <w:r w:rsidRPr="00E1328E">
        <w:rPr>
          <w:rFonts w:ascii="Times New Roman" w:eastAsia="Calibri" w:hAnsi="Times New Roman" w:cs="Times New Roman"/>
          <w:b/>
          <w:i/>
        </w:rPr>
        <w:t xml:space="preserve">Декларацията се подава от лицето/лицата, което/които може/могат самостоятелно да го представлява/т участника, съгласно чл. 40 от ППЗОП. </w:t>
      </w:r>
    </w:p>
    <w:p w:rsidR="00E1328E" w:rsidRPr="00E1328E" w:rsidRDefault="00E1328E" w:rsidP="00E1328E">
      <w:pPr>
        <w:spacing w:after="200" w:line="276" w:lineRule="auto"/>
        <w:jc w:val="right"/>
        <w:rPr>
          <w:rFonts w:ascii="Times New Roman" w:eastAsia="Calibri" w:hAnsi="Times New Roman" w:cs="Times New Roman"/>
          <w:b/>
        </w:rPr>
      </w:pPr>
      <w:r w:rsidRPr="00E1328E">
        <w:rPr>
          <w:rFonts w:ascii="Times New Roman" w:eastAsia="Calibri" w:hAnsi="Times New Roman" w:cs="Times New Roman"/>
          <w:b/>
          <w:i/>
        </w:rPr>
        <w:br w:type="page"/>
      </w:r>
      <w:r w:rsidRPr="00E1328E">
        <w:rPr>
          <w:rFonts w:ascii="Times New Roman" w:eastAsia="Calibri" w:hAnsi="Times New Roman" w:cs="Times New Roman"/>
          <w:b/>
          <w:i/>
        </w:rPr>
        <w:lastRenderedPageBreak/>
        <w:t>Образец № 7</w:t>
      </w:r>
    </w:p>
    <w:p w:rsidR="00E1328E" w:rsidRPr="00E1328E" w:rsidRDefault="00E1328E" w:rsidP="00E1328E">
      <w:pPr>
        <w:keepNext/>
        <w:spacing w:after="0" w:line="240" w:lineRule="auto"/>
        <w:jc w:val="center"/>
        <w:outlineLvl w:val="0"/>
        <w:rPr>
          <w:rFonts w:ascii="Times New Roman" w:eastAsia="Times New Roman" w:hAnsi="Times New Roman" w:cs="Times New Roman"/>
          <w:b/>
          <w:color w:val="000000"/>
          <w:position w:val="8"/>
          <w:sz w:val="24"/>
          <w:szCs w:val="20"/>
        </w:rPr>
      </w:pPr>
      <w:r w:rsidRPr="00E1328E">
        <w:rPr>
          <w:rFonts w:ascii="Times New Roman" w:eastAsia="Times New Roman" w:hAnsi="Times New Roman" w:cs="Times New Roman"/>
          <w:b/>
          <w:color w:val="000000"/>
          <w:position w:val="8"/>
          <w:sz w:val="24"/>
          <w:szCs w:val="20"/>
        </w:rPr>
        <w:t>Д Е К Л А Р А Ц И Я</w:t>
      </w:r>
    </w:p>
    <w:p w:rsidR="00E1328E" w:rsidRPr="00E1328E" w:rsidRDefault="00E1328E" w:rsidP="00E1328E">
      <w:pPr>
        <w:spacing w:after="200" w:line="276" w:lineRule="auto"/>
        <w:rPr>
          <w:rFonts w:ascii="Times New Roman" w:eastAsia="Calibri" w:hAnsi="Times New Roman" w:cs="Times New Roman"/>
        </w:rPr>
      </w:pPr>
    </w:p>
    <w:p w:rsidR="00E1328E" w:rsidRPr="00E1328E" w:rsidRDefault="00E1328E" w:rsidP="00E1328E">
      <w:pPr>
        <w:spacing w:after="200" w:line="276" w:lineRule="auto"/>
        <w:jc w:val="center"/>
        <w:rPr>
          <w:rFonts w:ascii="Times New Roman" w:eastAsia="Calibri" w:hAnsi="Times New Roman" w:cs="Times New Roman"/>
        </w:rPr>
      </w:pPr>
      <w:r w:rsidRPr="00E1328E">
        <w:rPr>
          <w:rFonts w:ascii="Times New Roman" w:eastAsia="Calibri" w:hAnsi="Times New Roman" w:cs="Times New Roman"/>
        </w:rPr>
        <w:t>по чл. 39, ал. 3, т. 1, б. „д“ от Правилника за прилагане на Закона за обществените поръчки</w:t>
      </w:r>
    </w:p>
    <w:p w:rsidR="00E1328E" w:rsidRPr="00F53FA1" w:rsidRDefault="00E1328E" w:rsidP="004009E8">
      <w:pPr>
        <w:tabs>
          <w:tab w:val="left" w:pos="709"/>
        </w:tabs>
        <w:spacing w:after="0" w:line="240" w:lineRule="auto"/>
        <w:jc w:val="both"/>
        <w:rPr>
          <w:rFonts w:ascii="Times New Roman" w:eastAsia="Times New Roman" w:hAnsi="Times New Roman" w:cs="Times New Roman"/>
          <w:sz w:val="24"/>
          <w:szCs w:val="24"/>
          <w:lang w:eastAsia="pl-PL"/>
        </w:rPr>
      </w:pPr>
      <w:r w:rsidRPr="00E1328E">
        <w:rPr>
          <w:rFonts w:ascii="Times New Roman" w:eastAsia="Times New Roman" w:hAnsi="Times New Roman" w:cs="Times New Roman"/>
          <w:b/>
          <w:sz w:val="24"/>
          <w:szCs w:val="24"/>
          <w:lang w:eastAsia="pl-PL"/>
        </w:rPr>
        <w:tab/>
        <w:t xml:space="preserve">Долуподписаният /ната/ ....................................................................., в качеството ми на ............................................................ </w:t>
      </w:r>
      <w:r w:rsidRPr="00E1328E">
        <w:rPr>
          <w:rFonts w:ascii="Times New Roman" w:eastAsia="Times New Roman" w:hAnsi="Times New Roman" w:cs="Times New Roman"/>
          <w:b/>
          <w:i/>
          <w:sz w:val="24"/>
          <w:szCs w:val="24"/>
          <w:lang w:eastAsia="pl-PL"/>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E1328E">
        <w:rPr>
          <w:rFonts w:ascii="Times New Roman" w:eastAsia="Times New Roman" w:hAnsi="Times New Roman" w:cs="Times New Roman"/>
          <w:b/>
          <w:sz w:val="24"/>
          <w:szCs w:val="24"/>
          <w:lang w:eastAsia="pl-PL"/>
        </w:rPr>
        <w:t>на .............................................................................</w:t>
      </w:r>
      <w:r w:rsidRPr="00E1328E">
        <w:rPr>
          <w:rFonts w:ascii="Times New Roman" w:eastAsia="Times New Roman" w:hAnsi="Times New Roman" w:cs="Times New Roman"/>
          <w:b/>
          <w:i/>
          <w:sz w:val="24"/>
          <w:szCs w:val="24"/>
          <w:lang w:eastAsia="pl-PL"/>
        </w:rPr>
        <w:t>, ЕИК ………………………..</w:t>
      </w:r>
      <w:r w:rsidRPr="00E1328E">
        <w:rPr>
          <w:rFonts w:ascii="Times New Roman" w:eastAsia="Times New Roman" w:hAnsi="Times New Roman" w:cs="Times New Roman"/>
          <w:b/>
          <w:sz w:val="24"/>
          <w:szCs w:val="24"/>
          <w:lang w:eastAsia="pl-PL"/>
        </w:rPr>
        <w:t xml:space="preserve">.......................................................- </w:t>
      </w:r>
      <w:r w:rsidRPr="00E1328E">
        <w:rPr>
          <w:rFonts w:ascii="Times New Roman" w:eastAsia="Times New Roman" w:hAnsi="Times New Roman" w:cs="Times New Roman"/>
          <w:sz w:val="24"/>
          <w:szCs w:val="24"/>
          <w:lang w:eastAsia="pl-PL"/>
        </w:rPr>
        <w:t xml:space="preserve">участник в </w:t>
      </w:r>
      <w:r w:rsidRPr="00E1328E">
        <w:rPr>
          <w:rFonts w:ascii="Times New Roman" w:eastAsia="Times New Roman" w:hAnsi="Times New Roman" w:cs="Times New Roman"/>
          <w:color w:val="000000"/>
          <w:sz w:val="24"/>
          <w:szCs w:val="24"/>
          <w:lang w:eastAsia="pl-PL"/>
        </w:rPr>
        <w:t>обществена поръчка с предмет:</w:t>
      </w:r>
      <w:r w:rsidRPr="004009E8">
        <w:rPr>
          <w:rFonts w:ascii="Times New Roman" w:eastAsia="Times New Roman" w:hAnsi="Times New Roman" w:cs="Times New Roman"/>
          <w:b/>
          <w:color w:val="000000"/>
          <w:sz w:val="24"/>
          <w:szCs w:val="24"/>
          <w:lang w:eastAsia="pl-PL"/>
        </w:rPr>
        <w:t xml:space="preserve"> </w:t>
      </w:r>
      <w:r w:rsidR="004009E8" w:rsidRPr="00F53FA1">
        <w:rPr>
          <w:rFonts w:ascii="Times New Roman" w:eastAsia="Times New Roman" w:hAnsi="Times New Roman" w:cs="Times New Roman"/>
          <w:sz w:val="24"/>
          <w:szCs w:val="24"/>
          <w:lang w:eastAsia="pl-PL"/>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r w:rsidR="00F53FA1">
        <w:rPr>
          <w:rFonts w:ascii="Times New Roman" w:eastAsia="Times New Roman" w:hAnsi="Times New Roman" w:cs="Times New Roman"/>
          <w:sz w:val="24"/>
          <w:szCs w:val="24"/>
          <w:lang w:eastAsia="pl-PL"/>
        </w:rPr>
        <w:t>,</w:t>
      </w:r>
    </w:p>
    <w:p w:rsidR="004009E8" w:rsidRDefault="004009E8" w:rsidP="004009E8">
      <w:pPr>
        <w:tabs>
          <w:tab w:val="left" w:pos="709"/>
        </w:tabs>
        <w:spacing w:after="0" w:line="240" w:lineRule="auto"/>
        <w:jc w:val="both"/>
        <w:rPr>
          <w:rFonts w:ascii="Times New Roman" w:eastAsia="Times New Roman" w:hAnsi="Times New Roman" w:cs="Times New Roman"/>
          <w:sz w:val="24"/>
          <w:szCs w:val="24"/>
          <w:lang w:eastAsia="pl-PL"/>
        </w:rPr>
      </w:pPr>
    </w:p>
    <w:p w:rsidR="004009E8" w:rsidRPr="00E1328E" w:rsidRDefault="004009E8" w:rsidP="004009E8">
      <w:pPr>
        <w:tabs>
          <w:tab w:val="left" w:pos="709"/>
        </w:tabs>
        <w:spacing w:after="0" w:line="240" w:lineRule="auto"/>
        <w:jc w:val="both"/>
        <w:rPr>
          <w:rFonts w:ascii="Times New Roman" w:eastAsia="Times New Roman" w:hAnsi="Times New Roman" w:cs="Times New Roman"/>
          <w:b/>
          <w:sz w:val="24"/>
          <w:szCs w:val="24"/>
        </w:rPr>
      </w:pPr>
    </w:p>
    <w:p w:rsidR="00E1328E" w:rsidRDefault="00E1328E" w:rsidP="00E1328E">
      <w:pPr>
        <w:tabs>
          <w:tab w:val="center" w:pos="4153"/>
          <w:tab w:val="right" w:pos="8306"/>
        </w:tabs>
        <w:spacing w:after="0" w:line="276" w:lineRule="auto"/>
        <w:jc w:val="center"/>
        <w:rPr>
          <w:rFonts w:ascii="Times New Roman" w:eastAsia="Times New Roman" w:hAnsi="Times New Roman" w:cs="Times New Roman"/>
          <w:b/>
          <w:sz w:val="24"/>
          <w:szCs w:val="24"/>
        </w:rPr>
      </w:pPr>
      <w:r w:rsidRPr="00E1328E">
        <w:rPr>
          <w:rFonts w:ascii="Times New Roman" w:eastAsia="Times New Roman" w:hAnsi="Times New Roman" w:cs="Times New Roman"/>
          <w:b/>
          <w:sz w:val="24"/>
          <w:szCs w:val="24"/>
        </w:rPr>
        <w:t>Д</w:t>
      </w:r>
      <w:r w:rsidR="004009E8">
        <w:rPr>
          <w:rFonts w:ascii="Times New Roman" w:eastAsia="Times New Roman" w:hAnsi="Times New Roman" w:cs="Times New Roman"/>
          <w:b/>
          <w:sz w:val="24"/>
          <w:szCs w:val="24"/>
        </w:rPr>
        <w:t xml:space="preserve"> Е К Л А Р И Р А М,  Ч </w:t>
      </w:r>
      <w:r w:rsidRPr="00E1328E">
        <w:rPr>
          <w:rFonts w:ascii="Times New Roman" w:eastAsia="Times New Roman" w:hAnsi="Times New Roman" w:cs="Times New Roman"/>
          <w:b/>
          <w:sz w:val="24"/>
          <w:szCs w:val="24"/>
        </w:rPr>
        <w:t>Е:</w:t>
      </w:r>
    </w:p>
    <w:p w:rsidR="00F53FA1" w:rsidRPr="00E1328E" w:rsidRDefault="00F53FA1" w:rsidP="00E1328E">
      <w:pPr>
        <w:tabs>
          <w:tab w:val="center" w:pos="4153"/>
          <w:tab w:val="right" w:pos="8306"/>
        </w:tabs>
        <w:spacing w:after="0" w:line="276" w:lineRule="auto"/>
        <w:jc w:val="center"/>
        <w:rPr>
          <w:rFonts w:ascii="Times New Roman" w:eastAsia="Times New Roman" w:hAnsi="Times New Roman" w:cs="Times New Roman"/>
          <w:b/>
          <w:sz w:val="24"/>
          <w:szCs w:val="24"/>
        </w:rPr>
      </w:pPr>
    </w:p>
    <w:p w:rsidR="00E1328E" w:rsidRPr="00E1328E" w:rsidRDefault="00E1328E" w:rsidP="00E1328E">
      <w:pPr>
        <w:autoSpaceDE w:val="0"/>
        <w:autoSpaceDN w:val="0"/>
        <w:adjustRightInd w:val="0"/>
        <w:spacing w:after="200" w:line="276" w:lineRule="auto"/>
        <w:jc w:val="both"/>
        <w:rPr>
          <w:rFonts w:ascii="Times New Roman" w:eastAsia="Calibri" w:hAnsi="Times New Roman" w:cs="Times New Roman"/>
          <w:color w:val="000000"/>
        </w:rPr>
      </w:pPr>
      <w:r w:rsidRPr="00E1328E">
        <w:rPr>
          <w:rFonts w:ascii="Times New Roman" w:eastAsia="Calibri" w:hAnsi="Times New Roman" w:cs="Times New Roman"/>
          <w:b/>
        </w:rPr>
        <w:tab/>
      </w:r>
      <w:r w:rsidRPr="00E1328E">
        <w:rPr>
          <w:rFonts w:ascii="Times New Roman" w:eastAsia="Calibri" w:hAnsi="Times New Roman" w:cs="Times New Roman"/>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r w:rsidRPr="00E1328E">
        <w:rPr>
          <w:rFonts w:ascii="Times New Roman" w:eastAsia="Calibri" w:hAnsi="Times New Roman" w:cs="Times New Roman"/>
          <w:color w:val="000000"/>
        </w:rPr>
        <w:t>които са в сила в страната и които са приложими към предмета на обществената поръчка.</w:t>
      </w:r>
    </w:p>
    <w:p w:rsidR="00E1328E" w:rsidRDefault="00E1328E" w:rsidP="00E1328E">
      <w:pPr>
        <w:spacing w:after="200" w:line="276" w:lineRule="auto"/>
        <w:ind w:firstLine="426"/>
        <w:rPr>
          <w:rFonts w:ascii="Times New Roman" w:eastAsia="Calibri" w:hAnsi="Times New Roman" w:cs="Times New Roman"/>
        </w:rPr>
      </w:pPr>
      <w:r w:rsidRPr="00E1328E">
        <w:rPr>
          <w:rFonts w:ascii="Times New Roman" w:eastAsia="Calibri" w:hAnsi="Times New Roman" w:cs="Times New Roman"/>
        </w:rPr>
        <w:t>Известна ми е отговорността по чл.313 от Наказателния кодекс за посочване на неверни данни.</w:t>
      </w:r>
    </w:p>
    <w:p w:rsidR="00F53FA1" w:rsidRDefault="00F53FA1" w:rsidP="00E1328E">
      <w:pPr>
        <w:spacing w:after="200" w:line="276" w:lineRule="auto"/>
        <w:ind w:firstLine="426"/>
        <w:rPr>
          <w:rFonts w:ascii="Times New Roman" w:eastAsia="Calibri" w:hAnsi="Times New Roman" w:cs="Times New Roman"/>
        </w:rPr>
      </w:pPr>
    </w:p>
    <w:p w:rsidR="00F53FA1" w:rsidRPr="00E1328E" w:rsidRDefault="00F53FA1" w:rsidP="00E1328E">
      <w:pPr>
        <w:spacing w:after="200" w:line="276" w:lineRule="auto"/>
        <w:ind w:firstLine="426"/>
        <w:rPr>
          <w:rFonts w:ascii="Times New Roman" w:eastAsia="Calibri" w:hAnsi="Times New Roman" w:cs="Times New Roman"/>
        </w:rPr>
      </w:pPr>
    </w:p>
    <w:p w:rsidR="00E1328E" w:rsidRPr="00E1328E" w:rsidRDefault="00E1328E" w:rsidP="00E1328E">
      <w:pPr>
        <w:spacing w:after="200" w:line="276" w:lineRule="auto"/>
        <w:jc w:val="both"/>
        <w:rPr>
          <w:rFonts w:ascii="Times New Roman" w:eastAsia="Calibri" w:hAnsi="Times New Roman" w:cs="Times New Roman"/>
          <w:i/>
          <w:iCs/>
        </w:rPr>
      </w:pPr>
      <w:r w:rsidRPr="00E1328E">
        <w:rPr>
          <w:rFonts w:ascii="Times New Roman" w:eastAsia="Calibri" w:hAnsi="Times New Roman" w:cs="Times New Roman"/>
        </w:rPr>
        <w:t xml:space="preserve">......................................г.                 </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b/>
          <w:caps/>
        </w:rPr>
        <w:t>Декларатор:</w:t>
      </w:r>
      <w:r w:rsidRPr="00E1328E">
        <w:rPr>
          <w:rFonts w:ascii="Times New Roman" w:eastAsia="Calibri" w:hAnsi="Times New Roman" w:cs="Times New Roman"/>
        </w:rPr>
        <w:softHyphen/>
      </w:r>
      <w:r w:rsidRPr="00E1328E">
        <w:rPr>
          <w:rFonts w:ascii="Times New Roman" w:eastAsia="Calibri" w:hAnsi="Times New Roman" w:cs="Times New Roman"/>
          <w:i/>
          <w:iCs/>
        </w:rPr>
        <w:t>............................</w:t>
      </w:r>
    </w:p>
    <w:p w:rsidR="00E1328E" w:rsidRDefault="00E1328E" w:rsidP="00E1328E">
      <w:pPr>
        <w:spacing w:after="200" w:line="276" w:lineRule="auto"/>
        <w:jc w:val="both"/>
        <w:rPr>
          <w:rFonts w:ascii="Times New Roman" w:eastAsia="Calibri" w:hAnsi="Times New Roman" w:cs="Times New Roman"/>
          <w:i/>
          <w:iCs/>
        </w:rPr>
      </w:pPr>
      <w:r w:rsidRPr="00E1328E">
        <w:rPr>
          <w:rFonts w:ascii="Times New Roman" w:eastAsia="Calibri" w:hAnsi="Times New Roman" w:cs="Times New Roman"/>
          <w:i/>
          <w:iCs/>
        </w:rPr>
        <w:t xml:space="preserve">(дата на подписване)         </w:t>
      </w:r>
      <w:r w:rsidRPr="00E1328E">
        <w:rPr>
          <w:rFonts w:ascii="Times New Roman" w:eastAsia="Calibri" w:hAnsi="Times New Roman" w:cs="Times New Roman"/>
          <w:i/>
          <w:iCs/>
        </w:rPr>
        <w:tab/>
      </w:r>
      <w:r w:rsidRPr="00E1328E">
        <w:rPr>
          <w:rFonts w:ascii="Times New Roman" w:eastAsia="Calibri" w:hAnsi="Times New Roman" w:cs="Times New Roman"/>
          <w:i/>
          <w:iCs/>
        </w:rPr>
        <w:tab/>
      </w:r>
      <w:r w:rsidRPr="00E1328E">
        <w:rPr>
          <w:rFonts w:ascii="Times New Roman" w:eastAsia="Calibri" w:hAnsi="Times New Roman" w:cs="Times New Roman"/>
          <w:i/>
          <w:iCs/>
        </w:rPr>
        <w:tab/>
        <w:t xml:space="preserve"> </w:t>
      </w:r>
      <w:r w:rsidRPr="00E1328E">
        <w:rPr>
          <w:rFonts w:ascii="Times New Roman" w:eastAsia="Calibri" w:hAnsi="Times New Roman" w:cs="Times New Roman"/>
          <w:i/>
          <w:iCs/>
        </w:rPr>
        <w:tab/>
      </w:r>
      <w:r w:rsidRPr="00E1328E">
        <w:rPr>
          <w:rFonts w:ascii="Times New Roman" w:eastAsia="Calibri" w:hAnsi="Times New Roman" w:cs="Times New Roman"/>
          <w:i/>
          <w:iCs/>
        </w:rPr>
        <w:tab/>
      </w:r>
      <w:r w:rsidRPr="00E1328E">
        <w:rPr>
          <w:rFonts w:ascii="Times New Roman" w:eastAsia="Calibri" w:hAnsi="Times New Roman" w:cs="Times New Roman"/>
          <w:i/>
          <w:iCs/>
        </w:rPr>
        <w:tab/>
        <w:t xml:space="preserve">(подпис и печат)  </w:t>
      </w:r>
    </w:p>
    <w:p w:rsidR="00F53FA1" w:rsidRDefault="00F53FA1" w:rsidP="00E1328E">
      <w:pPr>
        <w:spacing w:after="200" w:line="276" w:lineRule="auto"/>
        <w:jc w:val="both"/>
        <w:rPr>
          <w:rFonts w:ascii="Times New Roman" w:eastAsia="Calibri" w:hAnsi="Times New Roman" w:cs="Times New Roman"/>
          <w:i/>
          <w:iCs/>
        </w:rPr>
      </w:pPr>
    </w:p>
    <w:p w:rsidR="00F53FA1" w:rsidRPr="00E1328E" w:rsidRDefault="00F53FA1" w:rsidP="00E1328E">
      <w:pPr>
        <w:spacing w:after="200" w:line="276" w:lineRule="auto"/>
        <w:jc w:val="both"/>
        <w:rPr>
          <w:rFonts w:ascii="Times New Roman" w:eastAsia="Calibri" w:hAnsi="Times New Roman" w:cs="Times New Roman"/>
          <w:i/>
          <w:iCs/>
        </w:rPr>
      </w:pPr>
    </w:p>
    <w:p w:rsidR="00E1328E" w:rsidRPr="00E1328E" w:rsidRDefault="00E1328E" w:rsidP="00E1328E">
      <w:pPr>
        <w:spacing w:after="200" w:line="276" w:lineRule="auto"/>
        <w:ind w:firstLine="708"/>
        <w:jc w:val="both"/>
        <w:rPr>
          <w:rFonts w:ascii="Times New Roman" w:eastAsia="Calibri" w:hAnsi="Times New Roman" w:cs="Times New Roman"/>
          <w:b/>
          <w:i/>
        </w:rPr>
      </w:pPr>
      <w:r w:rsidRPr="00E1328E">
        <w:rPr>
          <w:rFonts w:ascii="Times New Roman" w:eastAsia="Calibri" w:hAnsi="Times New Roman" w:cs="Times New Roman"/>
          <w:b/>
          <w:i/>
        </w:rPr>
        <w:t xml:space="preserve">Декларацията се подава от лицето/лицата, което/които може/могат самостоятелно да го представлява/т участника, съгласно чл. 40 от ППЗОП. </w:t>
      </w:r>
    </w:p>
    <w:p w:rsidR="00E1328E" w:rsidRPr="00E1328E" w:rsidRDefault="00E1328E" w:rsidP="00E1328E">
      <w:pPr>
        <w:spacing w:after="120" w:line="276" w:lineRule="auto"/>
        <w:ind w:left="6372" w:right="120" w:firstLine="708"/>
        <w:jc w:val="both"/>
        <w:rPr>
          <w:rFonts w:ascii="Times New Roman" w:eastAsia="Calibri" w:hAnsi="Times New Roman" w:cs="Times New Roman"/>
          <w:b/>
          <w:i/>
        </w:rPr>
      </w:pPr>
      <w:r w:rsidRPr="00E1328E">
        <w:rPr>
          <w:rFonts w:ascii="Times New Roman" w:eastAsia="Calibri" w:hAnsi="Times New Roman" w:cs="Times New Roman"/>
          <w:b/>
          <w:bCs/>
          <w:i/>
          <w:iCs/>
        </w:rPr>
        <w:br w:type="page"/>
      </w:r>
      <w:r w:rsidRPr="00E1328E">
        <w:rPr>
          <w:rFonts w:ascii="Times New Roman" w:eastAsia="Calibri" w:hAnsi="Times New Roman" w:cs="Times New Roman"/>
          <w:b/>
          <w:i/>
        </w:rPr>
        <w:lastRenderedPageBreak/>
        <w:t xml:space="preserve"> Образец № 8</w:t>
      </w:r>
    </w:p>
    <w:p w:rsidR="00E1328E" w:rsidRPr="00E1328E" w:rsidRDefault="00E1328E" w:rsidP="00E1328E">
      <w:pPr>
        <w:spacing w:after="200" w:line="276" w:lineRule="auto"/>
        <w:ind w:left="4956"/>
        <w:jc w:val="both"/>
        <w:rPr>
          <w:rFonts w:ascii="Times New Roman" w:eastAsia="Calibri" w:hAnsi="Times New Roman" w:cs="Times New Roman"/>
          <w:b/>
        </w:rPr>
      </w:pPr>
    </w:p>
    <w:p w:rsidR="00E1328E" w:rsidRPr="00E1328E" w:rsidRDefault="00E1328E" w:rsidP="00E1328E">
      <w:pPr>
        <w:spacing w:after="200" w:line="276" w:lineRule="auto"/>
        <w:ind w:firstLine="540"/>
        <w:jc w:val="right"/>
        <w:rPr>
          <w:rFonts w:ascii="Times New Roman" w:eastAsia="Calibri" w:hAnsi="Times New Roman" w:cs="Times New Roman"/>
          <w:b/>
        </w:rPr>
      </w:pPr>
      <w:r w:rsidRPr="00E1328E">
        <w:rPr>
          <w:rFonts w:ascii="Times New Roman" w:eastAsia="Calibri" w:hAnsi="Times New Roman" w:cs="Times New Roman"/>
          <w:b/>
        </w:rPr>
        <w:t xml:space="preserve">                                                                                    ДО ИВАН ГАВАЛЮГОВ</w:t>
      </w:r>
    </w:p>
    <w:p w:rsidR="00E1328E" w:rsidRPr="00E1328E" w:rsidRDefault="00E1328E" w:rsidP="00E1328E">
      <w:pPr>
        <w:spacing w:after="200" w:line="276" w:lineRule="auto"/>
        <w:ind w:firstLine="540"/>
        <w:jc w:val="right"/>
        <w:rPr>
          <w:rFonts w:ascii="Times New Roman" w:eastAsia="Calibri" w:hAnsi="Times New Roman" w:cs="Times New Roman"/>
          <w:b/>
        </w:rPr>
      </w:pP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r>
      <w:r w:rsidRPr="00E1328E">
        <w:rPr>
          <w:rFonts w:ascii="Times New Roman" w:eastAsia="Calibri" w:hAnsi="Times New Roman" w:cs="Times New Roman"/>
          <w:b/>
        </w:rPr>
        <w:tab/>
        <w:t>КМЕТ НА ОБЩИНА БОТЕВГРАД</w:t>
      </w:r>
    </w:p>
    <w:p w:rsidR="00E1328E" w:rsidRPr="00E1328E" w:rsidRDefault="00E1328E" w:rsidP="00E1328E">
      <w:pPr>
        <w:spacing w:after="200" w:line="276" w:lineRule="auto"/>
        <w:jc w:val="right"/>
        <w:rPr>
          <w:rFonts w:ascii="Times New Roman" w:eastAsia="Calibri" w:hAnsi="Times New Roman" w:cs="Times New Roman"/>
        </w:rPr>
      </w:pPr>
      <w:r w:rsidRPr="00E1328E">
        <w:rPr>
          <w:rFonts w:ascii="Times New Roman" w:eastAsia="Calibri" w:hAnsi="Times New Roman" w:cs="Times New Roman"/>
          <w:b/>
        </w:rPr>
        <w:t>ГР. БОТЕВГРАД,  ПЛ. “ОСВОБОЖДЕНИЕ” №13</w:t>
      </w:r>
    </w:p>
    <w:p w:rsidR="00E1328E" w:rsidRPr="00E1328E" w:rsidRDefault="00E1328E" w:rsidP="00E1328E">
      <w:pPr>
        <w:spacing w:after="200" w:line="276" w:lineRule="auto"/>
        <w:jc w:val="center"/>
        <w:rPr>
          <w:rFonts w:ascii="Times New Roman" w:eastAsia="Calibri" w:hAnsi="Times New Roman" w:cs="Times New Roman"/>
          <w:b/>
          <w:position w:val="8"/>
        </w:rPr>
      </w:pPr>
      <w:r w:rsidRPr="00E1328E">
        <w:rPr>
          <w:rFonts w:ascii="Times New Roman" w:eastAsia="Calibri" w:hAnsi="Times New Roman" w:cs="Times New Roman"/>
          <w:b/>
          <w:position w:val="8"/>
        </w:rPr>
        <w:t>ЦЕНОВО ПРЕДЛОЖЕНИЕ</w:t>
      </w:r>
    </w:p>
    <w:p w:rsidR="00E1328E" w:rsidRPr="00E1328E" w:rsidRDefault="00E1328E" w:rsidP="00E1328E">
      <w:pPr>
        <w:spacing w:after="200" w:line="276" w:lineRule="auto"/>
        <w:jc w:val="center"/>
        <w:rPr>
          <w:rFonts w:ascii="Times New Roman" w:eastAsia="Calibri" w:hAnsi="Times New Roman" w:cs="Times New Roman"/>
          <w:b/>
          <w:position w:val="8"/>
        </w:rPr>
      </w:pPr>
      <w:r w:rsidRPr="00E1328E">
        <w:rPr>
          <w:rFonts w:ascii="Times New Roman" w:eastAsia="Calibri" w:hAnsi="Times New Roman" w:cs="Times New Roman"/>
          <w:b/>
          <w:position w:val="8"/>
        </w:rPr>
        <w:t>За обществена поръчка с предмет:</w:t>
      </w:r>
    </w:p>
    <w:tbl>
      <w:tblPr>
        <w:tblW w:w="9828" w:type="dxa"/>
        <w:tblLook w:val="01E0" w:firstRow="1" w:lastRow="1" w:firstColumn="1" w:lastColumn="1" w:noHBand="0" w:noVBand="0"/>
      </w:tblPr>
      <w:tblGrid>
        <w:gridCol w:w="38"/>
        <w:gridCol w:w="1870"/>
        <w:gridCol w:w="7272"/>
        <w:gridCol w:w="648"/>
      </w:tblGrid>
      <w:tr w:rsidR="00E1328E" w:rsidRPr="00E1328E" w:rsidTr="00704027">
        <w:trPr>
          <w:gridAfter w:val="1"/>
          <w:wAfter w:w="648" w:type="dxa"/>
        </w:trPr>
        <w:tc>
          <w:tcPr>
            <w:tcW w:w="9180" w:type="dxa"/>
            <w:gridSpan w:val="3"/>
          </w:tcPr>
          <w:p w:rsidR="00E1328E" w:rsidRPr="00F53FA1" w:rsidRDefault="004009E8" w:rsidP="00E1328E">
            <w:pPr>
              <w:spacing w:after="200" w:line="276" w:lineRule="auto"/>
              <w:jc w:val="both"/>
              <w:rPr>
                <w:rFonts w:ascii="Times New Roman" w:eastAsia="Calibri" w:hAnsi="Times New Roman" w:cs="Times New Roman"/>
              </w:rPr>
            </w:pPr>
            <w:r w:rsidRPr="00F53FA1">
              <w:rPr>
                <w:rFonts w:ascii="Times New Roman" w:eastAsia="Calibri" w:hAnsi="Times New Roman" w:cs="Times New Roman"/>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p>
        </w:tc>
      </w:tr>
      <w:tr w:rsidR="00E1328E" w:rsidRPr="00E1328E" w:rsidTr="00704027">
        <w:tblPrEx>
          <w:tblBorders>
            <w:bottom w:val="single" w:sz="4" w:space="0" w:color="auto"/>
          </w:tblBorders>
        </w:tblPrEx>
        <w:trPr>
          <w:gridBefore w:val="1"/>
          <w:wBefore w:w="38" w:type="dxa"/>
        </w:trPr>
        <w:tc>
          <w:tcPr>
            <w:tcW w:w="1870" w:type="dxa"/>
            <w:tcBorders>
              <w:top w:val="nil"/>
              <w:left w:val="nil"/>
              <w:bottom w:val="single" w:sz="4" w:space="0" w:color="auto"/>
              <w:right w:val="nil"/>
            </w:tcBorders>
            <w:hideMark/>
          </w:tcPr>
          <w:p w:rsidR="00E1328E" w:rsidRPr="00E1328E" w:rsidRDefault="00E1328E" w:rsidP="00E1328E">
            <w:pPr>
              <w:spacing w:after="200" w:line="276" w:lineRule="auto"/>
              <w:jc w:val="both"/>
              <w:rPr>
                <w:rFonts w:ascii="Times New Roman" w:eastAsia="Calibri" w:hAnsi="Times New Roman" w:cs="Times New Roman"/>
                <w:b/>
              </w:rPr>
            </w:pPr>
          </w:p>
        </w:tc>
        <w:tc>
          <w:tcPr>
            <w:tcW w:w="7920" w:type="dxa"/>
            <w:gridSpan w:val="2"/>
            <w:tcBorders>
              <w:top w:val="nil"/>
              <w:left w:val="nil"/>
              <w:bottom w:val="single" w:sz="4" w:space="0" w:color="auto"/>
              <w:right w:val="nil"/>
            </w:tcBorders>
            <w:hideMark/>
          </w:tcPr>
          <w:p w:rsidR="00E1328E" w:rsidRPr="00E1328E" w:rsidRDefault="00E1328E" w:rsidP="00E1328E">
            <w:pPr>
              <w:spacing w:after="200" w:line="276" w:lineRule="auto"/>
              <w:jc w:val="both"/>
              <w:rPr>
                <w:rFonts w:ascii="Times New Roman" w:eastAsia="Calibri" w:hAnsi="Times New Roman" w:cs="Times New Roman"/>
                <w:b/>
              </w:rPr>
            </w:pPr>
          </w:p>
        </w:tc>
      </w:tr>
    </w:tbl>
    <w:p w:rsidR="00E1328E" w:rsidRPr="00E1328E" w:rsidRDefault="00E1328E" w:rsidP="00E1328E">
      <w:pPr>
        <w:keepNext/>
        <w:spacing w:after="0" w:line="240" w:lineRule="auto"/>
        <w:jc w:val="center"/>
        <w:outlineLvl w:val="0"/>
        <w:rPr>
          <w:rFonts w:ascii="Times New Roman" w:eastAsia="Times New Roman" w:hAnsi="Times New Roman" w:cs="Times New Roman"/>
          <w:b/>
          <w:color w:val="000000"/>
          <w:position w:val="8"/>
          <w:sz w:val="24"/>
          <w:szCs w:val="20"/>
        </w:rPr>
      </w:pPr>
    </w:p>
    <w:p w:rsidR="00E1328E" w:rsidRPr="00F53FA1" w:rsidRDefault="00E1328E" w:rsidP="00F53FA1">
      <w:pPr>
        <w:spacing w:after="0" w:line="240" w:lineRule="auto"/>
        <w:ind w:firstLine="567"/>
        <w:jc w:val="both"/>
        <w:rPr>
          <w:rFonts w:ascii="Times New Roman" w:eastAsia="Calibri" w:hAnsi="Times New Roman" w:cs="Times New Roman"/>
          <w:b/>
        </w:rPr>
      </w:pPr>
      <w:r w:rsidRPr="00F53FA1">
        <w:rPr>
          <w:rFonts w:ascii="Times New Roman" w:eastAsia="Times New Roman" w:hAnsi="Times New Roman" w:cs="Times New Roman"/>
          <w:b/>
          <w:bCs/>
          <w:sz w:val="24"/>
          <w:szCs w:val="24"/>
        </w:rPr>
        <w:t>УВАЖАЕМИ ГОСПОЖИ И ГОСПОДА,</w:t>
      </w:r>
    </w:p>
    <w:p w:rsidR="00E1328E" w:rsidRPr="00E1328E" w:rsidRDefault="00E1328E" w:rsidP="00E1328E">
      <w:pPr>
        <w:spacing w:after="120" w:line="276" w:lineRule="auto"/>
        <w:ind w:firstLine="567"/>
        <w:jc w:val="both"/>
        <w:rPr>
          <w:rFonts w:ascii="Times New Roman" w:eastAsia="Calibri" w:hAnsi="Times New Roman" w:cs="Times New Roman"/>
        </w:rPr>
      </w:pPr>
      <w:r w:rsidRPr="00E1328E">
        <w:rPr>
          <w:rFonts w:ascii="Times New Roman" w:eastAsia="Calibri" w:hAnsi="Times New Roman" w:cs="Times New Roman"/>
        </w:rPr>
        <w:t>Във връзка с обявената обществена поръчка с горепосочения предмет, Ви представяме нашето ценово предложение.</w:t>
      </w:r>
    </w:p>
    <w:p w:rsidR="00F96A4A" w:rsidRPr="00E1328E" w:rsidRDefault="004009E8" w:rsidP="004009E8">
      <w:pPr>
        <w:spacing w:after="200" w:line="276" w:lineRule="auto"/>
        <w:jc w:val="both"/>
        <w:rPr>
          <w:rFonts w:ascii="Times New Roman" w:eastAsia="Calibri" w:hAnsi="Times New Roman" w:cs="Times New Roman"/>
        </w:rPr>
      </w:pPr>
      <w:r w:rsidRPr="00F53FA1">
        <w:rPr>
          <w:rFonts w:ascii="Times New Roman" w:eastAsia="Times New Roman" w:hAnsi="Times New Roman" w:cs="Times New Roman"/>
          <w:sz w:val="24"/>
          <w:szCs w:val="24"/>
          <w:lang w:eastAsia="bg-BG"/>
        </w:rPr>
        <w:t xml:space="preserve">Изработване и доставка на промоционални материали по бюджетна линия </w:t>
      </w:r>
      <w:r w:rsidRPr="00F53FA1">
        <w:rPr>
          <w:rFonts w:ascii="Times New Roman" w:eastAsia="Times New Roman" w:hAnsi="Times New Roman" w:cs="Times New Roman"/>
          <w:b/>
          <w:sz w:val="24"/>
          <w:szCs w:val="24"/>
          <w:lang w:eastAsia="bg-BG"/>
        </w:rPr>
        <w:t>"Мерки за максимизиране на административния капацитет на община Ботевград в сферата на енергийната ефективност"</w:t>
      </w:r>
      <w:r w:rsidR="00E1328E" w:rsidRPr="00F53FA1">
        <w:rPr>
          <w:rFonts w:ascii="Times New Roman" w:eastAsia="Calibri" w:hAnsi="Times New Roman" w:cs="Times New Roman"/>
        </w:rPr>
        <w:t>:</w:t>
      </w:r>
    </w:p>
    <w:tbl>
      <w:tblPr>
        <w:tblW w:w="9229" w:type="dxa"/>
        <w:tblInd w:w="55" w:type="dxa"/>
        <w:tblCellMar>
          <w:left w:w="70" w:type="dxa"/>
          <w:right w:w="70" w:type="dxa"/>
        </w:tblCellMar>
        <w:tblLook w:val="04A0" w:firstRow="1" w:lastRow="0" w:firstColumn="1" w:lastColumn="0" w:noHBand="0" w:noVBand="1"/>
      </w:tblPr>
      <w:tblGrid>
        <w:gridCol w:w="582"/>
        <w:gridCol w:w="3221"/>
        <w:gridCol w:w="758"/>
        <w:gridCol w:w="1230"/>
        <w:gridCol w:w="1629"/>
        <w:gridCol w:w="1809"/>
      </w:tblGrid>
      <w:tr w:rsidR="00E1328E" w:rsidRPr="00E1328E" w:rsidTr="00704027">
        <w:tc>
          <w:tcPr>
            <w:tcW w:w="582" w:type="dxa"/>
            <w:tcBorders>
              <w:top w:val="single" w:sz="4" w:space="0" w:color="auto"/>
              <w:left w:val="single" w:sz="4" w:space="0" w:color="auto"/>
              <w:bottom w:val="single" w:sz="4" w:space="0" w:color="auto"/>
              <w:right w:val="single" w:sz="8" w:space="0" w:color="auto"/>
            </w:tcBorders>
            <w:vAlign w:val="center"/>
            <w:hideMark/>
          </w:tcPr>
          <w:p w:rsidR="00E1328E" w:rsidRPr="00E1328E" w:rsidRDefault="00E1328E" w:rsidP="00E1328E">
            <w:pPr>
              <w:spacing w:after="0" w:line="240" w:lineRule="auto"/>
              <w:jc w:val="center"/>
              <w:rPr>
                <w:rFonts w:ascii="Times New Roman" w:eastAsia="Calibri" w:hAnsi="Times New Roman" w:cs="Times New Roman"/>
                <w:b/>
                <w:color w:val="000000"/>
              </w:rPr>
            </w:pPr>
            <w:r w:rsidRPr="00E1328E">
              <w:rPr>
                <w:rFonts w:ascii="Times New Roman" w:eastAsia="Calibri" w:hAnsi="Times New Roman" w:cs="Times New Roman"/>
                <w:b/>
                <w:color w:val="000000"/>
              </w:rPr>
              <w:t>№</w:t>
            </w:r>
          </w:p>
        </w:tc>
        <w:tc>
          <w:tcPr>
            <w:tcW w:w="3221" w:type="dxa"/>
            <w:tcBorders>
              <w:top w:val="single" w:sz="4" w:space="0" w:color="auto"/>
              <w:left w:val="nil"/>
              <w:bottom w:val="single" w:sz="4" w:space="0" w:color="auto"/>
              <w:right w:val="single" w:sz="8" w:space="0" w:color="auto"/>
            </w:tcBorders>
            <w:vAlign w:val="center"/>
            <w:hideMark/>
          </w:tcPr>
          <w:p w:rsidR="00E1328E" w:rsidRPr="00E1328E" w:rsidRDefault="00E1328E" w:rsidP="00E1328E">
            <w:pPr>
              <w:spacing w:after="0" w:line="240" w:lineRule="auto"/>
              <w:jc w:val="center"/>
              <w:rPr>
                <w:rFonts w:ascii="Times New Roman" w:eastAsia="Calibri" w:hAnsi="Times New Roman" w:cs="Times New Roman"/>
                <w:b/>
                <w:color w:val="000000"/>
              </w:rPr>
            </w:pPr>
            <w:r w:rsidRPr="00E1328E">
              <w:rPr>
                <w:rFonts w:ascii="Times New Roman" w:eastAsia="Calibri" w:hAnsi="Times New Roman" w:cs="Times New Roman"/>
                <w:b/>
                <w:color w:val="000000"/>
              </w:rPr>
              <w:t>Артикул/дейност</w:t>
            </w:r>
          </w:p>
        </w:tc>
        <w:tc>
          <w:tcPr>
            <w:tcW w:w="758" w:type="dxa"/>
            <w:tcBorders>
              <w:top w:val="single" w:sz="4" w:space="0" w:color="auto"/>
              <w:left w:val="single" w:sz="8" w:space="0" w:color="auto"/>
              <w:bottom w:val="single" w:sz="4" w:space="0" w:color="auto"/>
              <w:right w:val="single" w:sz="8" w:space="0" w:color="auto"/>
            </w:tcBorders>
            <w:noWrap/>
            <w:vAlign w:val="center"/>
            <w:hideMark/>
          </w:tcPr>
          <w:p w:rsidR="00E1328E" w:rsidRPr="00E1328E" w:rsidRDefault="00E1328E" w:rsidP="00E1328E">
            <w:pPr>
              <w:spacing w:after="0" w:line="240" w:lineRule="auto"/>
              <w:jc w:val="center"/>
              <w:rPr>
                <w:rFonts w:ascii="Times New Roman" w:eastAsia="Calibri" w:hAnsi="Times New Roman" w:cs="Times New Roman"/>
                <w:b/>
                <w:color w:val="000000"/>
              </w:rPr>
            </w:pPr>
            <w:r w:rsidRPr="00E1328E">
              <w:rPr>
                <w:rFonts w:ascii="Times New Roman" w:eastAsia="Calibri" w:hAnsi="Times New Roman" w:cs="Times New Roman"/>
                <w:b/>
                <w:color w:val="000000"/>
              </w:rPr>
              <w:t>Брой</w:t>
            </w:r>
          </w:p>
        </w:tc>
        <w:tc>
          <w:tcPr>
            <w:tcW w:w="1230" w:type="dxa"/>
            <w:tcBorders>
              <w:top w:val="single" w:sz="4" w:space="0" w:color="auto"/>
              <w:left w:val="single" w:sz="8" w:space="0" w:color="auto"/>
              <w:bottom w:val="single" w:sz="4" w:space="0" w:color="auto"/>
              <w:right w:val="single" w:sz="8" w:space="0" w:color="auto"/>
            </w:tcBorders>
          </w:tcPr>
          <w:p w:rsidR="00E1328E" w:rsidRPr="00E1328E" w:rsidRDefault="00E1328E" w:rsidP="00E1328E">
            <w:pPr>
              <w:spacing w:after="0" w:line="240" w:lineRule="auto"/>
              <w:jc w:val="center"/>
              <w:rPr>
                <w:rFonts w:ascii="Times New Roman" w:eastAsia="Calibri" w:hAnsi="Times New Roman" w:cs="Times New Roman"/>
                <w:b/>
                <w:color w:val="000000"/>
              </w:rPr>
            </w:pPr>
            <w:r w:rsidRPr="00E1328E">
              <w:rPr>
                <w:rFonts w:ascii="Times New Roman" w:eastAsia="Calibri" w:hAnsi="Times New Roman" w:cs="Times New Roman"/>
                <w:b/>
                <w:color w:val="000000"/>
              </w:rPr>
              <w:t>Единична цена без ДДС</w:t>
            </w:r>
          </w:p>
        </w:tc>
        <w:tc>
          <w:tcPr>
            <w:tcW w:w="1629" w:type="dxa"/>
            <w:tcBorders>
              <w:top w:val="single" w:sz="4" w:space="0" w:color="auto"/>
              <w:left w:val="single" w:sz="8" w:space="0" w:color="auto"/>
              <w:bottom w:val="single" w:sz="4" w:space="0" w:color="auto"/>
              <w:right w:val="single" w:sz="8" w:space="0" w:color="auto"/>
            </w:tcBorders>
          </w:tcPr>
          <w:p w:rsidR="00E1328E" w:rsidRPr="00E1328E" w:rsidRDefault="00E1328E" w:rsidP="00E1328E">
            <w:pPr>
              <w:spacing w:after="0" w:line="240" w:lineRule="auto"/>
              <w:jc w:val="center"/>
              <w:rPr>
                <w:rFonts w:ascii="Times New Roman" w:eastAsia="Calibri" w:hAnsi="Times New Roman" w:cs="Times New Roman"/>
                <w:b/>
                <w:color w:val="000000"/>
              </w:rPr>
            </w:pPr>
            <w:r w:rsidRPr="00E1328E">
              <w:rPr>
                <w:rFonts w:ascii="Times New Roman" w:eastAsia="Calibri" w:hAnsi="Times New Roman" w:cs="Times New Roman"/>
                <w:b/>
                <w:color w:val="000000"/>
              </w:rPr>
              <w:t>Обща цена без ДДС</w:t>
            </w:r>
          </w:p>
        </w:tc>
        <w:tc>
          <w:tcPr>
            <w:tcW w:w="1809" w:type="dxa"/>
            <w:tcBorders>
              <w:top w:val="single" w:sz="4" w:space="0" w:color="auto"/>
              <w:left w:val="single" w:sz="8" w:space="0" w:color="auto"/>
              <w:bottom w:val="single" w:sz="4" w:space="0" w:color="auto"/>
              <w:right w:val="single" w:sz="8" w:space="0" w:color="auto"/>
            </w:tcBorders>
          </w:tcPr>
          <w:p w:rsidR="00E1328E" w:rsidRPr="00E1328E" w:rsidRDefault="00E1328E" w:rsidP="00E1328E">
            <w:pPr>
              <w:spacing w:after="0" w:line="240" w:lineRule="auto"/>
              <w:jc w:val="center"/>
              <w:rPr>
                <w:rFonts w:ascii="Times New Roman" w:eastAsia="Calibri" w:hAnsi="Times New Roman" w:cs="Times New Roman"/>
                <w:b/>
                <w:color w:val="000000"/>
              </w:rPr>
            </w:pPr>
            <w:r w:rsidRPr="00E1328E">
              <w:rPr>
                <w:rFonts w:ascii="Times New Roman" w:eastAsia="Calibri" w:hAnsi="Times New Roman" w:cs="Times New Roman"/>
                <w:b/>
                <w:color w:val="000000"/>
              </w:rPr>
              <w:t>Обща цена със ДДС</w:t>
            </w:r>
          </w:p>
        </w:tc>
      </w:tr>
      <w:tr w:rsidR="00E1328E" w:rsidRPr="00E1328E" w:rsidTr="00704027">
        <w:tc>
          <w:tcPr>
            <w:tcW w:w="582" w:type="dxa"/>
            <w:vMerge w:val="restart"/>
            <w:tcBorders>
              <w:top w:val="single" w:sz="4" w:space="0" w:color="auto"/>
              <w:left w:val="single" w:sz="4" w:space="0" w:color="auto"/>
              <w:bottom w:val="single" w:sz="8" w:space="0" w:color="000000"/>
              <w:right w:val="single" w:sz="8" w:space="0" w:color="auto"/>
            </w:tcBorders>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1</w:t>
            </w:r>
          </w:p>
        </w:tc>
        <w:tc>
          <w:tcPr>
            <w:tcW w:w="3221" w:type="dxa"/>
            <w:vMerge w:val="restart"/>
            <w:tcBorders>
              <w:top w:val="single" w:sz="4" w:space="0" w:color="auto"/>
              <w:left w:val="nil"/>
              <w:right w:val="single" w:sz="8" w:space="0" w:color="auto"/>
            </w:tcBorders>
            <w:vAlign w:val="center"/>
            <w:hideMark/>
          </w:tcPr>
          <w:p w:rsidR="004009E8" w:rsidRPr="00FD539E" w:rsidRDefault="004009E8" w:rsidP="004009E8">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Информационен плакат </w:t>
            </w:r>
          </w:p>
          <w:p w:rsidR="00E1328E" w:rsidRPr="00E1328E" w:rsidRDefault="004009E8" w:rsidP="004009E8">
            <w:pPr>
              <w:spacing w:after="0" w:line="240" w:lineRule="auto"/>
              <w:jc w:val="both"/>
              <w:rPr>
                <w:rFonts w:ascii="Times New Roman" w:eastAsia="Calibri" w:hAnsi="Times New Roman" w:cs="Times New Roman"/>
                <w:color w:val="000000"/>
              </w:rPr>
            </w:pPr>
            <w:r w:rsidRPr="00FD539E">
              <w:rPr>
                <w:rFonts w:ascii="Times New Roman" w:hAnsi="Times New Roman" w:cs="Times New Roman"/>
                <w:color w:val="000000"/>
              </w:rPr>
              <w:t>Формат А3, Хартия 250гр./кв.м, Пълноцветен печат 4+0, надпечатен лак</w:t>
            </w:r>
          </w:p>
        </w:tc>
        <w:tc>
          <w:tcPr>
            <w:tcW w:w="758" w:type="dxa"/>
            <w:vMerge w:val="restart"/>
            <w:tcBorders>
              <w:top w:val="single" w:sz="4" w:space="0" w:color="auto"/>
              <w:left w:val="single" w:sz="8" w:space="0" w:color="auto"/>
              <w:bottom w:val="single" w:sz="8" w:space="0" w:color="000000"/>
              <w:right w:val="single" w:sz="4" w:space="0" w:color="auto"/>
            </w:tcBorders>
            <w:noWrap/>
            <w:vAlign w:val="center"/>
            <w:hideMark/>
          </w:tcPr>
          <w:p w:rsidR="00E1328E" w:rsidRPr="00E1328E" w:rsidRDefault="004009E8" w:rsidP="00E1328E">
            <w:pPr>
              <w:spacing w:after="0" w:line="240" w:lineRule="auto"/>
              <w:jc w:val="right"/>
              <w:rPr>
                <w:rFonts w:ascii="Times New Roman" w:eastAsia="Calibri" w:hAnsi="Times New Roman" w:cs="Times New Roman"/>
                <w:color w:val="000000"/>
              </w:rPr>
            </w:pPr>
            <w:r w:rsidRPr="00FD539E">
              <w:rPr>
                <w:rFonts w:ascii="Times New Roman" w:hAnsi="Times New Roman" w:cs="Times New Roman"/>
                <w:color w:val="000000"/>
              </w:rPr>
              <w:t>10</w:t>
            </w:r>
          </w:p>
        </w:tc>
        <w:tc>
          <w:tcPr>
            <w:tcW w:w="1230" w:type="dxa"/>
            <w:vMerge w:val="restart"/>
            <w:tcBorders>
              <w:top w:val="single" w:sz="4" w:space="0" w:color="auto"/>
              <w:left w:val="single" w:sz="8"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629" w:type="dxa"/>
            <w:tcBorders>
              <w:top w:val="single" w:sz="4" w:space="0" w:color="auto"/>
              <w:left w:val="single" w:sz="8"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809" w:type="dxa"/>
            <w:tcBorders>
              <w:top w:val="single" w:sz="4" w:space="0" w:color="auto"/>
              <w:left w:val="single" w:sz="8"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r>
      <w:tr w:rsidR="00E1328E" w:rsidRPr="00E1328E" w:rsidTr="00704027">
        <w:tc>
          <w:tcPr>
            <w:tcW w:w="582" w:type="dxa"/>
            <w:vMerge/>
            <w:tcBorders>
              <w:top w:val="single" w:sz="4" w:space="0" w:color="auto"/>
              <w:left w:val="single" w:sz="4" w:space="0" w:color="auto"/>
              <w:bottom w:val="single" w:sz="8" w:space="0" w:color="000000"/>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3221" w:type="dxa"/>
            <w:vMerge/>
            <w:tcBorders>
              <w:left w:val="nil"/>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758" w:type="dxa"/>
            <w:vMerge/>
            <w:tcBorders>
              <w:top w:val="single" w:sz="4" w:space="0" w:color="auto"/>
              <w:left w:val="single" w:sz="8" w:space="0" w:color="auto"/>
              <w:bottom w:val="single" w:sz="8" w:space="0" w:color="000000"/>
              <w:right w:val="single" w:sz="4"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0" w:type="auto"/>
            <w:vMerge/>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629" w:type="dxa"/>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r w:rsidR="00E1328E" w:rsidRPr="00E1328E" w:rsidTr="00704027">
        <w:tc>
          <w:tcPr>
            <w:tcW w:w="582" w:type="dxa"/>
            <w:vMerge/>
            <w:tcBorders>
              <w:top w:val="single" w:sz="4" w:space="0" w:color="auto"/>
              <w:left w:val="single" w:sz="4" w:space="0" w:color="auto"/>
              <w:bottom w:val="single" w:sz="8" w:space="0" w:color="000000"/>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3221" w:type="dxa"/>
            <w:vMerge/>
            <w:tcBorders>
              <w:left w:val="nil"/>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758" w:type="dxa"/>
            <w:vMerge/>
            <w:tcBorders>
              <w:top w:val="single" w:sz="4" w:space="0" w:color="auto"/>
              <w:left w:val="single" w:sz="8" w:space="0" w:color="auto"/>
              <w:bottom w:val="single" w:sz="8" w:space="0" w:color="000000"/>
              <w:right w:val="single" w:sz="4"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0" w:type="auto"/>
            <w:vMerge/>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629" w:type="dxa"/>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r w:rsidR="00E1328E" w:rsidRPr="00E1328E" w:rsidTr="00704027">
        <w:tc>
          <w:tcPr>
            <w:tcW w:w="582" w:type="dxa"/>
            <w:vMerge/>
            <w:tcBorders>
              <w:top w:val="single" w:sz="4" w:space="0" w:color="auto"/>
              <w:left w:val="single" w:sz="4" w:space="0" w:color="auto"/>
              <w:bottom w:val="single" w:sz="8" w:space="0" w:color="000000"/>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3221" w:type="dxa"/>
            <w:vMerge/>
            <w:tcBorders>
              <w:left w:val="nil"/>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758" w:type="dxa"/>
            <w:vMerge/>
            <w:tcBorders>
              <w:top w:val="single" w:sz="4" w:space="0" w:color="auto"/>
              <w:left w:val="single" w:sz="8" w:space="0" w:color="auto"/>
              <w:bottom w:val="single" w:sz="8" w:space="0" w:color="000000"/>
              <w:right w:val="single" w:sz="4"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0" w:type="auto"/>
            <w:vMerge/>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629" w:type="dxa"/>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tcBorders>
              <w:left w:val="single" w:sz="8"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r w:rsidR="00E1328E" w:rsidRPr="00E1328E" w:rsidTr="00704027">
        <w:tc>
          <w:tcPr>
            <w:tcW w:w="582" w:type="dxa"/>
            <w:vMerge/>
            <w:tcBorders>
              <w:top w:val="single" w:sz="4" w:space="0" w:color="auto"/>
              <w:left w:val="single" w:sz="4" w:space="0" w:color="auto"/>
              <w:bottom w:val="single" w:sz="4" w:space="0" w:color="auto"/>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3221" w:type="dxa"/>
            <w:vMerge/>
            <w:tcBorders>
              <w:left w:val="nil"/>
              <w:bottom w:val="single" w:sz="4" w:space="0" w:color="auto"/>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758" w:type="dxa"/>
            <w:vMerge/>
            <w:tcBorders>
              <w:top w:val="single" w:sz="4" w:space="0" w:color="auto"/>
              <w:left w:val="single" w:sz="8" w:space="0" w:color="auto"/>
              <w:bottom w:val="single" w:sz="4" w:space="0" w:color="auto"/>
              <w:right w:val="single" w:sz="4"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0" w:type="auto"/>
            <w:vMerge/>
            <w:tcBorders>
              <w:left w:val="single" w:sz="8" w:space="0" w:color="auto"/>
              <w:bottom w:val="single" w:sz="4"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629" w:type="dxa"/>
            <w:tcBorders>
              <w:left w:val="single" w:sz="8" w:space="0" w:color="auto"/>
              <w:bottom w:val="single" w:sz="4"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tcBorders>
              <w:left w:val="single" w:sz="8" w:space="0" w:color="auto"/>
              <w:bottom w:val="single" w:sz="4"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r w:rsidR="00E1328E" w:rsidRPr="00E1328E" w:rsidTr="00F96A4A">
        <w:tc>
          <w:tcPr>
            <w:tcW w:w="582" w:type="dxa"/>
            <w:tcBorders>
              <w:top w:val="single" w:sz="4" w:space="0" w:color="auto"/>
              <w:left w:val="single" w:sz="4" w:space="0" w:color="auto"/>
              <w:bottom w:val="single" w:sz="4" w:space="0" w:color="auto"/>
              <w:right w:val="single" w:sz="4"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2</w:t>
            </w:r>
          </w:p>
        </w:tc>
        <w:tc>
          <w:tcPr>
            <w:tcW w:w="3221" w:type="dxa"/>
            <w:tcBorders>
              <w:top w:val="single" w:sz="4" w:space="0" w:color="auto"/>
              <w:left w:val="single" w:sz="4" w:space="0" w:color="auto"/>
              <w:bottom w:val="single" w:sz="4" w:space="0" w:color="auto"/>
              <w:right w:val="single" w:sz="4" w:space="0" w:color="auto"/>
            </w:tcBorders>
            <w:vAlign w:val="center"/>
            <w:hideMark/>
          </w:tcPr>
          <w:p w:rsidR="004009E8" w:rsidRDefault="004009E8" w:rsidP="004009E8">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Брошури</w:t>
            </w:r>
            <w:r w:rsidRPr="00FD539E">
              <w:rPr>
                <w:rFonts w:ascii="Times New Roman" w:hAnsi="Times New Roman" w:cs="Times New Roman"/>
                <w:color w:val="000000"/>
              </w:rPr>
              <w:t xml:space="preserve"> с информация за </w:t>
            </w:r>
            <w:r>
              <w:rPr>
                <w:rFonts w:ascii="Times New Roman" w:hAnsi="Times New Roman" w:cs="Times New Roman"/>
                <w:color w:val="000000"/>
              </w:rPr>
              <w:t>бюджетната линия и програм</w:t>
            </w:r>
            <w:r w:rsidR="00285056">
              <w:rPr>
                <w:rFonts w:ascii="Times New Roman" w:hAnsi="Times New Roman" w:cs="Times New Roman"/>
                <w:color w:val="000000"/>
              </w:rPr>
              <w:t>а</w:t>
            </w:r>
            <w:r>
              <w:rPr>
                <w:rFonts w:ascii="Times New Roman" w:hAnsi="Times New Roman" w:cs="Times New Roman"/>
                <w:color w:val="000000"/>
              </w:rPr>
              <w:t>та</w:t>
            </w:r>
          </w:p>
          <w:p w:rsidR="00E1328E" w:rsidRPr="00E1328E" w:rsidRDefault="004009E8" w:rsidP="004009E8">
            <w:pPr>
              <w:spacing w:after="0" w:line="240" w:lineRule="auto"/>
              <w:jc w:val="both"/>
              <w:rPr>
                <w:rFonts w:ascii="Times New Roman" w:eastAsia="Calibri" w:hAnsi="Times New Roman" w:cs="Times New Roman"/>
                <w:color w:val="000000"/>
              </w:rPr>
            </w:pPr>
            <w:r>
              <w:rPr>
                <w:rFonts w:ascii="Times New Roman" w:hAnsi="Times New Roman" w:cs="Times New Roman"/>
                <w:color w:val="000000"/>
                <w:lang w:val="ru-RU"/>
              </w:rPr>
              <w:t>Ф</w:t>
            </w:r>
            <w:r w:rsidRPr="00FD539E">
              <w:rPr>
                <w:rFonts w:ascii="Times New Roman" w:hAnsi="Times New Roman" w:cs="Times New Roman"/>
                <w:color w:val="000000"/>
                <w:lang w:val="ru-RU"/>
              </w:rPr>
              <w:t xml:space="preserve">ормат А4 </w:t>
            </w:r>
            <w:r w:rsidRPr="00FD539E">
              <w:rPr>
                <w:rFonts w:ascii="Times New Roman" w:hAnsi="Times New Roman" w:cs="Times New Roman"/>
                <w:bCs/>
                <w:color w:val="000000"/>
              </w:rPr>
              <w:t>сгъната на 3 гънки;</w:t>
            </w:r>
            <w:r>
              <w:rPr>
                <w:rFonts w:ascii="Times New Roman" w:hAnsi="Times New Roman" w:cs="Times New Roman"/>
                <w:color w:val="000000"/>
                <w:lang w:val="ru-RU"/>
              </w:rPr>
              <w:t xml:space="preserve"> </w:t>
            </w:r>
            <w:r w:rsidRPr="00FD539E">
              <w:rPr>
                <w:rFonts w:ascii="Times New Roman" w:hAnsi="Times New Roman" w:cs="Times New Roman"/>
                <w:color w:val="000000"/>
                <w:lang w:val="ru-RU"/>
              </w:rPr>
              <w:t>хартия минимум 130 г/м</w:t>
            </w:r>
            <w:r w:rsidRPr="00FD539E">
              <w:rPr>
                <w:rFonts w:ascii="Times New Roman" w:hAnsi="Times New Roman" w:cs="Times New Roman"/>
                <w:color w:val="000000"/>
                <w:vertAlign w:val="superscript"/>
                <w:lang w:val="ru-RU"/>
              </w:rPr>
              <w:t>2</w:t>
            </w:r>
            <w:r w:rsidRPr="00FD539E">
              <w:rPr>
                <w:rFonts w:ascii="Times New Roman" w:hAnsi="Times New Roman" w:cs="Times New Roman"/>
                <w:color w:val="000000"/>
                <w:lang w:val="ru-RU"/>
              </w:rPr>
              <w:t xml:space="preserve"> мат</w:t>
            </w:r>
            <w:r>
              <w:rPr>
                <w:rFonts w:ascii="Times New Roman" w:hAnsi="Times New Roman" w:cs="Times New Roman"/>
                <w:color w:val="000000"/>
                <w:lang w:val="ru-RU"/>
              </w:rPr>
              <w:t xml:space="preserve">.; </w:t>
            </w:r>
            <w:r w:rsidRPr="00FD539E">
              <w:rPr>
                <w:rFonts w:ascii="Times New Roman" w:hAnsi="Times New Roman" w:cs="Times New Roman"/>
                <w:color w:val="000000"/>
                <w:lang w:val="ru-RU"/>
              </w:rPr>
              <w:t>пълноцветен двустранен печат (4+4);</w:t>
            </w:r>
          </w:p>
        </w:tc>
        <w:tc>
          <w:tcPr>
            <w:tcW w:w="758" w:type="dxa"/>
            <w:tcBorders>
              <w:top w:val="single" w:sz="4" w:space="0" w:color="auto"/>
              <w:left w:val="single" w:sz="4" w:space="0" w:color="auto"/>
              <w:bottom w:val="single" w:sz="4" w:space="0" w:color="auto"/>
              <w:right w:val="single" w:sz="4"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100</w:t>
            </w:r>
          </w:p>
        </w:tc>
        <w:tc>
          <w:tcPr>
            <w:tcW w:w="1230"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62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80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r>
      <w:tr w:rsidR="00E1328E" w:rsidRPr="00E1328E" w:rsidTr="00F96A4A">
        <w:tc>
          <w:tcPr>
            <w:tcW w:w="582" w:type="dxa"/>
            <w:tcBorders>
              <w:top w:val="single" w:sz="4" w:space="0" w:color="auto"/>
              <w:left w:val="single" w:sz="4" w:space="0" w:color="auto"/>
              <w:bottom w:val="nil"/>
              <w:right w:val="single" w:sz="8"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3</w:t>
            </w:r>
          </w:p>
        </w:tc>
        <w:tc>
          <w:tcPr>
            <w:tcW w:w="3221" w:type="dxa"/>
            <w:tcBorders>
              <w:top w:val="single" w:sz="4" w:space="0" w:color="auto"/>
              <w:left w:val="nil"/>
              <w:right w:val="single" w:sz="8" w:space="0" w:color="auto"/>
            </w:tcBorders>
            <w:vAlign w:val="center"/>
            <w:hideMark/>
          </w:tcPr>
          <w:p w:rsidR="004009E8" w:rsidRDefault="004009E8" w:rsidP="004009E8">
            <w:pPr>
              <w:spacing w:after="0" w:line="240" w:lineRule="auto"/>
              <w:jc w:val="both"/>
              <w:rPr>
                <w:rFonts w:ascii="Times New Roman" w:hAnsi="Times New Roman" w:cs="Times New Roman"/>
                <w:color w:val="000000"/>
              </w:rPr>
            </w:pPr>
            <w:r w:rsidRPr="00FD539E">
              <w:rPr>
                <w:rFonts w:ascii="Times New Roman" w:hAnsi="Times New Roman" w:cs="Times New Roman"/>
                <w:color w:val="000000"/>
              </w:rPr>
              <w:t>Рекламни</w:t>
            </w:r>
            <w:r>
              <w:rPr>
                <w:rFonts w:ascii="Times New Roman" w:hAnsi="Times New Roman" w:cs="Times New Roman"/>
                <w:color w:val="000000"/>
              </w:rPr>
              <w:t xml:space="preserve"> брандирани</w:t>
            </w:r>
            <w:r w:rsidRPr="00FD539E">
              <w:rPr>
                <w:rFonts w:ascii="Times New Roman" w:hAnsi="Times New Roman" w:cs="Times New Roman"/>
                <w:color w:val="000000"/>
              </w:rPr>
              <w:t xml:space="preserve"> папки</w:t>
            </w:r>
          </w:p>
          <w:p w:rsidR="00E1328E" w:rsidRPr="00E1328E" w:rsidRDefault="004009E8" w:rsidP="004009E8">
            <w:pPr>
              <w:spacing w:after="0" w:line="240" w:lineRule="auto"/>
              <w:jc w:val="both"/>
              <w:rPr>
                <w:rFonts w:ascii="Times New Roman" w:eastAsia="Calibri" w:hAnsi="Times New Roman" w:cs="Times New Roman"/>
                <w:color w:val="000000"/>
              </w:rPr>
            </w:pPr>
            <w:r w:rsidRPr="00FD539E">
              <w:rPr>
                <w:rFonts w:ascii="Times New Roman" w:hAnsi="Times New Roman" w:cs="Times New Roman"/>
                <w:color w:val="000000"/>
                <w:lang w:val="en-US"/>
              </w:rPr>
              <w:t>Формат: А4, двоен биг, вътрешен джоб, 4+0, картон двустранно хромов 250 гр.+ мат ламинат</w:t>
            </w:r>
          </w:p>
        </w:tc>
        <w:tc>
          <w:tcPr>
            <w:tcW w:w="758" w:type="dxa"/>
            <w:tcBorders>
              <w:top w:val="single" w:sz="4" w:space="0" w:color="auto"/>
              <w:left w:val="single" w:sz="8" w:space="0" w:color="auto"/>
              <w:bottom w:val="single" w:sz="8" w:space="0" w:color="000000"/>
              <w:right w:val="single" w:sz="4"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1</w:t>
            </w:r>
            <w:r w:rsidR="004009E8">
              <w:rPr>
                <w:rFonts w:ascii="Times New Roman" w:eastAsia="Calibri" w:hAnsi="Times New Roman" w:cs="Times New Roman"/>
                <w:color w:val="000000"/>
              </w:rPr>
              <w:t>00</w:t>
            </w:r>
          </w:p>
        </w:tc>
        <w:tc>
          <w:tcPr>
            <w:tcW w:w="1230"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62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80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r>
      <w:tr w:rsidR="00E1328E" w:rsidRPr="00E1328E" w:rsidTr="00704027">
        <w:tc>
          <w:tcPr>
            <w:tcW w:w="582" w:type="dxa"/>
            <w:vMerge w:val="restart"/>
            <w:tcBorders>
              <w:top w:val="single" w:sz="4" w:space="0" w:color="auto"/>
              <w:left w:val="single" w:sz="4" w:space="0" w:color="auto"/>
              <w:bottom w:val="single" w:sz="8" w:space="0" w:color="000000"/>
              <w:right w:val="single" w:sz="8"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lastRenderedPageBreak/>
              <w:t>4</w:t>
            </w:r>
          </w:p>
        </w:tc>
        <w:tc>
          <w:tcPr>
            <w:tcW w:w="3221" w:type="dxa"/>
            <w:tcBorders>
              <w:top w:val="single" w:sz="4" w:space="0" w:color="auto"/>
              <w:left w:val="nil"/>
              <w:bottom w:val="nil"/>
              <w:right w:val="single" w:sz="8" w:space="0" w:color="auto"/>
            </w:tcBorders>
            <w:vAlign w:val="center"/>
            <w:hideMark/>
          </w:tcPr>
          <w:p w:rsidR="004009E8" w:rsidRDefault="004009E8" w:rsidP="004009E8">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Рекламни брандирани </w:t>
            </w:r>
            <w:r w:rsidRPr="00FD539E">
              <w:rPr>
                <w:rFonts w:ascii="Times New Roman" w:hAnsi="Times New Roman" w:cs="Times New Roman"/>
                <w:color w:val="000000"/>
              </w:rPr>
              <w:t>еко химикалки</w:t>
            </w:r>
          </w:p>
          <w:p w:rsidR="00E1328E" w:rsidRPr="00E1328E" w:rsidRDefault="004009E8" w:rsidP="004009E8">
            <w:pPr>
              <w:spacing w:after="0" w:line="240" w:lineRule="auto"/>
              <w:jc w:val="both"/>
              <w:rPr>
                <w:rFonts w:ascii="Times New Roman" w:eastAsia="Calibri" w:hAnsi="Times New Roman" w:cs="Times New Roman"/>
                <w:color w:val="000000"/>
              </w:rPr>
            </w:pPr>
            <w:r>
              <w:rPr>
                <w:rFonts w:ascii="Times New Roman" w:hAnsi="Times New Roman" w:cs="Times New Roman"/>
                <w:color w:val="000000"/>
              </w:rPr>
              <w:t>П</w:t>
            </w:r>
            <w:r w:rsidRPr="00FD539E">
              <w:rPr>
                <w:rFonts w:ascii="Times New Roman" w:hAnsi="Times New Roman" w:cs="Times New Roman"/>
                <w:color w:val="000000"/>
              </w:rPr>
              <w:t>ластмаса и рециклир</w:t>
            </w:r>
            <w:r>
              <w:rPr>
                <w:rFonts w:ascii="Times New Roman" w:hAnsi="Times New Roman" w:cs="Times New Roman"/>
                <w:color w:val="000000"/>
              </w:rPr>
              <w:t>ана хартия, с кликащ механизъм;</w:t>
            </w:r>
            <w:r w:rsidRPr="00FD539E">
              <w:rPr>
                <w:rFonts w:ascii="Times New Roman" w:hAnsi="Times New Roman" w:cs="Times New Roman"/>
                <w:color w:val="000000"/>
              </w:rPr>
              <w:t xml:space="preserve"> тампон</w:t>
            </w:r>
            <w:r>
              <w:rPr>
                <w:rFonts w:ascii="Times New Roman" w:hAnsi="Times New Roman" w:cs="Times New Roman"/>
                <w:color w:val="000000"/>
              </w:rPr>
              <w:t>ен</w:t>
            </w:r>
            <w:r w:rsidRPr="00FD539E">
              <w:rPr>
                <w:rFonts w:ascii="Times New Roman" w:hAnsi="Times New Roman" w:cs="Times New Roman"/>
                <w:color w:val="000000"/>
              </w:rPr>
              <w:t xml:space="preserve"> печат</w:t>
            </w:r>
          </w:p>
        </w:tc>
        <w:tc>
          <w:tcPr>
            <w:tcW w:w="758" w:type="dxa"/>
            <w:vMerge w:val="restart"/>
            <w:tcBorders>
              <w:top w:val="nil"/>
              <w:left w:val="single" w:sz="8" w:space="0" w:color="auto"/>
              <w:bottom w:val="single" w:sz="8" w:space="0" w:color="000000"/>
              <w:right w:val="single" w:sz="8"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100</w:t>
            </w:r>
          </w:p>
          <w:p w:rsidR="00E1328E" w:rsidRPr="00E1328E" w:rsidRDefault="00E1328E" w:rsidP="00E1328E">
            <w:pPr>
              <w:spacing w:after="0" w:line="240" w:lineRule="auto"/>
              <w:jc w:val="right"/>
              <w:rPr>
                <w:rFonts w:ascii="Times New Roman" w:eastAsia="Calibri" w:hAnsi="Times New Roman" w:cs="Times New Roman"/>
                <w:color w:val="000000"/>
              </w:rPr>
            </w:pPr>
          </w:p>
        </w:tc>
        <w:tc>
          <w:tcPr>
            <w:tcW w:w="1230" w:type="dxa"/>
            <w:vMerge w:val="restart"/>
            <w:tcBorders>
              <w:top w:val="single" w:sz="4" w:space="0" w:color="auto"/>
              <w:left w:val="single" w:sz="8" w:space="0" w:color="auto"/>
              <w:right w:val="single" w:sz="8"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629" w:type="dxa"/>
            <w:vMerge w:val="restart"/>
            <w:tcBorders>
              <w:top w:val="single" w:sz="4" w:space="0" w:color="auto"/>
              <w:left w:val="single" w:sz="8" w:space="0" w:color="auto"/>
              <w:bottom w:val="single" w:sz="4" w:space="0" w:color="auto"/>
              <w:right w:val="single" w:sz="8"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809" w:type="dxa"/>
            <w:vMerge w:val="restart"/>
            <w:tcBorders>
              <w:top w:val="single" w:sz="4" w:space="0" w:color="auto"/>
              <w:left w:val="single" w:sz="8" w:space="0" w:color="auto"/>
              <w:right w:val="single" w:sz="8"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r>
      <w:tr w:rsidR="00E1328E" w:rsidRPr="00E1328E" w:rsidTr="00704027">
        <w:tc>
          <w:tcPr>
            <w:tcW w:w="582" w:type="dxa"/>
            <w:vMerge/>
            <w:tcBorders>
              <w:top w:val="single" w:sz="4" w:space="0" w:color="auto"/>
              <w:left w:val="single" w:sz="4" w:space="0" w:color="auto"/>
              <w:bottom w:val="single" w:sz="8" w:space="0" w:color="000000"/>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3221" w:type="dxa"/>
            <w:tcBorders>
              <w:top w:val="nil"/>
              <w:left w:val="nil"/>
              <w:bottom w:val="single" w:sz="8" w:space="0" w:color="auto"/>
              <w:right w:val="single" w:sz="8" w:space="0" w:color="auto"/>
            </w:tcBorders>
            <w:vAlign w:val="center"/>
            <w:hideMark/>
          </w:tcPr>
          <w:p w:rsidR="00E1328E" w:rsidRPr="00E1328E" w:rsidRDefault="00E1328E" w:rsidP="00E1328E">
            <w:pPr>
              <w:spacing w:after="0" w:line="240" w:lineRule="auto"/>
              <w:jc w:val="both"/>
              <w:rPr>
                <w:rFonts w:ascii="Times New Roman" w:eastAsia="Calibri" w:hAnsi="Times New Roman" w:cs="Times New Roman"/>
                <w:color w:val="000000"/>
              </w:rPr>
            </w:pPr>
          </w:p>
        </w:tc>
        <w:tc>
          <w:tcPr>
            <w:tcW w:w="758" w:type="dxa"/>
            <w:vMerge/>
            <w:tcBorders>
              <w:top w:val="nil"/>
              <w:left w:val="single" w:sz="8" w:space="0" w:color="auto"/>
              <w:bottom w:val="single" w:sz="8" w:space="0" w:color="000000"/>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0" w:type="auto"/>
            <w:vMerge/>
            <w:tcBorders>
              <w:left w:val="single" w:sz="8" w:space="0" w:color="auto"/>
              <w:bottom w:val="single" w:sz="8" w:space="0" w:color="000000"/>
              <w:right w:val="single" w:sz="8"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629" w:type="dxa"/>
            <w:vMerge/>
            <w:tcBorders>
              <w:left w:val="single" w:sz="8" w:space="0" w:color="auto"/>
              <w:bottom w:val="single" w:sz="4" w:space="0" w:color="auto"/>
              <w:right w:val="single" w:sz="8"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vMerge/>
            <w:tcBorders>
              <w:left w:val="single" w:sz="8" w:space="0" w:color="auto"/>
              <w:bottom w:val="single" w:sz="8" w:space="0" w:color="000000"/>
              <w:right w:val="single" w:sz="8"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r w:rsidR="00E1328E" w:rsidRPr="00E1328E" w:rsidTr="00704027">
        <w:tc>
          <w:tcPr>
            <w:tcW w:w="582" w:type="dxa"/>
            <w:vMerge w:val="restart"/>
            <w:tcBorders>
              <w:top w:val="nil"/>
              <w:left w:val="single" w:sz="4" w:space="0" w:color="auto"/>
              <w:bottom w:val="single" w:sz="4" w:space="0" w:color="auto"/>
              <w:right w:val="single" w:sz="8" w:space="0" w:color="auto"/>
            </w:tcBorders>
            <w:noWrap/>
            <w:vAlign w:val="center"/>
            <w:hideMark/>
          </w:tcPr>
          <w:p w:rsidR="00E1328E" w:rsidRPr="00E1328E" w:rsidRDefault="00E1328E" w:rsidP="00E1328E">
            <w:pPr>
              <w:spacing w:after="0" w:line="240" w:lineRule="auto"/>
              <w:jc w:val="right"/>
              <w:rPr>
                <w:rFonts w:ascii="Times New Roman" w:eastAsia="Calibri" w:hAnsi="Times New Roman" w:cs="Times New Roman"/>
                <w:color w:val="000000"/>
              </w:rPr>
            </w:pPr>
            <w:r w:rsidRPr="00E1328E">
              <w:rPr>
                <w:rFonts w:ascii="Times New Roman" w:eastAsia="Calibri" w:hAnsi="Times New Roman" w:cs="Times New Roman"/>
                <w:color w:val="000000"/>
              </w:rPr>
              <w:t>5</w:t>
            </w:r>
          </w:p>
        </w:tc>
        <w:tc>
          <w:tcPr>
            <w:tcW w:w="3221" w:type="dxa"/>
            <w:tcBorders>
              <w:top w:val="nil"/>
              <w:left w:val="nil"/>
              <w:bottom w:val="nil"/>
              <w:right w:val="single" w:sz="8" w:space="0" w:color="auto"/>
            </w:tcBorders>
            <w:vAlign w:val="center"/>
            <w:hideMark/>
          </w:tcPr>
          <w:p w:rsidR="00E1328E" w:rsidRPr="00E1328E" w:rsidRDefault="00E1328E" w:rsidP="00E1328E">
            <w:pPr>
              <w:spacing w:after="0" w:line="240" w:lineRule="auto"/>
              <w:jc w:val="both"/>
              <w:rPr>
                <w:rFonts w:ascii="Times New Roman" w:eastAsia="Calibri" w:hAnsi="Times New Roman" w:cs="Times New Roman"/>
                <w:color w:val="000000"/>
              </w:rPr>
            </w:pPr>
          </w:p>
        </w:tc>
        <w:tc>
          <w:tcPr>
            <w:tcW w:w="758" w:type="dxa"/>
            <w:vMerge w:val="restart"/>
            <w:tcBorders>
              <w:top w:val="nil"/>
              <w:left w:val="single" w:sz="8" w:space="0" w:color="auto"/>
              <w:bottom w:val="single" w:sz="4" w:space="0" w:color="auto"/>
              <w:right w:val="single" w:sz="8" w:space="0" w:color="auto"/>
            </w:tcBorders>
            <w:noWrap/>
            <w:vAlign w:val="center"/>
            <w:hideMark/>
          </w:tcPr>
          <w:p w:rsidR="00E1328E" w:rsidRPr="00E1328E" w:rsidRDefault="004009E8" w:rsidP="00E1328E">
            <w:pPr>
              <w:spacing w:after="0" w:line="240" w:lineRule="auto"/>
              <w:jc w:val="right"/>
              <w:rPr>
                <w:rFonts w:ascii="Times New Roman" w:eastAsia="Calibri" w:hAnsi="Times New Roman" w:cs="Times New Roman"/>
                <w:color w:val="000000"/>
              </w:rPr>
            </w:pPr>
            <w:r>
              <w:rPr>
                <w:rFonts w:ascii="Times New Roman" w:eastAsia="Calibri" w:hAnsi="Times New Roman" w:cs="Times New Roman"/>
                <w:color w:val="000000"/>
              </w:rPr>
              <w:t>1</w:t>
            </w:r>
          </w:p>
        </w:tc>
        <w:tc>
          <w:tcPr>
            <w:tcW w:w="1230" w:type="dxa"/>
            <w:vMerge w:val="restart"/>
            <w:tcBorders>
              <w:top w:val="nil"/>
              <w:left w:val="single" w:sz="8" w:space="0" w:color="auto"/>
              <w:right w:val="single" w:sz="8"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629" w:type="dxa"/>
            <w:vMerge w:val="restart"/>
            <w:tcBorders>
              <w:top w:val="single" w:sz="4" w:space="0" w:color="auto"/>
              <w:left w:val="single" w:sz="8" w:space="0" w:color="auto"/>
              <w:right w:val="single" w:sz="8"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c>
          <w:tcPr>
            <w:tcW w:w="1809" w:type="dxa"/>
            <w:vMerge w:val="restart"/>
            <w:tcBorders>
              <w:top w:val="nil"/>
              <w:left w:val="single" w:sz="8" w:space="0" w:color="auto"/>
              <w:right w:val="single" w:sz="8" w:space="0" w:color="auto"/>
            </w:tcBorders>
          </w:tcPr>
          <w:p w:rsidR="00E1328E" w:rsidRPr="00E1328E" w:rsidRDefault="00E1328E" w:rsidP="00E1328E">
            <w:pPr>
              <w:spacing w:after="0" w:line="240" w:lineRule="auto"/>
              <w:jc w:val="right"/>
              <w:rPr>
                <w:rFonts w:ascii="Times New Roman" w:eastAsia="Calibri" w:hAnsi="Times New Roman" w:cs="Times New Roman"/>
                <w:color w:val="000000"/>
              </w:rPr>
            </w:pPr>
          </w:p>
        </w:tc>
      </w:tr>
      <w:tr w:rsidR="00E1328E" w:rsidRPr="00E1328E" w:rsidTr="00704027">
        <w:tc>
          <w:tcPr>
            <w:tcW w:w="582" w:type="dxa"/>
            <w:vMerge/>
            <w:tcBorders>
              <w:top w:val="nil"/>
              <w:left w:val="single" w:sz="4" w:space="0" w:color="auto"/>
              <w:bottom w:val="single" w:sz="4" w:space="0" w:color="auto"/>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3221" w:type="dxa"/>
            <w:tcBorders>
              <w:top w:val="nil"/>
              <w:left w:val="nil"/>
              <w:bottom w:val="single" w:sz="4" w:space="0" w:color="auto"/>
              <w:right w:val="single" w:sz="8" w:space="0" w:color="auto"/>
            </w:tcBorders>
            <w:vAlign w:val="center"/>
            <w:hideMark/>
          </w:tcPr>
          <w:p w:rsidR="00E1328E" w:rsidRPr="00E1328E" w:rsidRDefault="004009E8" w:rsidP="00E1328E">
            <w:pPr>
              <w:spacing w:after="0" w:line="240" w:lineRule="auto"/>
              <w:jc w:val="both"/>
              <w:rPr>
                <w:rFonts w:ascii="Times New Roman" w:eastAsia="Calibri" w:hAnsi="Times New Roman" w:cs="Times New Roman"/>
                <w:color w:val="000000"/>
              </w:rPr>
            </w:pPr>
            <w:r w:rsidRPr="00FD539E">
              <w:rPr>
                <w:rFonts w:ascii="Times New Roman" w:hAnsi="Times New Roman" w:cs="Times New Roman"/>
                <w:color w:val="000000"/>
              </w:rPr>
              <w:t>Дизайн и предпечатна подготовка на всички материали</w:t>
            </w:r>
          </w:p>
        </w:tc>
        <w:tc>
          <w:tcPr>
            <w:tcW w:w="758" w:type="dxa"/>
            <w:vMerge/>
            <w:tcBorders>
              <w:top w:val="nil"/>
              <w:left w:val="single" w:sz="8" w:space="0" w:color="auto"/>
              <w:bottom w:val="single" w:sz="4" w:space="0" w:color="auto"/>
              <w:right w:val="single" w:sz="8" w:space="0" w:color="auto"/>
            </w:tcBorders>
            <w:vAlign w:val="center"/>
            <w:hideMark/>
          </w:tcPr>
          <w:p w:rsidR="00E1328E" w:rsidRPr="00E1328E" w:rsidRDefault="00E1328E" w:rsidP="00E1328E">
            <w:pPr>
              <w:spacing w:after="0" w:line="240" w:lineRule="auto"/>
              <w:rPr>
                <w:rFonts w:ascii="Times New Roman" w:eastAsia="Calibri" w:hAnsi="Times New Roman" w:cs="Times New Roman"/>
                <w:color w:val="000000"/>
              </w:rPr>
            </w:pPr>
          </w:p>
        </w:tc>
        <w:tc>
          <w:tcPr>
            <w:tcW w:w="0" w:type="auto"/>
            <w:vMerge/>
            <w:tcBorders>
              <w:left w:val="single" w:sz="8" w:space="0" w:color="auto"/>
              <w:bottom w:val="single" w:sz="4" w:space="0" w:color="auto"/>
              <w:right w:val="single" w:sz="8"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629" w:type="dxa"/>
            <w:vMerge/>
            <w:tcBorders>
              <w:left w:val="single" w:sz="8" w:space="0" w:color="auto"/>
              <w:bottom w:val="single" w:sz="4" w:space="0" w:color="auto"/>
              <w:right w:val="single" w:sz="8"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vMerge/>
            <w:tcBorders>
              <w:left w:val="single" w:sz="8" w:space="0" w:color="auto"/>
              <w:bottom w:val="single" w:sz="4" w:space="0" w:color="auto"/>
              <w:right w:val="single" w:sz="8"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r w:rsidR="00E1328E" w:rsidRPr="00E1328E" w:rsidTr="00704027">
        <w:tc>
          <w:tcPr>
            <w:tcW w:w="5791" w:type="dxa"/>
            <w:gridSpan w:val="4"/>
            <w:tcBorders>
              <w:top w:val="single" w:sz="4" w:space="0" w:color="auto"/>
              <w:left w:val="single" w:sz="4" w:space="0" w:color="auto"/>
              <w:bottom w:val="single" w:sz="4" w:space="0" w:color="auto"/>
              <w:right w:val="single" w:sz="4" w:space="0" w:color="auto"/>
            </w:tcBorders>
            <w:vAlign w:val="center"/>
            <w:hideMark/>
          </w:tcPr>
          <w:p w:rsidR="00E1328E" w:rsidRPr="00E1328E" w:rsidRDefault="00E1328E" w:rsidP="00E1328E">
            <w:pPr>
              <w:spacing w:after="0" w:line="240" w:lineRule="auto"/>
              <w:jc w:val="right"/>
              <w:rPr>
                <w:rFonts w:ascii="Times New Roman" w:eastAsia="Calibri" w:hAnsi="Times New Roman" w:cs="Times New Roman"/>
                <w:b/>
                <w:color w:val="000000"/>
              </w:rPr>
            </w:pPr>
            <w:r w:rsidRPr="00E1328E">
              <w:rPr>
                <w:rFonts w:ascii="Times New Roman" w:eastAsia="Calibri" w:hAnsi="Times New Roman" w:cs="Times New Roman"/>
                <w:b/>
                <w:color w:val="000000"/>
              </w:rPr>
              <w:t>ОБЩА ЦЕНА</w:t>
            </w:r>
          </w:p>
        </w:tc>
        <w:tc>
          <w:tcPr>
            <w:tcW w:w="162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c>
          <w:tcPr>
            <w:tcW w:w="1809" w:type="dxa"/>
            <w:tcBorders>
              <w:top w:val="single" w:sz="4" w:space="0" w:color="auto"/>
              <w:left w:val="single" w:sz="4" w:space="0" w:color="auto"/>
              <w:bottom w:val="single" w:sz="4" w:space="0" w:color="auto"/>
              <w:right w:val="single" w:sz="4" w:space="0" w:color="auto"/>
            </w:tcBorders>
          </w:tcPr>
          <w:p w:rsidR="00E1328E" w:rsidRPr="00E1328E" w:rsidRDefault="00E1328E" w:rsidP="00E1328E">
            <w:pPr>
              <w:spacing w:after="0" w:line="240" w:lineRule="auto"/>
              <w:rPr>
                <w:rFonts w:ascii="Times New Roman" w:eastAsia="Calibri" w:hAnsi="Times New Roman" w:cs="Times New Roman"/>
                <w:color w:val="000000"/>
              </w:rPr>
            </w:pPr>
          </w:p>
        </w:tc>
      </w:tr>
    </w:tbl>
    <w:p w:rsidR="00E1328E" w:rsidRPr="00E1328E" w:rsidRDefault="00E1328E" w:rsidP="00E1328E">
      <w:pPr>
        <w:spacing w:after="120" w:line="360" w:lineRule="auto"/>
        <w:jc w:val="both"/>
        <w:rPr>
          <w:rFonts w:ascii="Times New Roman" w:eastAsia="Calibri" w:hAnsi="Times New Roman" w:cs="Times New Roman"/>
        </w:rPr>
      </w:pPr>
    </w:p>
    <w:p w:rsidR="00E1328E" w:rsidRPr="00E1328E" w:rsidRDefault="00E1328E" w:rsidP="00E1328E">
      <w:pPr>
        <w:spacing w:after="200" w:line="360" w:lineRule="auto"/>
        <w:jc w:val="both"/>
        <w:rPr>
          <w:rFonts w:ascii="Times New Roman" w:eastAsia="Calibri" w:hAnsi="Times New Roman" w:cs="Times New Roman"/>
          <w:b/>
        </w:rPr>
      </w:pPr>
      <w:r w:rsidRPr="00E1328E">
        <w:rPr>
          <w:rFonts w:ascii="Times New Roman" w:eastAsia="Calibri" w:hAnsi="Times New Roman" w:cs="Times New Roman"/>
          <w:b/>
          <w:u w:val="single"/>
        </w:rPr>
        <w:t xml:space="preserve">Общата цена за </w:t>
      </w:r>
      <w:r w:rsidR="004009E8">
        <w:rPr>
          <w:rFonts w:ascii="Times New Roman" w:eastAsia="Calibri" w:hAnsi="Times New Roman" w:cs="Times New Roman"/>
          <w:b/>
          <w:u w:val="single"/>
        </w:rPr>
        <w:t>поръчката</w:t>
      </w:r>
      <w:r w:rsidRPr="00E1328E">
        <w:rPr>
          <w:rFonts w:ascii="Times New Roman" w:eastAsia="Calibri" w:hAnsi="Times New Roman" w:cs="Times New Roman"/>
          <w:b/>
          <w:u w:val="single"/>
        </w:rPr>
        <w:t xml:space="preserve"> е в размер на:</w:t>
      </w:r>
      <w:r w:rsidRPr="00E1328E">
        <w:rPr>
          <w:rFonts w:ascii="Times New Roman" w:eastAsia="Calibri" w:hAnsi="Times New Roman" w:cs="Times New Roman"/>
          <w:b/>
        </w:rPr>
        <w:t xml:space="preserve"> …………….(словом:........................) лева без ДДС или ............................ (словом:........................) лева без ДДС.</w:t>
      </w:r>
    </w:p>
    <w:p w:rsidR="00E1328E" w:rsidRPr="00E1328E" w:rsidRDefault="00E1328E" w:rsidP="00F53FA1">
      <w:pPr>
        <w:tabs>
          <w:tab w:val="left" w:pos="0"/>
        </w:tabs>
        <w:spacing w:after="120" w:line="276" w:lineRule="auto"/>
        <w:jc w:val="both"/>
        <w:rPr>
          <w:rFonts w:ascii="Times New Roman" w:eastAsia="Calibri" w:hAnsi="Times New Roman" w:cs="Times New Roman"/>
          <w:b/>
        </w:rPr>
      </w:pPr>
      <w:r w:rsidRPr="00E1328E">
        <w:rPr>
          <w:rFonts w:ascii="Times New Roman" w:eastAsia="Calibri" w:hAnsi="Times New Roman" w:cs="Times New Roman"/>
        </w:rPr>
        <w:t>Начин на плащане – съгласно проекта на договор.</w:t>
      </w:r>
    </w:p>
    <w:p w:rsidR="00E1328E" w:rsidRPr="00E1328E" w:rsidRDefault="00E1328E" w:rsidP="00E1328E">
      <w:pPr>
        <w:spacing w:after="200" w:line="276" w:lineRule="auto"/>
        <w:ind w:firstLine="539"/>
        <w:jc w:val="both"/>
        <w:rPr>
          <w:rFonts w:ascii="Times New Roman" w:eastAsia="Calibri" w:hAnsi="Times New Roman" w:cs="Times New Roman"/>
          <w:b/>
        </w:rPr>
      </w:pPr>
      <w:r w:rsidRPr="00E1328E">
        <w:rPr>
          <w:rFonts w:ascii="Times New Roman" w:eastAsia="Calibri" w:hAnsi="Times New Roman" w:cs="Times New Roman"/>
          <w:b/>
        </w:rPr>
        <w:t>Правно обвързващ подпис</w:t>
      </w:r>
      <w:r w:rsidR="00271926">
        <w:rPr>
          <w:rFonts w:ascii="Times New Roman" w:eastAsia="Calibri" w:hAnsi="Times New Roman" w:cs="Times New Roman"/>
          <w:b/>
        </w:rPr>
        <w:t xml:space="preserve"> /и печат/</w:t>
      </w:r>
      <w:r w:rsidRPr="00E1328E">
        <w:rPr>
          <w:rFonts w:ascii="Times New Roman" w:eastAsia="Calibri" w:hAnsi="Times New Roman" w:cs="Times New Roman"/>
          <w:b/>
        </w:rPr>
        <w:t>:</w:t>
      </w:r>
    </w:p>
    <w:p w:rsidR="00E1328E" w:rsidRPr="00E1328E" w:rsidRDefault="00E1328E" w:rsidP="00E1328E">
      <w:pPr>
        <w:spacing w:after="200" w:line="276" w:lineRule="auto"/>
        <w:ind w:firstLine="539"/>
        <w:jc w:val="both"/>
        <w:rPr>
          <w:rFonts w:ascii="Times New Roman" w:eastAsia="Calibri" w:hAnsi="Times New Roman" w:cs="Times New Roman"/>
        </w:rPr>
      </w:pPr>
      <w:r w:rsidRPr="00E1328E">
        <w:rPr>
          <w:rFonts w:ascii="Times New Roman" w:eastAsia="Calibri" w:hAnsi="Times New Roman" w:cs="Times New Roman"/>
        </w:rPr>
        <w:t>Дата</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00F96A4A">
        <w:rPr>
          <w:rFonts w:ascii="Times New Roman" w:eastAsia="Calibri" w:hAnsi="Times New Roman" w:cs="Times New Roman"/>
        </w:rPr>
        <w:tab/>
      </w:r>
      <w:r w:rsidRPr="00E1328E">
        <w:rPr>
          <w:rFonts w:ascii="Times New Roman" w:eastAsia="Calibri" w:hAnsi="Times New Roman" w:cs="Times New Roman"/>
        </w:rPr>
        <w:t>________/_________/________</w:t>
      </w:r>
    </w:p>
    <w:p w:rsidR="00E1328E" w:rsidRPr="00E1328E" w:rsidRDefault="00E1328E" w:rsidP="00E1328E">
      <w:pPr>
        <w:spacing w:after="200" w:line="276" w:lineRule="auto"/>
        <w:ind w:firstLine="539"/>
        <w:jc w:val="both"/>
        <w:rPr>
          <w:rFonts w:ascii="Times New Roman" w:eastAsia="Calibri" w:hAnsi="Times New Roman" w:cs="Times New Roman"/>
        </w:rPr>
      </w:pPr>
      <w:r w:rsidRPr="00E1328E">
        <w:rPr>
          <w:rFonts w:ascii="Times New Roman" w:eastAsia="Calibri" w:hAnsi="Times New Roman" w:cs="Times New Roman"/>
        </w:rPr>
        <w:t>Име и фамилия</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t>__________________________</w:t>
      </w:r>
    </w:p>
    <w:p w:rsidR="00E1328E" w:rsidRPr="00E1328E" w:rsidRDefault="00E1328E" w:rsidP="00E1328E">
      <w:pPr>
        <w:spacing w:after="200" w:line="276" w:lineRule="auto"/>
        <w:ind w:firstLine="539"/>
        <w:jc w:val="both"/>
        <w:rPr>
          <w:rFonts w:ascii="Times New Roman" w:eastAsia="Calibri" w:hAnsi="Times New Roman" w:cs="Times New Roman"/>
        </w:rPr>
      </w:pPr>
      <w:r w:rsidRPr="00E1328E">
        <w:rPr>
          <w:rFonts w:ascii="Times New Roman" w:eastAsia="Calibri" w:hAnsi="Times New Roman" w:cs="Times New Roman"/>
        </w:rPr>
        <w:t>Подпис на упълномощеното лице</w:t>
      </w:r>
      <w:r w:rsidR="00F96A4A">
        <w:rPr>
          <w:rFonts w:ascii="Times New Roman" w:eastAsia="Calibri" w:hAnsi="Times New Roman" w:cs="Times New Roman"/>
        </w:rPr>
        <w:tab/>
      </w:r>
      <w:r w:rsidRPr="00E1328E">
        <w:rPr>
          <w:rFonts w:ascii="Times New Roman" w:eastAsia="Calibri" w:hAnsi="Times New Roman" w:cs="Times New Roman"/>
        </w:rPr>
        <w:t>__________________________</w:t>
      </w:r>
    </w:p>
    <w:p w:rsidR="00E1328E" w:rsidRPr="00E1328E" w:rsidRDefault="00E1328E" w:rsidP="00E1328E">
      <w:pPr>
        <w:spacing w:after="200" w:line="276" w:lineRule="auto"/>
        <w:ind w:firstLine="539"/>
        <w:jc w:val="both"/>
        <w:rPr>
          <w:rFonts w:ascii="Times New Roman" w:eastAsia="Calibri" w:hAnsi="Times New Roman" w:cs="Times New Roman"/>
        </w:rPr>
      </w:pPr>
      <w:r w:rsidRPr="00E1328E">
        <w:rPr>
          <w:rFonts w:ascii="Times New Roman" w:eastAsia="Calibri" w:hAnsi="Times New Roman" w:cs="Times New Roman"/>
        </w:rPr>
        <w:t>Длъжност</w:t>
      </w:r>
      <w:r w:rsidRPr="00E1328E">
        <w:rPr>
          <w:rFonts w:ascii="Times New Roman" w:eastAsia="Calibri" w:hAnsi="Times New Roman" w:cs="Times New Roman"/>
        </w:rPr>
        <w:tab/>
      </w:r>
      <w:r w:rsidRPr="00E1328E">
        <w:rPr>
          <w:rFonts w:ascii="Times New Roman" w:eastAsia="Calibri" w:hAnsi="Times New Roman" w:cs="Times New Roman"/>
        </w:rPr>
        <w:tab/>
      </w:r>
      <w:r w:rsidRPr="00E1328E">
        <w:rPr>
          <w:rFonts w:ascii="Times New Roman" w:eastAsia="Calibri" w:hAnsi="Times New Roman" w:cs="Times New Roman"/>
        </w:rPr>
        <w:tab/>
      </w:r>
      <w:r w:rsidR="00F96A4A">
        <w:rPr>
          <w:rFonts w:ascii="Times New Roman" w:eastAsia="Calibri" w:hAnsi="Times New Roman" w:cs="Times New Roman"/>
        </w:rPr>
        <w:tab/>
      </w:r>
      <w:r w:rsidRPr="00E1328E">
        <w:rPr>
          <w:rFonts w:ascii="Times New Roman" w:eastAsia="Calibri" w:hAnsi="Times New Roman" w:cs="Times New Roman"/>
        </w:rPr>
        <w:t>__________________________</w:t>
      </w:r>
    </w:p>
    <w:p w:rsidR="00E1328E" w:rsidRPr="00E1328E" w:rsidRDefault="00E1328E" w:rsidP="00E1328E">
      <w:pPr>
        <w:spacing w:after="200" w:line="276" w:lineRule="auto"/>
        <w:ind w:firstLine="539"/>
        <w:jc w:val="both"/>
        <w:rPr>
          <w:rFonts w:ascii="Times New Roman" w:eastAsia="Calibri" w:hAnsi="Times New Roman" w:cs="Times New Roman"/>
        </w:rPr>
      </w:pPr>
      <w:r w:rsidRPr="00E1328E">
        <w:rPr>
          <w:rFonts w:ascii="Times New Roman" w:eastAsia="Calibri" w:hAnsi="Times New Roman" w:cs="Times New Roman"/>
        </w:rPr>
        <w:t>Наименование на участн</w:t>
      </w:r>
      <w:r w:rsidR="00F96A4A">
        <w:rPr>
          <w:rFonts w:ascii="Times New Roman" w:eastAsia="Calibri" w:hAnsi="Times New Roman" w:cs="Times New Roman"/>
        </w:rPr>
        <w:t>ика</w:t>
      </w:r>
      <w:r w:rsidR="00F96A4A">
        <w:rPr>
          <w:rFonts w:ascii="Times New Roman" w:eastAsia="Calibri" w:hAnsi="Times New Roman" w:cs="Times New Roman"/>
        </w:rPr>
        <w:tab/>
      </w:r>
      <w:r w:rsidR="00F96A4A">
        <w:rPr>
          <w:rFonts w:ascii="Times New Roman" w:eastAsia="Calibri" w:hAnsi="Times New Roman" w:cs="Times New Roman"/>
        </w:rPr>
        <w:tab/>
        <w:t>__________________________</w:t>
      </w:r>
    </w:p>
    <w:p w:rsidR="00E1328E" w:rsidRPr="00E1328E" w:rsidRDefault="00E1328E" w:rsidP="00E1328E">
      <w:pPr>
        <w:spacing w:after="200" w:line="276" w:lineRule="auto"/>
        <w:jc w:val="right"/>
        <w:rPr>
          <w:rFonts w:ascii="Times New Roman" w:eastAsia="Calibri" w:hAnsi="Times New Roman" w:cs="Times New Roman"/>
          <w:b/>
          <w:i/>
        </w:rPr>
      </w:pPr>
    </w:p>
    <w:p w:rsidR="00E1328E" w:rsidRPr="00E1328E" w:rsidRDefault="00E1328E" w:rsidP="00E1328E">
      <w:pPr>
        <w:spacing w:after="200" w:line="276" w:lineRule="auto"/>
        <w:jc w:val="right"/>
        <w:rPr>
          <w:rFonts w:ascii="Times New Roman" w:eastAsia="Calibri" w:hAnsi="Times New Roman" w:cs="Times New Roman"/>
          <w:b/>
          <w:i/>
        </w:rPr>
      </w:pPr>
    </w:p>
    <w:p w:rsidR="00E1328E" w:rsidRPr="00E1328E" w:rsidRDefault="00E1328E" w:rsidP="00E1328E">
      <w:pPr>
        <w:spacing w:after="200" w:line="276" w:lineRule="auto"/>
        <w:jc w:val="both"/>
        <w:rPr>
          <w:rFonts w:ascii="Times New Roman" w:eastAsia="Calibri" w:hAnsi="Times New Roman" w:cs="Times New Roman"/>
          <w:b/>
          <w:u w:val="single"/>
        </w:rPr>
      </w:pPr>
      <w:r w:rsidRPr="00E1328E">
        <w:rPr>
          <w:rFonts w:ascii="Times New Roman" w:eastAsia="MS ??" w:hAnsi="Times New Roman" w:cs="Times New Roman"/>
          <w:b/>
          <w:color w:val="000000"/>
          <w:spacing w:val="-6"/>
          <w:u w:val="single"/>
        </w:rPr>
        <w:t xml:space="preserve">Важно! </w:t>
      </w:r>
      <w:r w:rsidRPr="00E1328E">
        <w:rPr>
          <w:rFonts w:ascii="Times New Roman" w:eastAsia="Calibri" w:hAnsi="Times New Roman" w:cs="Times New Roman"/>
          <w:b/>
          <w:u w:val="single"/>
        </w:rPr>
        <w:t>Извън плика, съдържащ ценовото предложение, участниците нямат право да представят информация за предлаганата от тях цена.</w:t>
      </w:r>
    </w:p>
    <w:p w:rsidR="00E1328E" w:rsidRPr="00E1328E" w:rsidRDefault="00E1328E" w:rsidP="00E1328E">
      <w:pPr>
        <w:spacing w:after="200" w:line="276" w:lineRule="auto"/>
        <w:jc w:val="right"/>
        <w:rPr>
          <w:rFonts w:ascii="Times New Roman" w:eastAsia="Calibri" w:hAnsi="Times New Roman" w:cs="Times New Roman"/>
          <w:b/>
          <w:i/>
        </w:rPr>
      </w:pPr>
    </w:p>
    <w:p w:rsidR="003270E9" w:rsidRDefault="003270E9" w:rsidP="00F96A4A">
      <w:pPr>
        <w:spacing w:after="200" w:line="276" w:lineRule="auto"/>
        <w:rPr>
          <w:rFonts w:ascii="Times New Roman" w:eastAsia="Calibri" w:hAnsi="Times New Roman" w:cs="Times New Roman"/>
          <w:b/>
          <w:u w:val="single"/>
        </w:rPr>
      </w:pPr>
    </w:p>
    <w:p w:rsidR="004C3410" w:rsidRDefault="004C3410" w:rsidP="00F96A4A">
      <w:pPr>
        <w:spacing w:after="200" w:line="276" w:lineRule="auto"/>
        <w:rPr>
          <w:rFonts w:ascii="Times New Roman" w:eastAsia="Calibri" w:hAnsi="Times New Roman" w:cs="Times New Roman"/>
          <w:b/>
          <w:u w:val="single"/>
        </w:rPr>
      </w:pPr>
    </w:p>
    <w:p w:rsidR="00F53FA1" w:rsidRDefault="00F53FA1" w:rsidP="004C3410">
      <w:pPr>
        <w:shd w:val="clear" w:color="auto" w:fill="FFFFFF"/>
        <w:spacing w:after="200" w:line="276" w:lineRule="auto"/>
        <w:ind w:right="74"/>
        <w:jc w:val="right"/>
        <w:rPr>
          <w:rFonts w:ascii="Times New Roman" w:eastAsia="Calibri" w:hAnsi="Times New Roman" w:cs="Times New Roman"/>
          <w:b/>
          <w:bCs/>
          <w:i/>
          <w:iCs/>
          <w:color w:val="000000"/>
          <w:spacing w:val="-6"/>
        </w:rPr>
      </w:pPr>
    </w:p>
    <w:p w:rsidR="00285056" w:rsidRDefault="00285056" w:rsidP="004C3410">
      <w:pPr>
        <w:shd w:val="clear" w:color="auto" w:fill="FFFFFF"/>
        <w:spacing w:after="200" w:line="276" w:lineRule="auto"/>
        <w:ind w:right="74"/>
        <w:jc w:val="right"/>
        <w:rPr>
          <w:rFonts w:ascii="Times New Roman" w:eastAsia="Calibri" w:hAnsi="Times New Roman" w:cs="Times New Roman"/>
          <w:b/>
          <w:bCs/>
          <w:i/>
          <w:iCs/>
          <w:color w:val="000000"/>
          <w:spacing w:val="-6"/>
          <w:sz w:val="24"/>
          <w:szCs w:val="24"/>
        </w:rPr>
      </w:pPr>
    </w:p>
    <w:p w:rsidR="00285056" w:rsidRDefault="00285056" w:rsidP="004C3410">
      <w:pPr>
        <w:shd w:val="clear" w:color="auto" w:fill="FFFFFF"/>
        <w:spacing w:after="200" w:line="276" w:lineRule="auto"/>
        <w:ind w:right="74"/>
        <w:jc w:val="right"/>
        <w:rPr>
          <w:rFonts w:ascii="Times New Roman" w:eastAsia="Calibri" w:hAnsi="Times New Roman" w:cs="Times New Roman"/>
          <w:b/>
          <w:bCs/>
          <w:i/>
          <w:iCs/>
          <w:color w:val="000000"/>
          <w:spacing w:val="-6"/>
          <w:sz w:val="24"/>
          <w:szCs w:val="24"/>
        </w:rPr>
      </w:pPr>
    </w:p>
    <w:p w:rsidR="00285056" w:rsidRDefault="00285056" w:rsidP="004C3410">
      <w:pPr>
        <w:shd w:val="clear" w:color="auto" w:fill="FFFFFF"/>
        <w:spacing w:after="200" w:line="276" w:lineRule="auto"/>
        <w:ind w:right="74"/>
        <w:jc w:val="right"/>
        <w:rPr>
          <w:rFonts w:ascii="Times New Roman" w:eastAsia="Calibri" w:hAnsi="Times New Roman" w:cs="Times New Roman"/>
          <w:b/>
          <w:bCs/>
          <w:i/>
          <w:iCs/>
          <w:color w:val="000000"/>
          <w:spacing w:val="-6"/>
          <w:sz w:val="24"/>
          <w:szCs w:val="24"/>
        </w:rPr>
      </w:pPr>
    </w:p>
    <w:p w:rsidR="004C3410" w:rsidRPr="00F53FA1" w:rsidRDefault="004C3410" w:rsidP="004C3410">
      <w:pPr>
        <w:shd w:val="clear" w:color="auto" w:fill="FFFFFF"/>
        <w:spacing w:after="200" w:line="276" w:lineRule="auto"/>
        <w:ind w:right="74"/>
        <w:jc w:val="right"/>
        <w:rPr>
          <w:rFonts w:ascii="Times New Roman" w:eastAsia="Calibri" w:hAnsi="Times New Roman" w:cs="Times New Roman"/>
          <w:b/>
          <w:bCs/>
          <w:i/>
          <w:iCs/>
          <w:color w:val="000000"/>
          <w:spacing w:val="-6"/>
          <w:sz w:val="24"/>
          <w:szCs w:val="24"/>
        </w:rPr>
      </w:pPr>
      <w:r w:rsidRPr="00F53FA1">
        <w:rPr>
          <w:rFonts w:ascii="Times New Roman" w:eastAsia="Calibri" w:hAnsi="Times New Roman" w:cs="Times New Roman"/>
          <w:b/>
          <w:bCs/>
          <w:i/>
          <w:iCs/>
          <w:color w:val="000000"/>
          <w:spacing w:val="-6"/>
          <w:sz w:val="24"/>
          <w:szCs w:val="24"/>
        </w:rPr>
        <w:lastRenderedPageBreak/>
        <w:t>Образец № 11</w:t>
      </w:r>
    </w:p>
    <w:p w:rsidR="004C3410" w:rsidRPr="00F53FA1" w:rsidRDefault="004C3410" w:rsidP="004C3410">
      <w:pPr>
        <w:shd w:val="clear" w:color="auto" w:fill="FFFFFF"/>
        <w:spacing w:after="200" w:line="276" w:lineRule="auto"/>
        <w:ind w:right="74"/>
        <w:jc w:val="right"/>
        <w:rPr>
          <w:rFonts w:ascii="Times New Roman" w:eastAsia="Calibri" w:hAnsi="Times New Roman" w:cs="Times New Roman"/>
          <w:b/>
          <w:bCs/>
          <w:i/>
          <w:iCs/>
          <w:color w:val="000000"/>
          <w:spacing w:val="-6"/>
          <w:sz w:val="24"/>
          <w:szCs w:val="24"/>
        </w:rPr>
      </w:pPr>
      <w:r w:rsidRPr="00F53FA1">
        <w:rPr>
          <w:rFonts w:ascii="Times New Roman" w:eastAsia="Calibri" w:hAnsi="Times New Roman" w:cs="Times New Roman"/>
          <w:b/>
          <w:bCs/>
          <w:i/>
          <w:iCs/>
          <w:color w:val="000000"/>
          <w:spacing w:val="-6"/>
          <w:sz w:val="24"/>
          <w:szCs w:val="24"/>
        </w:rPr>
        <w:t>Проект!</w:t>
      </w:r>
    </w:p>
    <w:p w:rsidR="004C3410" w:rsidRPr="00F53FA1" w:rsidRDefault="004C3410" w:rsidP="004C3410">
      <w:pPr>
        <w:shd w:val="clear" w:color="auto" w:fill="FFFFFF"/>
        <w:spacing w:after="200" w:line="276" w:lineRule="auto"/>
        <w:ind w:right="74"/>
        <w:jc w:val="right"/>
        <w:rPr>
          <w:rFonts w:ascii="Times New Roman" w:eastAsia="Calibri" w:hAnsi="Times New Roman" w:cs="Times New Roman"/>
          <w:b/>
          <w:bCs/>
          <w:i/>
          <w:iCs/>
          <w:color w:val="000000"/>
          <w:spacing w:val="-6"/>
          <w:sz w:val="24"/>
          <w:szCs w:val="24"/>
        </w:rPr>
      </w:pPr>
    </w:p>
    <w:p w:rsidR="004C3410" w:rsidRPr="00F53FA1" w:rsidRDefault="004C3410" w:rsidP="004C3410">
      <w:pPr>
        <w:spacing w:after="200" w:line="360" w:lineRule="auto"/>
        <w:jc w:val="center"/>
        <w:outlineLvl w:val="0"/>
        <w:rPr>
          <w:rFonts w:ascii="Times New Roman" w:eastAsia="Calibri" w:hAnsi="Times New Roman" w:cs="Times New Roman"/>
          <w:b/>
          <w:sz w:val="24"/>
          <w:szCs w:val="24"/>
        </w:rPr>
      </w:pPr>
      <w:r w:rsidRPr="00F53FA1">
        <w:rPr>
          <w:rFonts w:ascii="Times New Roman" w:eastAsia="Calibri" w:hAnsi="Times New Roman" w:cs="Times New Roman"/>
          <w:b/>
          <w:sz w:val="24"/>
          <w:szCs w:val="24"/>
        </w:rPr>
        <w:t xml:space="preserve">ДОГОВОР </w:t>
      </w:r>
    </w:p>
    <w:p w:rsidR="004C3410" w:rsidRPr="00F53FA1" w:rsidRDefault="004C3410" w:rsidP="004C3410">
      <w:pPr>
        <w:spacing w:after="200" w:line="360" w:lineRule="auto"/>
        <w:jc w:val="both"/>
        <w:outlineLvl w:val="0"/>
        <w:rPr>
          <w:rFonts w:ascii="Times New Roman" w:eastAsia="Calibri" w:hAnsi="Times New Roman" w:cs="Times New Roman"/>
          <w:sz w:val="24"/>
          <w:szCs w:val="24"/>
        </w:rPr>
      </w:pPr>
      <w:r w:rsidRPr="00F53FA1">
        <w:rPr>
          <w:rFonts w:ascii="Times New Roman" w:eastAsia="Calibri" w:hAnsi="Times New Roman" w:cs="Times New Roman"/>
          <w:sz w:val="24"/>
          <w:szCs w:val="24"/>
        </w:rPr>
        <w:t>Днес, ...........</w:t>
      </w:r>
      <w:r w:rsidR="00F53FA1" w:rsidRPr="00F53FA1">
        <w:rPr>
          <w:rFonts w:ascii="Times New Roman" w:eastAsia="Calibri" w:hAnsi="Times New Roman" w:cs="Times New Roman"/>
          <w:sz w:val="24"/>
          <w:szCs w:val="24"/>
        </w:rPr>
        <w:t>...... г. на основание чл. 183, във връзка с чл. 112</w:t>
      </w:r>
      <w:r w:rsidRPr="00F53FA1">
        <w:rPr>
          <w:rFonts w:ascii="Times New Roman" w:eastAsia="Calibri" w:hAnsi="Times New Roman" w:cs="Times New Roman"/>
          <w:sz w:val="24"/>
          <w:szCs w:val="24"/>
        </w:rPr>
        <w:t xml:space="preserve"> от Закона за обществените поръчки /ЗОП/ се сключи настоящия договор между:</w:t>
      </w:r>
    </w:p>
    <w:p w:rsidR="004C3410" w:rsidRPr="00F53FA1" w:rsidRDefault="004C3410" w:rsidP="004C3410">
      <w:pPr>
        <w:spacing w:after="200" w:line="360" w:lineRule="auto"/>
        <w:jc w:val="both"/>
        <w:outlineLvl w:val="0"/>
        <w:rPr>
          <w:rFonts w:ascii="Times New Roman" w:eastAsia="Calibri" w:hAnsi="Times New Roman" w:cs="Times New Roman"/>
          <w:bCs/>
          <w:sz w:val="24"/>
          <w:szCs w:val="24"/>
        </w:rPr>
      </w:pPr>
      <w:r w:rsidRPr="00F53FA1">
        <w:rPr>
          <w:rFonts w:ascii="Times New Roman" w:eastAsia="Calibri" w:hAnsi="Times New Roman" w:cs="Times New Roman"/>
          <w:b/>
          <w:sz w:val="24"/>
          <w:szCs w:val="24"/>
        </w:rPr>
        <w:t>ОБЩИНА БОТЕВГРАД</w:t>
      </w:r>
      <w:r w:rsidRPr="00F53FA1">
        <w:rPr>
          <w:rFonts w:ascii="Times New Roman" w:eastAsia="Calibri" w:hAnsi="Times New Roman" w:cs="Times New Roman"/>
          <w:sz w:val="24"/>
          <w:szCs w:val="24"/>
        </w:rPr>
        <w:t xml:space="preserve">, представляван </w:t>
      </w:r>
      <w:r w:rsidRPr="00F53FA1">
        <w:rPr>
          <w:rFonts w:ascii="Times New Roman" w:eastAsia="Calibri" w:hAnsi="Times New Roman" w:cs="Times New Roman"/>
          <w:snapToGrid w:val="0"/>
          <w:sz w:val="24"/>
          <w:szCs w:val="24"/>
        </w:rPr>
        <w:t xml:space="preserve">от Иван Гавалюгов – Кмет на </w:t>
      </w:r>
      <w:r w:rsidRPr="00F53FA1">
        <w:rPr>
          <w:rFonts w:ascii="Times New Roman" w:eastAsia="Calibri" w:hAnsi="Times New Roman" w:cs="Times New Roman"/>
          <w:sz w:val="24"/>
          <w:szCs w:val="24"/>
        </w:rPr>
        <w:t>Община</w:t>
      </w:r>
      <w:r w:rsidRPr="00F53FA1">
        <w:rPr>
          <w:rFonts w:ascii="Times New Roman" w:eastAsia="Calibri" w:hAnsi="Times New Roman" w:cs="Times New Roman"/>
          <w:snapToGrid w:val="0"/>
          <w:sz w:val="24"/>
          <w:szCs w:val="24"/>
        </w:rPr>
        <w:t xml:space="preserve"> Ботевград и Ирина Григорова – </w:t>
      </w:r>
      <w:r w:rsidRPr="00F53FA1">
        <w:rPr>
          <w:rFonts w:ascii="Times New Roman" w:eastAsia="Batang" w:hAnsi="Times New Roman" w:cs="Times New Roman"/>
          <w:sz w:val="24"/>
          <w:szCs w:val="24"/>
        </w:rPr>
        <w:t>Директор Дирекция «СДБ»</w:t>
      </w:r>
      <w:r w:rsidRPr="00F53FA1">
        <w:rPr>
          <w:rFonts w:ascii="Times New Roman" w:eastAsia="Calibri" w:hAnsi="Times New Roman" w:cs="Times New Roman"/>
          <w:snapToGrid w:val="0"/>
          <w:sz w:val="24"/>
          <w:szCs w:val="24"/>
        </w:rPr>
        <w:t>,</w:t>
      </w:r>
      <w:r w:rsidRPr="00F53FA1">
        <w:rPr>
          <w:rFonts w:ascii="Times New Roman" w:eastAsia="Calibri" w:hAnsi="Times New Roman" w:cs="Times New Roman"/>
          <w:b/>
          <w:snapToGrid w:val="0"/>
          <w:sz w:val="24"/>
          <w:szCs w:val="24"/>
        </w:rPr>
        <w:t xml:space="preserve">  </w:t>
      </w:r>
      <w:r w:rsidRPr="00F53FA1">
        <w:rPr>
          <w:rFonts w:ascii="Times New Roman" w:eastAsia="Calibri" w:hAnsi="Times New Roman" w:cs="Times New Roman"/>
          <w:snapToGrid w:val="0"/>
          <w:sz w:val="24"/>
          <w:szCs w:val="24"/>
        </w:rPr>
        <w:t>с</w:t>
      </w:r>
      <w:r w:rsidRPr="00F53FA1">
        <w:rPr>
          <w:rFonts w:ascii="Times New Roman" w:eastAsia="Calibri" w:hAnsi="Times New Roman" w:cs="Times New Roman"/>
          <w:sz w:val="24"/>
          <w:szCs w:val="24"/>
        </w:rPr>
        <w:t>ъс седалище и адрес на управление: гр. Ботевград, „Освобождение” №13,  Ид. № по ЗДДС BG 000776089, ЕИК: 000776089</w:t>
      </w:r>
      <w:r w:rsidRPr="00F53FA1">
        <w:rPr>
          <w:rFonts w:ascii="Times New Roman" w:eastAsia="Calibri" w:hAnsi="Times New Roman" w:cs="Times New Roman"/>
          <w:bCs/>
          <w:sz w:val="24"/>
          <w:szCs w:val="24"/>
        </w:rPr>
        <w:t xml:space="preserve">, </w:t>
      </w:r>
      <w:r w:rsidRPr="00F53FA1">
        <w:rPr>
          <w:rFonts w:ascii="Times New Roman" w:eastAsia="Times New Roman" w:hAnsi="Times New Roman" w:cs="Times New Roman"/>
          <w:sz w:val="24"/>
          <w:szCs w:val="24"/>
          <w:lang w:eastAsia="bg-BG"/>
        </w:rPr>
        <w:t xml:space="preserve">наричана по-долу за краткост </w:t>
      </w:r>
      <w:r w:rsidRPr="00F53FA1">
        <w:rPr>
          <w:rFonts w:ascii="Times New Roman" w:eastAsia="Times New Roman" w:hAnsi="Times New Roman" w:cs="Times New Roman"/>
          <w:bCs/>
          <w:sz w:val="24"/>
          <w:szCs w:val="24"/>
          <w:lang w:eastAsia="bg-BG"/>
        </w:rPr>
        <w:t>“ВЪЗЛОЖИТЕЛ”</w:t>
      </w:r>
      <w:r w:rsidRPr="00F53FA1">
        <w:rPr>
          <w:rFonts w:ascii="Times New Roman" w:eastAsia="Times New Roman" w:hAnsi="Times New Roman" w:cs="Times New Roman"/>
          <w:sz w:val="24"/>
          <w:szCs w:val="24"/>
          <w:lang w:eastAsia="bg-BG"/>
        </w:rPr>
        <w:t xml:space="preserve">  от една страна</w:t>
      </w:r>
    </w:p>
    <w:p w:rsidR="004C3410" w:rsidRPr="00F53FA1" w:rsidRDefault="004C3410" w:rsidP="004C3410">
      <w:pPr>
        <w:autoSpaceDE w:val="0"/>
        <w:autoSpaceDN w:val="0"/>
        <w:adjustRightInd w:val="0"/>
        <w:spacing w:after="20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и</w:t>
      </w:r>
    </w:p>
    <w:p w:rsidR="004C3410" w:rsidRPr="00F53FA1" w:rsidRDefault="004C3410" w:rsidP="004C3410">
      <w:pPr>
        <w:autoSpaceDE w:val="0"/>
        <w:autoSpaceDN w:val="0"/>
        <w:adjustRightInd w:val="0"/>
        <w:spacing w:after="20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 със седалище и адрес на управление:……………, вписано в Търговския регистър на Агенцията по вписвания с ЕИК……………., Ид. № по ДДС  BG …………………., представляван от………………………., </w:t>
      </w:r>
      <w:r w:rsidRPr="00F53FA1">
        <w:rPr>
          <w:rFonts w:ascii="Times New Roman" w:eastAsia="Times New Roman" w:hAnsi="Times New Roman" w:cs="Times New Roman"/>
          <w:sz w:val="24"/>
          <w:szCs w:val="24"/>
          <w:lang w:eastAsia="bg-BG"/>
        </w:rPr>
        <w:t xml:space="preserve">наричано по-долу  </w:t>
      </w:r>
      <w:r w:rsidRPr="00F53FA1">
        <w:rPr>
          <w:rFonts w:ascii="Times New Roman" w:eastAsia="Times New Roman" w:hAnsi="Times New Roman" w:cs="Times New Roman"/>
          <w:b/>
          <w:bCs/>
          <w:sz w:val="24"/>
          <w:szCs w:val="24"/>
          <w:lang w:eastAsia="bg-BG"/>
        </w:rPr>
        <w:t>“ИЗПЪЛНИТЕЛ”</w:t>
      </w:r>
      <w:r w:rsidRPr="00F53FA1">
        <w:rPr>
          <w:rFonts w:ascii="Times New Roman" w:eastAsia="Times New Roman" w:hAnsi="Times New Roman" w:cs="Times New Roman"/>
          <w:sz w:val="24"/>
          <w:szCs w:val="24"/>
          <w:lang w:eastAsia="bg-BG"/>
        </w:rPr>
        <w:t xml:space="preserve"> от друга страна</w:t>
      </w:r>
    </w:p>
    <w:p w:rsidR="004C3410" w:rsidRPr="00F53FA1" w:rsidRDefault="004C3410" w:rsidP="004C3410">
      <w:pPr>
        <w:spacing w:after="200" w:line="360" w:lineRule="auto"/>
        <w:jc w:val="both"/>
        <w:outlineLvl w:val="0"/>
        <w:rPr>
          <w:rFonts w:ascii="Times New Roman" w:eastAsia="Calibri" w:hAnsi="Times New Roman" w:cs="Times New Roman"/>
          <w:sz w:val="24"/>
          <w:szCs w:val="24"/>
        </w:rPr>
      </w:pPr>
      <w:r w:rsidRPr="00F53FA1">
        <w:rPr>
          <w:rFonts w:ascii="Times New Roman" w:eastAsia="Calibri" w:hAnsi="Times New Roman" w:cs="Times New Roman"/>
          <w:sz w:val="24"/>
          <w:szCs w:val="24"/>
        </w:rPr>
        <w:t>се сключи настоящият договор за следното:</w:t>
      </w:r>
    </w:p>
    <w:p w:rsidR="004C3410" w:rsidRPr="00F53FA1" w:rsidRDefault="004C3410" w:rsidP="004C3410">
      <w:pPr>
        <w:spacing w:before="120" w:after="120" w:line="360" w:lineRule="auto"/>
        <w:jc w:val="center"/>
        <w:outlineLvl w:val="0"/>
        <w:rPr>
          <w:rFonts w:ascii="Times New Roman" w:eastAsia="Calibri" w:hAnsi="Times New Roman" w:cs="Times New Roman"/>
          <w:b/>
          <w:sz w:val="24"/>
          <w:szCs w:val="24"/>
        </w:rPr>
      </w:pPr>
      <w:r w:rsidRPr="00F53FA1">
        <w:rPr>
          <w:rFonts w:ascii="Times New Roman" w:eastAsia="Calibri" w:hAnsi="Times New Roman" w:cs="Times New Roman"/>
          <w:b/>
          <w:sz w:val="24"/>
          <w:szCs w:val="24"/>
        </w:rPr>
        <w:t>І. ПРЕДМЕТ НА ДОГОВОРА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
          <w:sz w:val="24"/>
          <w:szCs w:val="24"/>
        </w:rPr>
        <w:t xml:space="preserve">Чл. 1. </w:t>
      </w:r>
      <w:r w:rsidRPr="00F53FA1">
        <w:rPr>
          <w:rFonts w:ascii="Times New Roman" w:eastAsia="Calibri" w:hAnsi="Times New Roman" w:cs="Times New Roman"/>
          <w:sz w:val="24"/>
          <w:szCs w:val="24"/>
        </w:rPr>
        <w:t xml:space="preserve">(1) ВЪЗЛОЖИТЕЛЯТ възлага, а ИЗПЪЛНИТЕЛЯТ приема да извърши услуги </w:t>
      </w:r>
      <w:r w:rsidRPr="00F53FA1">
        <w:rPr>
          <w:rFonts w:ascii="Times New Roman" w:eastAsia="Calibri" w:hAnsi="Times New Roman" w:cs="Times New Roman"/>
          <w:b/>
          <w:sz w:val="24"/>
          <w:szCs w:val="24"/>
        </w:rPr>
        <w:t>„Изпълнение на мерки за публичност и визуализация в рамките на бюджетна линия "Мерки за максимизиране на административния капацитет на община Ботевград в сферата на енергийната ефективност" финансиран по ОП „Региони в растеж” 2014 – 2020, запазена по реда на чл. 12 от ЗОП ”</w:t>
      </w:r>
      <w:r w:rsidR="00F53FA1" w:rsidRPr="00F53FA1">
        <w:rPr>
          <w:rFonts w:ascii="Times New Roman" w:eastAsia="Calibri" w:hAnsi="Times New Roman" w:cs="Times New Roman"/>
          <w:b/>
          <w:sz w:val="24"/>
          <w:szCs w:val="24"/>
        </w:rPr>
        <w:t>,</w:t>
      </w:r>
      <w:r w:rsidRPr="00F53FA1">
        <w:rPr>
          <w:rFonts w:ascii="Times New Roman" w:eastAsia="Calibri" w:hAnsi="Times New Roman" w:cs="Times New Roman"/>
          <w:i/>
          <w:sz w:val="24"/>
          <w:szCs w:val="24"/>
        </w:rPr>
        <w:t xml:space="preserve"> </w:t>
      </w:r>
      <w:r w:rsidRPr="00F53FA1">
        <w:rPr>
          <w:rFonts w:ascii="Times New Roman" w:eastAsia="Calibri" w:hAnsi="Times New Roman" w:cs="Times New Roman"/>
          <w:sz w:val="24"/>
          <w:szCs w:val="24"/>
        </w:rPr>
        <w:t>съгласно приети от ВЪЗЛОЖИТЕЛЯ Техническо предложение, Ценово предложение и Техническа спецификация.</w:t>
      </w:r>
    </w:p>
    <w:p w:rsidR="004C3410" w:rsidRPr="00F53FA1" w:rsidRDefault="004C3410" w:rsidP="004C3410">
      <w:pPr>
        <w:spacing w:after="120" w:line="360" w:lineRule="auto"/>
        <w:jc w:val="both"/>
        <w:rPr>
          <w:rFonts w:ascii="Times New Roman" w:eastAsia="Calibri" w:hAnsi="Times New Roman" w:cs="Times New Roman"/>
          <w:b/>
          <w:sz w:val="24"/>
          <w:szCs w:val="24"/>
        </w:rPr>
      </w:pPr>
    </w:p>
    <w:p w:rsidR="004C3410" w:rsidRPr="00F53FA1" w:rsidRDefault="004C3410" w:rsidP="004C3410">
      <w:pPr>
        <w:spacing w:after="120" w:line="360" w:lineRule="auto"/>
        <w:jc w:val="both"/>
        <w:rPr>
          <w:rFonts w:ascii="Times New Roman" w:eastAsia="Calibri" w:hAnsi="Times New Roman" w:cs="Times New Roman"/>
          <w:b/>
          <w:sz w:val="24"/>
          <w:szCs w:val="24"/>
        </w:rPr>
      </w:pPr>
    </w:p>
    <w:p w:rsidR="004C3410" w:rsidRPr="00F53FA1" w:rsidRDefault="004C3410" w:rsidP="004C3410">
      <w:pPr>
        <w:spacing w:after="120" w:line="360" w:lineRule="auto"/>
        <w:ind w:left="2832" w:hanging="2832"/>
        <w:jc w:val="center"/>
        <w:rPr>
          <w:rFonts w:ascii="Times New Roman" w:eastAsia="Calibri" w:hAnsi="Times New Roman" w:cs="Times New Roman"/>
          <w:b/>
          <w:sz w:val="24"/>
          <w:szCs w:val="24"/>
        </w:rPr>
      </w:pPr>
      <w:r w:rsidRPr="00F53FA1">
        <w:rPr>
          <w:rFonts w:ascii="Times New Roman" w:eastAsia="Calibri" w:hAnsi="Times New Roman" w:cs="Times New Roman"/>
          <w:b/>
          <w:sz w:val="24"/>
          <w:szCs w:val="24"/>
        </w:rPr>
        <w:lastRenderedPageBreak/>
        <w:t>II. ЦЕНА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
          <w:sz w:val="24"/>
          <w:szCs w:val="24"/>
        </w:rPr>
        <w:t xml:space="preserve">Чл. 2.  </w:t>
      </w:r>
      <w:r w:rsidRPr="00F53FA1">
        <w:rPr>
          <w:rFonts w:ascii="Times New Roman" w:eastAsia="Calibri" w:hAnsi="Times New Roman" w:cs="Times New Roman"/>
          <w:sz w:val="24"/>
          <w:szCs w:val="24"/>
        </w:rPr>
        <w:t>(1)</w:t>
      </w:r>
      <w:r w:rsidRPr="00F53FA1">
        <w:rPr>
          <w:rFonts w:ascii="Times New Roman" w:eastAsia="Calibri" w:hAnsi="Times New Roman" w:cs="Times New Roman"/>
          <w:b/>
          <w:sz w:val="24"/>
          <w:szCs w:val="24"/>
        </w:rPr>
        <w:t xml:space="preserve"> </w:t>
      </w:r>
      <w:r w:rsidRPr="00F53FA1">
        <w:rPr>
          <w:rFonts w:ascii="Times New Roman" w:eastAsia="Calibri" w:hAnsi="Times New Roman" w:cs="Times New Roman"/>
          <w:sz w:val="24"/>
          <w:szCs w:val="24"/>
        </w:rPr>
        <w:t xml:space="preserve"> Общата стойност на договора е в размер на ..................... /цифром и словом/ лева без ДДС или ……………… лв. (……………..…………………………) с вкл. ДДС, съгласно Ценовото предложение на ИЗПЪЛНИТЕЛЯ.</w:t>
      </w:r>
    </w:p>
    <w:p w:rsidR="004C3410" w:rsidRPr="00F53FA1" w:rsidRDefault="004C3410" w:rsidP="004C3410">
      <w:pPr>
        <w:tabs>
          <w:tab w:val="left" w:pos="720"/>
        </w:tabs>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(2)  Стойността на възнаграждението по предходната алинея е твърдо договорена и не подлежи на промяна през срока на договора. </w:t>
      </w:r>
    </w:p>
    <w:p w:rsidR="004C3410" w:rsidRPr="00F53FA1" w:rsidRDefault="004C3410" w:rsidP="004C3410">
      <w:pPr>
        <w:spacing w:before="240" w:after="120" w:line="360" w:lineRule="auto"/>
        <w:jc w:val="center"/>
        <w:rPr>
          <w:rFonts w:ascii="Times New Roman" w:eastAsia="Calibri" w:hAnsi="Times New Roman" w:cs="Times New Roman"/>
          <w:b/>
          <w:sz w:val="24"/>
          <w:szCs w:val="24"/>
        </w:rPr>
      </w:pPr>
      <w:r w:rsidRPr="00F53FA1">
        <w:rPr>
          <w:rFonts w:ascii="Times New Roman" w:eastAsia="Calibri" w:hAnsi="Times New Roman" w:cs="Times New Roman"/>
          <w:b/>
          <w:sz w:val="24"/>
          <w:szCs w:val="24"/>
        </w:rPr>
        <w:t>ІІІ. НАЧИН НА ПЛАЩАНЕ</w:t>
      </w:r>
    </w:p>
    <w:p w:rsidR="004C3410" w:rsidRPr="00F53FA1" w:rsidRDefault="004C3410" w:rsidP="004C3410">
      <w:pPr>
        <w:spacing w:before="120" w:after="120" w:line="360" w:lineRule="auto"/>
        <w:jc w:val="both"/>
        <w:rPr>
          <w:rFonts w:ascii="Times New Roman" w:eastAsia="Calibri" w:hAnsi="Times New Roman" w:cs="Times New Roman"/>
          <w:color w:val="000000"/>
          <w:sz w:val="24"/>
          <w:szCs w:val="24"/>
        </w:rPr>
      </w:pPr>
      <w:r w:rsidRPr="00F53FA1">
        <w:rPr>
          <w:rFonts w:ascii="Times New Roman" w:eastAsia="Calibri" w:hAnsi="Times New Roman" w:cs="Times New Roman"/>
          <w:b/>
          <w:sz w:val="24"/>
          <w:szCs w:val="24"/>
        </w:rPr>
        <w:t xml:space="preserve">Чл. 3. </w:t>
      </w:r>
      <w:r w:rsidRPr="00F53FA1">
        <w:rPr>
          <w:rFonts w:ascii="Times New Roman" w:eastAsia="Calibri" w:hAnsi="Times New Roman" w:cs="Times New Roman"/>
          <w:sz w:val="24"/>
          <w:szCs w:val="24"/>
        </w:rPr>
        <w:t>(1)</w:t>
      </w:r>
      <w:r w:rsidRPr="00F53FA1">
        <w:rPr>
          <w:rFonts w:ascii="Times New Roman" w:eastAsia="Calibri" w:hAnsi="Times New Roman" w:cs="Times New Roman"/>
          <w:b/>
          <w:sz w:val="24"/>
          <w:szCs w:val="24"/>
        </w:rPr>
        <w:t xml:space="preserve"> </w:t>
      </w:r>
      <w:r w:rsidRPr="00F53FA1">
        <w:rPr>
          <w:rFonts w:ascii="Times New Roman" w:eastAsia="Calibri" w:hAnsi="Times New Roman" w:cs="Times New Roman"/>
          <w:sz w:val="24"/>
          <w:szCs w:val="24"/>
        </w:rPr>
        <w:t xml:space="preserve">ВЪЗЛОЖИТЕЛЯТ заплаща цената по чл. 2, ал. 1 на части в срок от тридесет дни </w:t>
      </w:r>
      <w:r w:rsidRPr="00F53FA1">
        <w:rPr>
          <w:rFonts w:ascii="Times New Roman" w:eastAsia="Calibri" w:hAnsi="Times New Roman" w:cs="Times New Roman"/>
          <w:color w:val="000000"/>
          <w:sz w:val="24"/>
          <w:szCs w:val="24"/>
        </w:rPr>
        <w:t>след изпълнение на артикул/дейност от техническите спецификации по договора, приемането им от Възложителя чрез подписване на двустранен приемо-предавателен протокол за извършената услуга и издаване на фактура.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 (2)  Плащанията по чл. 3, ал. 1, се извършват с платежно нареждане по сметка на ИЗПЪЛНИТЕЛЯ, както следва: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Банка: ...................................</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BIC: ...............................</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IBAN: ..................................</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(3) Възстановяването от страна на ИЗПЪЛНИТЕЛЯ на неусвоените суми и превеждане на дължимите лихви, глоби и неустойки ще се извършва по банков път по сметка на ВЪЗЛОЖИТЕЛЯ със следните реквизити:</w:t>
      </w:r>
    </w:p>
    <w:p w:rsidR="004C3410" w:rsidRPr="00F53FA1" w:rsidRDefault="004C3410" w:rsidP="004C3410">
      <w:pPr>
        <w:spacing w:after="120" w:line="360" w:lineRule="auto"/>
        <w:rPr>
          <w:rFonts w:ascii="Times New Roman" w:eastAsia="Calibri" w:hAnsi="Times New Roman" w:cs="Times New Roman"/>
          <w:bCs/>
          <w:sz w:val="24"/>
          <w:szCs w:val="24"/>
        </w:rPr>
      </w:pPr>
      <w:r w:rsidRPr="00F53FA1">
        <w:rPr>
          <w:rFonts w:ascii="Times New Roman" w:eastAsia="Calibri" w:hAnsi="Times New Roman" w:cs="Times New Roman"/>
          <w:sz w:val="24"/>
          <w:szCs w:val="24"/>
        </w:rPr>
        <w:t>IBAN: BG58 FINV 91503304348314,</w:t>
      </w:r>
      <w:r w:rsidRPr="00F53FA1">
        <w:rPr>
          <w:rFonts w:ascii="Times New Roman" w:eastAsia="Calibri" w:hAnsi="Times New Roman" w:cs="Times New Roman"/>
          <w:sz w:val="24"/>
          <w:szCs w:val="24"/>
        </w:rPr>
        <w:br/>
        <w:t>BIC: FINVBGSF</w:t>
      </w:r>
      <w:r w:rsidRPr="00F53FA1">
        <w:rPr>
          <w:rFonts w:ascii="Times New Roman" w:eastAsia="Calibri" w:hAnsi="Times New Roman" w:cs="Times New Roman"/>
          <w:sz w:val="24"/>
          <w:szCs w:val="24"/>
        </w:rPr>
        <w:br/>
        <w:t>при Първа инвестиционна банка, клон Враца, офис Ботевград</w:t>
      </w:r>
      <w:r w:rsidRPr="00F53FA1">
        <w:rPr>
          <w:rFonts w:ascii="Times New Roman" w:eastAsia="Calibri" w:hAnsi="Times New Roman" w:cs="Times New Roman"/>
          <w:bCs/>
          <w:sz w:val="24"/>
          <w:szCs w:val="24"/>
        </w:rPr>
        <w:t xml:space="preserve"> </w:t>
      </w:r>
    </w:p>
    <w:p w:rsidR="004C3410" w:rsidRPr="00F53FA1" w:rsidRDefault="004C3410" w:rsidP="004C3410">
      <w:pPr>
        <w:spacing w:after="120" w:line="360" w:lineRule="auto"/>
        <w:jc w:val="both"/>
        <w:rPr>
          <w:rFonts w:ascii="Times New Roman" w:eastAsia="Calibri" w:hAnsi="Times New Roman" w:cs="Times New Roman"/>
          <w:bCs/>
          <w:sz w:val="24"/>
          <w:szCs w:val="24"/>
        </w:rPr>
      </w:pPr>
      <w:r w:rsidRPr="00F53FA1">
        <w:rPr>
          <w:rFonts w:ascii="Times New Roman" w:eastAsia="Calibri" w:hAnsi="Times New Roman" w:cs="Times New Roman"/>
          <w:bCs/>
          <w:sz w:val="24"/>
          <w:szCs w:val="24"/>
        </w:rPr>
        <w:t>(4) ВЪЗЛОЖИТЕЛЯТ</w:t>
      </w:r>
      <w:r w:rsidRPr="00F53FA1">
        <w:rPr>
          <w:rFonts w:ascii="Times New Roman" w:eastAsia="Calibri" w:hAnsi="Times New Roman" w:cs="Times New Roman"/>
          <w:sz w:val="24"/>
          <w:szCs w:val="24"/>
        </w:rPr>
        <w:t xml:space="preserve"> не заплаща суми за непълно и/или некачествено извършени от </w:t>
      </w:r>
      <w:r w:rsidRPr="00F53FA1">
        <w:rPr>
          <w:rFonts w:ascii="Times New Roman" w:eastAsia="Calibri" w:hAnsi="Times New Roman" w:cs="Times New Roman"/>
          <w:bCs/>
          <w:sz w:val="24"/>
          <w:szCs w:val="24"/>
        </w:rPr>
        <w:t>ИЗПЪЛНИТЕЛЯ</w:t>
      </w:r>
      <w:r w:rsidRPr="00F53FA1">
        <w:rPr>
          <w:rFonts w:ascii="Times New Roman" w:eastAsia="Calibri" w:hAnsi="Times New Roman" w:cs="Times New Roman"/>
          <w:sz w:val="24"/>
          <w:szCs w:val="24"/>
        </w:rPr>
        <w:t xml:space="preserve"> услуги преди отстраняване на всички недостатъци, установени с двустранен писмен протокол. Отстраняването на недостатъците е за сметка на </w:t>
      </w:r>
      <w:r w:rsidRPr="00F53FA1">
        <w:rPr>
          <w:rFonts w:ascii="Times New Roman" w:eastAsia="Calibri" w:hAnsi="Times New Roman" w:cs="Times New Roman"/>
          <w:bCs/>
          <w:sz w:val="24"/>
          <w:szCs w:val="24"/>
        </w:rPr>
        <w:t>ИЗПЪЛНИТЕЛЯ.</w:t>
      </w:r>
    </w:p>
    <w:p w:rsidR="004C3410" w:rsidRPr="00F53FA1" w:rsidRDefault="004C3410" w:rsidP="004C3410">
      <w:pPr>
        <w:spacing w:after="200" w:line="360" w:lineRule="auto"/>
        <w:jc w:val="both"/>
        <w:rPr>
          <w:rFonts w:ascii="Times New Roman" w:eastAsia="Calibri" w:hAnsi="Times New Roman" w:cs="Times New Roman"/>
          <w:bCs/>
          <w:sz w:val="24"/>
          <w:szCs w:val="24"/>
        </w:rPr>
      </w:pPr>
      <w:r w:rsidRPr="00F53FA1">
        <w:rPr>
          <w:rFonts w:ascii="Times New Roman" w:eastAsia="Calibri" w:hAnsi="Times New Roman" w:cs="Times New Roman"/>
          <w:bCs/>
          <w:sz w:val="24"/>
          <w:szCs w:val="24"/>
        </w:rPr>
        <w:lastRenderedPageBreak/>
        <w:t xml:space="preserve">(5) Финансирането  на настоящия договор се осъществява по проект </w:t>
      </w:r>
      <w:r w:rsidR="00EB5129" w:rsidRPr="00F53FA1">
        <w:rPr>
          <w:rFonts w:ascii="Times New Roman" w:eastAsia="Calibri" w:hAnsi="Times New Roman" w:cs="Times New Roman"/>
          <w:bCs/>
          <w:sz w:val="24"/>
          <w:szCs w:val="24"/>
        </w:rPr>
        <w:t>„Мерки за максимизиране на административния капацитет на община Ботевград в сферата на енергийната ефективност"</w:t>
      </w:r>
      <w:r w:rsidRPr="00F53FA1">
        <w:rPr>
          <w:rFonts w:ascii="Times New Roman" w:eastAsia="Calibri" w:hAnsi="Times New Roman" w:cs="Times New Roman"/>
          <w:bCs/>
          <w:sz w:val="24"/>
          <w:szCs w:val="24"/>
        </w:rPr>
        <w:t xml:space="preserve"> на Община Ботевград по Приоритетна ос 8 „Техническа помощ“ на Оперативна програма "Регионално развитие" 2014-2020 год.</w:t>
      </w:r>
    </w:p>
    <w:p w:rsidR="004C3410" w:rsidRPr="00F53FA1" w:rsidRDefault="004C3410" w:rsidP="004C3410">
      <w:pPr>
        <w:spacing w:before="240" w:after="240" w:line="360" w:lineRule="auto"/>
        <w:jc w:val="center"/>
        <w:rPr>
          <w:rFonts w:ascii="Times New Roman" w:eastAsia="Calibri" w:hAnsi="Times New Roman" w:cs="Times New Roman"/>
          <w:b/>
          <w:sz w:val="24"/>
          <w:szCs w:val="24"/>
        </w:rPr>
      </w:pPr>
      <w:r w:rsidRPr="00F53FA1">
        <w:rPr>
          <w:rFonts w:ascii="Times New Roman" w:eastAsia="Calibri" w:hAnsi="Times New Roman" w:cs="Times New Roman"/>
          <w:b/>
          <w:sz w:val="24"/>
          <w:szCs w:val="24"/>
        </w:rPr>
        <w:t>ІV. СРОК ЗА ИЗПЪЛНЕНИЕ</w:t>
      </w:r>
    </w:p>
    <w:p w:rsidR="004C3410" w:rsidRPr="00F53FA1" w:rsidRDefault="004C3410" w:rsidP="004C3410">
      <w:pPr>
        <w:spacing w:after="20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
          <w:sz w:val="24"/>
          <w:szCs w:val="24"/>
        </w:rPr>
        <w:t>Чл. 4.</w:t>
      </w:r>
      <w:r w:rsidRPr="00F53FA1">
        <w:rPr>
          <w:rFonts w:ascii="Times New Roman" w:eastAsia="Calibri" w:hAnsi="Times New Roman" w:cs="Times New Roman"/>
          <w:sz w:val="24"/>
          <w:szCs w:val="24"/>
        </w:rPr>
        <w:t xml:space="preserve"> (1)  Настоящият договор влиза в сила от датата на сключването му. </w:t>
      </w:r>
    </w:p>
    <w:p w:rsidR="004C3410" w:rsidRPr="00F53FA1" w:rsidRDefault="004C3410" w:rsidP="004C3410">
      <w:pPr>
        <w:spacing w:after="200" w:line="360" w:lineRule="auto"/>
        <w:jc w:val="both"/>
        <w:rPr>
          <w:rFonts w:ascii="Times New Roman" w:eastAsia="Calibri" w:hAnsi="Times New Roman" w:cs="Times New Roman"/>
          <w:bCs/>
          <w:i/>
          <w:sz w:val="24"/>
          <w:szCs w:val="24"/>
        </w:rPr>
      </w:pPr>
      <w:r w:rsidRPr="00F53FA1">
        <w:rPr>
          <w:rFonts w:ascii="Times New Roman" w:eastAsia="Calibri" w:hAnsi="Times New Roman" w:cs="Times New Roman"/>
          <w:sz w:val="24"/>
          <w:szCs w:val="24"/>
        </w:rPr>
        <w:t xml:space="preserve">(2) </w:t>
      </w:r>
      <w:r w:rsidRPr="00F53FA1">
        <w:rPr>
          <w:rFonts w:ascii="Times New Roman" w:eastAsia="Calibri" w:hAnsi="Times New Roman" w:cs="Times New Roman"/>
          <w:bCs/>
          <w:sz w:val="24"/>
          <w:szCs w:val="24"/>
        </w:rPr>
        <w:t>Срокът на дог</w:t>
      </w:r>
      <w:r w:rsidR="00EB5129" w:rsidRPr="00F53FA1">
        <w:rPr>
          <w:rFonts w:ascii="Times New Roman" w:eastAsia="Calibri" w:hAnsi="Times New Roman" w:cs="Times New Roman"/>
          <w:bCs/>
          <w:sz w:val="24"/>
          <w:szCs w:val="24"/>
        </w:rPr>
        <w:t>овора за обществена поръчка е 3 (три)</w:t>
      </w:r>
      <w:r w:rsidRPr="00F53FA1">
        <w:rPr>
          <w:rFonts w:ascii="Times New Roman" w:eastAsia="Calibri" w:hAnsi="Times New Roman" w:cs="Times New Roman"/>
          <w:bCs/>
          <w:sz w:val="24"/>
          <w:szCs w:val="24"/>
        </w:rPr>
        <w:t xml:space="preserve"> месеца, но не по-късно от </w:t>
      </w:r>
      <w:r w:rsidR="007264F0" w:rsidRPr="00F53FA1">
        <w:rPr>
          <w:rFonts w:ascii="Times New Roman" w:eastAsia="Times New Roman" w:hAnsi="Times New Roman" w:cs="Times New Roman"/>
          <w:sz w:val="24"/>
          <w:szCs w:val="24"/>
          <w:lang w:eastAsia="bg-BG"/>
        </w:rPr>
        <w:t>01.12.2017</w:t>
      </w:r>
      <w:r w:rsidRPr="00F53FA1">
        <w:rPr>
          <w:rFonts w:ascii="Times New Roman" w:eastAsia="Times New Roman" w:hAnsi="Times New Roman" w:cs="Times New Roman"/>
          <w:sz w:val="24"/>
          <w:szCs w:val="24"/>
          <w:lang w:eastAsia="bg-BG"/>
        </w:rPr>
        <w:t xml:space="preserve"> </w:t>
      </w:r>
      <w:r w:rsidRPr="00F53FA1">
        <w:rPr>
          <w:rFonts w:ascii="Times New Roman" w:eastAsia="Times New Roman" w:hAnsi="Times New Roman" w:cs="Times New Roman"/>
          <w:sz w:val="24"/>
          <w:szCs w:val="24"/>
        </w:rPr>
        <w:t>г</w:t>
      </w:r>
      <w:r w:rsidRPr="00F53FA1">
        <w:rPr>
          <w:rFonts w:ascii="Times New Roman" w:eastAsia="Calibri" w:hAnsi="Times New Roman" w:cs="Times New Roman"/>
          <w:bCs/>
          <w:i/>
          <w:sz w:val="24"/>
          <w:szCs w:val="24"/>
        </w:rPr>
        <w:t xml:space="preserve">. </w:t>
      </w:r>
    </w:p>
    <w:p w:rsidR="004C3410" w:rsidRPr="00F53FA1" w:rsidRDefault="004C3410" w:rsidP="004C3410">
      <w:pPr>
        <w:spacing w:after="200" w:line="360" w:lineRule="auto"/>
        <w:jc w:val="center"/>
        <w:rPr>
          <w:rFonts w:ascii="Times New Roman" w:eastAsia="Batang" w:hAnsi="Times New Roman" w:cs="Times New Roman"/>
          <w:b/>
          <w:sz w:val="24"/>
          <w:szCs w:val="24"/>
        </w:rPr>
      </w:pPr>
      <w:r w:rsidRPr="00F53FA1">
        <w:rPr>
          <w:rFonts w:ascii="Times New Roman" w:eastAsia="Batang" w:hAnsi="Times New Roman" w:cs="Times New Roman"/>
          <w:b/>
          <w:sz w:val="24"/>
          <w:szCs w:val="24"/>
        </w:rPr>
        <w:t>V. ПРАВА И ЗАДЪЛЖЕНИЯ НА ВЪЗЛОЖИТЕЛЯ</w:t>
      </w:r>
    </w:p>
    <w:p w:rsidR="004C3410" w:rsidRPr="00F53FA1" w:rsidRDefault="004C3410" w:rsidP="004C3410">
      <w:pPr>
        <w:spacing w:after="200" w:line="360" w:lineRule="auto"/>
        <w:ind w:left="284" w:hanging="284"/>
        <w:jc w:val="both"/>
        <w:rPr>
          <w:rFonts w:ascii="Times New Roman" w:eastAsia="Batang" w:hAnsi="Times New Roman" w:cs="Times New Roman"/>
          <w:sz w:val="24"/>
          <w:szCs w:val="24"/>
        </w:rPr>
      </w:pPr>
      <w:r w:rsidRPr="00F53FA1">
        <w:rPr>
          <w:rFonts w:ascii="Times New Roman" w:eastAsia="Batang" w:hAnsi="Times New Roman" w:cs="Times New Roman"/>
          <w:b/>
          <w:sz w:val="24"/>
          <w:szCs w:val="24"/>
        </w:rPr>
        <w:t>Чл. 5.</w:t>
      </w:r>
      <w:r w:rsidRPr="00F53FA1">
        <w:rPr>
          <w:rFonts w:ascii="Times New Roman" w:eastAsia="Batang" w:hAnsi="Times New Roman" w:cs="Times New Roman"/>
          <w:sz w:val="24"/>
          <w:szCs w:val="24"/>
        </w:rPr>
        <w:t xml:space="preserve"> (1). ВЪЗЛОЖИТЕЛЯТ има право да:</w:t>
      </w:r>
    </w:p>
    <w:p w:rsidR="004C3410" w:rsidRPr="00F53FA1" w:rsidRDefault="004C3410" w:rsidP="004C3410">
      <w:pPr>
        <w:numPr>
          <w:ilvl w:val="0"/>
          <w:numId w:val="21"/>
        </w:numPr>
        <w:spacing w:after="0" w:line="360" w:lineRule="auto"/>
        <w:ind w:firstLine="284"/>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контролира/проверява дейността на ИЗПЪЛНИТЕЛЯ и изготвените от него артикули/дейности, без с това да затруднява оперативната самостоятелност на ИЗПЪЛНИТЕЛЯ.</w:t>
      </w:r>
    </w:p>
    <w:p w:rsidR="004C3410" w:rsidRPr="00F53FA1" w:rsidRDefault="004C3410" w:rsidP="004C3410">
      <w:pPr>
        <w:numPr>
          <w:ilvl w:val="0"/>
          <w:numId w:val="21"/>
        </w:numPr>
        <w:spacing w:after="0" w:line="360" w:lineRule="auto"/>
        <w:ind w:firstLine="284"/>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 xml:space="preserve">получи в срок до 20 календарни дни от получаването на възлагателно писмо от ВЪЗЛОЖИТЕЛЯ до ИЗПЪЛНИТЕЛЯ необходимите на ВЪЗЛОЖИТЕЛЯ артикули/дейности от техническите спецификации, посочени в писмото. </w:t>
      </w:r>
    </w:p>
    <w:p w:rsidR="004C3410" w:rsidRPr="00F53FA1" w:rsidRDefault="004C3410" w:rsidP="004C3410">
      <w:pPr>
        <w:numPr>
          <w:ilvl w:val="0"/>
          <w:numId w:val="21"/>
        </w:numPr>
        <w:spacing w:after="0" w:line="360" w:lineRule="auto"/>
        <w:ind w:firstLine="284"/>
        <w:jc w:val="both"/>
        <w:rPr>
          <w:rFonts w:ascii="Times New Roman" w:eastAsia="Batang" w:hAnsi="Times New Roman" w:cs="Times New Roman"/>
          <w:sz w:val="24"/>
          <w:szCs w:val="24"/>
        </w:rPr>
      </w:pPr>
      <w:r w:rsidRPr="00F53FA1">
        <w:rPr>
          <w:rFonts w:ascii="Times New Roman" w:eastAsia="Calibri" w:hAnsi="Times New Roman" w:cs="Times New Roman"/>
          <w:spacing w:val="-2"/>
          <w:sz w:val="24"/>
          <w:szCs w:val="24"/>
        </w:rPr>
        <w:t>прави възражения по изпълнението на услугите, предмет на договора в случай на неточно изпълнение</w:t>
      </w:r>
      <w:r w:rsidRPr="00F53FA1">
        <w:rPr>
          <w:rFonts w:ascii="Times New Roman" w:eastAsia="Calibri" w:hAnsi="Times New Roman" w:cs="Times New Roman"/>
          <w:spacing w:val="-4"/>
          <w:sz w:val="24"/>
          <w:szCs w:val="24"/>
        </w:rPr>
        <w:t xml:space="preserve"> и/или </w:t>
      </w:r>
      <w:r w:rsidRPr="00F53FA1">
        <w:rPr>
          <w:rFonts w:ascii="Times New Roman" w:eastAsia="Calibri" w:hAnsi="Times New Roman" w:cs="Times New Roman"/>
          <w:sz w:val="24"/>
          <w:szCs w:val="24"/>
        </w:rPr>
        <w:t>констатиране на некачествено изпълнение, да изисква същото да бъде отстранено или поправено за сметка на ИЗПЪЛНИТЕЛЯ.</w:t>
      </w:r>
    </w:p>
    <w:p w:rsidR="004C3410" w:rsidRPr="00F53FA1" w:rsidRDefault="004C3410" w:rsidP="004C3410">
      <w:pPr>
        <w:numPr>
          <w:ilvl w:val="0"/>
          <w:numId w:val="21"/>
        </w:numPr>
        <w:spacing w:after="120" w:line="360" w:lineRule="auto"/>
        <w:ind w:firstLine="284"/>
        <w:jc w:val="both"/>
        <w:rPr>
          <w:rFonts w:ascii="Times New Roman" w:eastAsia="Calibri" w:hAnsi="Times New Roman" w:cs="Times New Roman"/>
          <w:spacing w:val="-5"/>
          <w:sz w:val="24"/>
          <w:szCs w:val="24"/>
        </w:rPr>
      </w:pPr>
      <w:r w:rsidRPr="00F53FA1">
        <w:rPr>
          <w:rFonts w:ascii="Times New Roman" w:eastAsia="Calibri" w:hAnsi="Times New Roman" w:cs="Times New Roman"/>
          <w:spacing w:val="-2"/>
          <w:sz w:val="24"/>
          <w:szCs w:val="24"/>
        </w:rPr>
        <w:t xml:space="preserve">откаже приемане и заплащане на част или на цялото възнаграждение, в случай че </w:t>
      </w:r>
      <w:r w:rsidRPr="00F53FA1">
        <w:rPr>
          <w:rFonts w:ascii="Times New Roman" w:eastAsia="Calibri" w:hAnsi="Times New Roman" w:cs="Times New Roman"/>
          <w:bCs/>
          <w:spacing w:val="-5"/>
          <w:sz w:val="24"/>
          <w:szCs w:val="24"/>
        </w:rPr>
        <w:t xml:space="preserve">ИЗПЪЛНИТЕЛЯТ </w:t>
      </w:r>
      <w:r w:rsidRPr="00F53FA1">
        <w:rPr>
          <w:rFonts w:ascii="Times New Roman" w:eastAsia="Calibri" w:hAnsi="Times New Roman" w:cs="Times New Roman"/>
          <w:spacing w:val="-5"/>
          <w:sz w:val="24"/>
          <w:szCs w:val="24"/>
        </w:rPr>
        <w:t>се е отклонил от техническите спецификации по поръчката.</w:t>
      </w:r>
    </w:p>
    <w:p w:rsidR="004C3410" w:rsidRPr="00F53FA1" w:rsidRDefault="004C3410" w:rsidP="004C3410">
      <w:pPr>
        <w:numPr>
          <w:ilvl w:val="0"/>
          <w:numId w:val="21"/>
        </w:numPr>
        <w:spacing w:after="0" w:line="360" w:lineRule="auto"/>
        <w:ind w:firstLine="284"/>
        <w:jc w:val="both"/>
        <w:rPr>
          <w:rFonts w:ascii="Times New Roman" w:eastAsia="Batang" w:hAnsi="Times New Roman" w:cs="Times New Roman"/>
          <w:sz w:val="24"/>
          <w:szCs w:val="24"/>
        </w:rPr>
      </w:pPr>
      <w:r w:rsidRPr="00F53FA1">
        <w:rPr>
          <w:rFonts w:ascii="Times New Roman" w:eastAsia="Calibri" w:hAnsi="Times New Roman" w:cs="Times New Roman"/>
          <w:sz w:val="24"/>
          <w:szCs w:val="24"/>
        </w:rPr>
        <w:t xml:space="preserve">да дава указания на </w:t>
      </w:r>
      <w:r w:rsidRPr="00F53FA1">
        <w:rPr>
          <w:rFonts w:ascii="Times New Roman" w:eastAsia="Calibri" w:hAnsi="Times New Roman" w:cs="Times New Roman"/>
          <w:caps/>
          <w:sz w:val="24"/>
          <w:szCs w:val="24"/>
        </w:rPr>
        <w:t>ИЗПЪЛНИТЕЛЯТ</w:t>
      </w:r>
      <w:r w:rsidRPr="00F53FA1">
        <w:rPr>
          <w:rFonts w:ascii="Times New Roman" w:eastAsia="Calibri" w:hAnsi="Times New Roman" w:cs="Times New Roman"/>
          <w:sz w:val="24"/>
          <w:szCs w:val="24"/>
        </w:rPr>
        <w:t xml:space="preserve"> във връзка с изпълнение на договора, които са задължителни за </w:t>
      </w:r>
      <w:r w:rsidRPr="00F53FA1">
        <w:rPr>
          <w:rFonts w:ascii="Times New Roman" w:eastAsia="Calibri" w:hAnsi="Times New Roman" w:cs="Times New Roman"/>
          <w:caps/>
          <w:sz w:val="24"/>
          <w:szCs w:val="24"/>
        </w:rPr>
        <w:t xml:space="preserve">ИЗПЪЛНИТЕЛЯ, </w:t>
      </w:r>
      <w:r w:rsidRPr="00F53FA1">
        <w:rPr>
          <w:rFonts w:ascii="Times New Roman" w:eastAsia="Calibri" w:hAnsi="Times New Roman" w:cs="Times New Roman"/>
          <w:sz w:val="24"/>
          <w:szCs w:val="24"/>
        </w:rPr>
        <w:t>освен ако не противоречат на нормативно изкисване или изискване по</w:t>
      </w:r>
      <w:r w:rsidRPr="00F53FA1">
        <w:rPr>
          <w:rFonts w:ascii="Times New Roman" w:eastAsia="Calibri" w:hAnsi="Times New Roman" w:cs="Times New Roman"/>
          <w:caps/>
          <w:sz w:val="24"/>
          <w:szCs w:val="24"/>
        </w:rPr>
        <w:t xml:space="preserve"> ОП „Региони в растеж” 2014 -2020. </w:t>
      </w:r>
      <w:r w:rsidRPr="00F53FA1">
        <w:rPr>
          <w:rFonts w:ascii="Times New Roman" w:eastAsia="Calibri" w:hAnsi="Times New Roman" w:cs="Times New Roman"/>
          <w:sz w:val="24"/>
          <w:szCs w:val="24"/>
        </w:rPr>
        <w:t xml:space="preserve">Указанията могат да бъдат предоставяни на </w:t>
      </w:r>
      <w:r w:rsidRPr="00F53FA1">
        <w:rPr>
          <w:rFonts w:ascii="Times New Roman" w:eastAsia="Calibri" w:hAnsi="Times New Roman" w:cs="Times New Roman"/>
          <w:caps/>
          <w:sz w:val="24"/>
          <w:szCs w:val="24"/>
        </w:rPr>
        <w:t>ИЗПЪЛНИТЕЛЯ</w:t>
      </w:r>
      <w:r w:rsidRPr="00F53FA1">
        <w:rPr>
          <w:rFonts w:ascii="Times New Roman" w:eastAsia="Calibri" w:hAnsi="Times New Roman" w:cs="Times New Roman"/>
          <w:sz w:val="24"/>
          <w:szCs w:val="24"/>
        </w:rPr>
        <w:t xml:space="preserve"> в писмен вид или в електронен вид.</w:t>
      </w:r>
    </w:p>
    <w:p w:rsidR="004C3410" w:rsidRPr="00F53FA1" w:rsidRDefault="004C3410" w:rsidP="004C3410">
      <w:pPr>
        <w:spacing w:after="200" w:line="360" w:lineRule="auto"/>
        <w:ind w:left="284" w:hanging="284"/>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lastRenderedPageBreak/>
        <w:t>(2) ВЪЗЛОЖИТЕЛЯТ е длъжен да:</w:t>
      </w:r>
    </w:p>
    <w:p w:rsidR="004C3410" w:rsidRPr="00F53FA1" w:rsidRDefault="004C3410" w:rsidP="004C3410">
      <w:pPr>
        <w:numPr>
          <w:ilvl w:val="0"/>
          <w:numId w:val="22"/>
        </w:numPr>
        <w:spacing w:after="0" w:line="360" w:lineRule="auto"/>
        <w:ind w:firstLine="284"/>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изплаща възложените и извършени работи на ИЗПЪЛНИТЕЛЯ при условията на този договор.</w:t>
      </w:r>
    </w:p>
    <w:p w:rsidR="004C3410" w:rsidRPr="00F53FA1" w:rsidRDefault="004C3410" w:rsidP="004C3410">
      <w:pPr>
        <w:numPr>
          <w:ilvl w:val="0"/>
          <w:numId w:val="22"/>
        </w:numPr>
        <w:spacing w:after="0" w:line="360" w:lineRule="auto"/>
        <w:ind w:firstLine="284"/>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предоставя на ИЗПЪЛНИТЕЛЯ достъп до информация за изпълняваните от Възложителя проекти, необходима за качествено изпълнение на услугите.</w:t>
      </w:r>
    </w:p>
    <w:p w:rsidR="004C3410" w:rsidRPr="00F53FA1" w:rsidRDefault="004C3410" w:rsidP="004C3410">
      <w:pPr>
        <w:numPr>
          <w:ilvl w:val="0"/>
          <w:numId w:val="22"/>
        </w:numPr>
        <w:spacing w:after="0" w:line="360" w:lineRule="auto"/>
        <w:ind w:firstLine="284"/>
        <w:jc w:val="both"/>
        <w:rPr>
          <w:rFonts w:ascii="Times New Roman" w:eastAsia="Batang" w:hAnsi="Times New Roman" w:cs="Times New Roman"/>
          <w:sz w:val="24"/>
          <w:szCs w:val="24"/>
        </w:rPr>
      </w:pPr>
      <w:r w:rsidRPr="00F53FA1">
        <w:rPr>
          <w:rFonts w:ascii="Times New Roman" w:eastAsia="Calibri" w:hAnsi="Times New Roman" w:cs="Times New Roman"/>
          <w:sz w:val="24"/>
          <w:szCs w:val="24"/>
        </w:rPr>
        <w:t xml:space="preserve">окаже необходимото съдействие на </w:t>
      </w:r>
      <w:r w:rsidRPr="00F53FA1">
        <w:rPr>
          <w:rFonts w:ascii="Times New Roman" w:eastAsia="Calibri" w:hAnsi="Times New Roman" w:cs="Times New Roman"/>
          <w:bCs/>
          <w:sz w:val="24"/>
          <w:szCs w:val="24"/>
        </w:rPr>
        <w:t>ИЗПЪЛНИТЕЛЯ</w:t>
      </w:r>
      <w:r w:rsidRPr="00F53FA1">
        <w:rPr>
          <w:rFonts w:ascii="Times New Roman" w:eastAsia="Calibri" w:hAnsi="Times New Roman" w:cs="Times New Roman"/>
          <w:b/>
          <w:bCs/>
          <w:sz w:val="24"/>
          <w:szCs w:val="24"/>
        </w:rPr>
        <w:t xml:space="preserve"> </w:t>
      </w:r>
      <w:r w:rsidRPr="00F53FA1">
        <w:rPr>
          <w:rFonts w:ascii="Times New Roman" w:eastAsia="Calibri" w:hAnsi="Times New Roman" w:cs="Times New Roman"/>
          <w:sz w:val="24"/>
          <w:szCs w:val="24"/>
        </w:rPr>
        <w:t>за изпълнение на възложената му поръчка</w:t>
      </w:r>
      <w:r w:rsidRPr="00F53FA1">
        <w:rPr>
          <w:rFonts w:ascii="Times New Roman" w:eastAsia="Calibri" w:hAnsi="Times New Roman" w:cs="Times New Roman"/>
          <w:spacing w:val="-1"/>
          <w:sz w:val="24"/>
          <w:szCs w:val="24"/>
        </w:rPr>
        <w:t>.</w:t>
      </w:r>
    </w:p>
    <w:p w:rsidR="004C3410" w:rsidRPr="00F53FA1" w:rsidRDefault="004C3410" w:rsidP="004C3410">
      <w:pPr>
        <w:numPr>
          <w:ilvl w:val="0"/>
          <w:numId w:val="22"/>
        </w:numPr>
        <w:suppressAutoHyphens/>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приеме извършените от </w:t>
      </w:r>
      <w:r w:rsidRPr="00F53FA1">
        <w:rPr>
          <w:rFonts w:ascii="Times New Roman" w:eastAsia="Calibri" w:hAnsi="Times New Roman" w:cs="Times New Roman"/>
          <w:bCs/>
          <w:sz w:val="24"/>
          <w:szCs w:val="24"/>
        </w:rPr>
        <w:t>ИЗПЪЛНИТЕЛЯ</w:t>
      </w:r>
      <w:r w:rsidRPr="00F53FA1">
        <w:rPr>
          <w:rFonts w:ascii="Times New Roman" w:eastAsia="Calibri" w:hAnsi="Times New Roman" w:cs="Times New Roman"/>
          <w:b/>
          <w:bCs/>
          <w:sz w:val="24"/>
          <w:szCs w:val="24"/>
        </w:rPr>
        <w:t xml:space="preserve"> </w:t>
      </w:r>
      <w:r w:rsidRPr="00F53FA1">
        <w:rPr>
          <w:rFonts w:ascii="Times New Roman" w:eastAsia="Batang" w:hAnsi="Times New Roman" w:cs="Times New Roman"/>
          <w:sz w:val="24"/>
          <w:szCs w:val="24"/>
        </w:rPr>
        <w:t>артикули/дейности</w:t>
      </w:r>
      <w:r w:rsidRPr="00F53FA1">
        <w:rPr>
          <w:rFonts w:ascii="Times New Roman" w:eastAsia="Calibri" w:hAnsi="Times New Roman" w:cs="Times New Roman"/>
          <w:sz w:val="24"/>
          <w:szCs w:val="24"/>
        </w:rPr>
        <w:t>, при условие че са изпълнени точно и качествено.</w:t>
      </w:r>
    </w:p>
    <w:p w:rsidR="004C3410" w:rsidRPr="00F53FA1" w:rsidRDefault="004C3410" w:rsidP="004C3410">
      <w:pPr>
        <w:numPr>
          <w:ilvl w:val="0"/>
          <w:numId w:val="22"/>
        </w:numPr>
        <w:suppressAutoHyphens/>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уведомява писмено ИЗПЪЛНИТЕЛЯ при възникване на непредвидени обстоятелства, които могат да доведат до спиране на изпълнението на възложената работа.</w:t>
      </w:r>
    </w:p>
    <w:p w:rsidR="004C3410" w:rsidRPr="00F53FA1" w:rsidRDefault="004C3410" w:rsidP="004C3410">
      <w:pPr>
        <w:widowControl w:val="0"/>
        <w:numPr>
          <w:ilvl w:val="0"/>
          <w:numId w:val="22"/>
        </w:numPr>
        <w:suppressAutoHyphens/>
        <w:autoSpaceDE w:val="0"/>
        <w:autoSpaceDN w:val="0"/>
        <w:adjustRightInd w:val="0"/>
        <w:spacing w:before="120" w:after="120" w:line="360" w:lineRule="auto"/>
        <w:jc w:val="both"/>
        <w:rPr>
          <w:rFonts w:ascii="Times New Roman" w:eastAsia="Batang" w:hAnsi="Times New Roman" w:cs="Times New Roman"/>
          <w:caps/>
          <w:sz w:val="24"/>
          <w:szCs w:val="24"/>
          <w:lang w:eastAsia="ar-SA"/>
        </w:rPr>
      </w:pPr>
      <w:r w:rsidRPr="00F53FA1">
        <w:rPr>
          <w:rFonts w:ascii="Times New Roman" w:eastAsia="Calibri" w:hAnsi="Times New Roman" w:cs="Times New Roman"/>
          <w:sz w:val="24"/>
          <w:szCs w:val="24"/>
        </w:rPr>
        <w:t xml:space="preserve">Преди плащане към ИЗПЪЛНИТЕЛЯ да извърши пълна проверка, а когато е приложимо и проверка на място, за удостоверяване извършването на заявените за плащане дейности от страна на Изпълнителя. </w:t>
      </w:r>
    </w:p>
    <w:p w:rsidR="004C3410" w:rsidRPr="00F53FA1" w:rsidRDefault="004C3410" w:rsidP="004C3410">
      <w:pPr>
        <w:widowControl w:val="0"/>
        <w:suppressAutoHyphens/>
        <w:autoSpaceDE w:val="0"/>
        <w:autoSpaceDN w:val="0"/>
        <w:adjustRightInd w:val="0"/>
        <w:spacing w:before="120" w:after="120" w:line="360" w:lineRule="auto"/>
        <w:jc w:val="both"/>
        <w:rPr>
          <w:rFonts w:ascii="Times New Roman" w:eastAsia="Batang" w:hAnsi="Times New Roman" w:cs="Times New Roman"/>
          <w:caps/>
          <w:sz w:val="24"/>
          <w:szCs w:val="24"/>
          <w:lang w:eastAsia="ar-SA"/>
        </w:rPr>
      </w:pPr>
    </w:p>
    <w:p w:rsidR="004C3410" w:rsidRPr="00F53FA1" w:rsidRDefault="004C3410" w:rsidP="004C3410">
      <w:pPr>
        <w:spacing w:after="200" w:line="360" w:lineRule="auto"/>
        <w:ind w:firstLine="720"/>
        <w:jc w:val="center"/>
        <w:rPr>
          <w:rFonts w:ascii="Times New Roman" w:eastAsia="Batang" w:hAnsi="Times New Roman" w:cs="Times New Roman"/>
          <w:b/>
          <w:sz w:val="24"/>
          <w:szCs w:val="24"/>
        </w:rPr>
      </w:pPr>
      <w:r w:rsidRPr="00F53FA1">
        <w:rPr>
          <w:rFonts w:ascii="Times New Roman" w:eastAsia="Batang" w:hAnsi="Times New Roman" w:cs="Times New Roman"/>
          <w:b/>
          <w:sz w:val="24"/>
          <w:szCs w:val="24"/>
        </w:rPr>
        <w:t>VІ. ПРАВА И ЗАДЪЛЖЕНИЯ НА ИЗПЪЛНИТЕЛЯ.</w:t>
      </w:r>
    </w:p>
    <w:p w:rsidR="004C3410" w:rsidRPr="00F53FA1" w:rsidRDefault="004C3410" w:rsidP="00991A4E">
      <w:pPr>
        <w:spacing w:after="200" w:line="360" w:lineRule="auto"/>
        <w:jc w:val="both"/>
        <w:rPr>
          <w:rFonts w:ascii="Times New Roman" w:eastAsia="Batang" w:hAnsi="Times New Roman" w:cs="Times New Roman"/>
          <w:sz w:val="24"/>
          <w:szCs w:val="24"/>
        </w:rPr>
      </w:pPr>
      <w:r w:rsidRPr="00F53FA1">
        <w:rPr>
          <w:rFonts w:ascii="Times New Roman" w:eastAsia="Batang" w:hAnsi="Times New Roman" w:cs="Times New Roman"/>
          <w:b/>
          <w:sz w:val="24"/>
          <w:szCs w:val="24"/>
        </w:rPr>
        <w:t>Чл. 6.</w:t>
      </w:r>
      <w:r w:rsidRPr="00F53FA1">
        <w:rPr>
          <w:rFonts w:ascii="Times New Roman" w:eastAsia="Batang" w:hAnsi="Times New Roman" w:cs="Times New Roman"/>
          <w:sz w:val="24"/>
          <w:szCs w:val="24"/>
        </w:rPr>
        <w:t>(1) ИЗПЪЛНИТЕЛЯТ има право да:</w:t>
      </w:r>
    </w:p>
    <w:p w:rsidR="004C3410" w:rsidRPr="00F53FA1" w:rsidRDefault="004C3410" w:rsidP="004C3410">
      <w:pPr>
        <w:numPr>
          <w:ilvl w:val="0"/>
          <w:numId w:val="23"/>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 xml:space="preserve">иска съдействие от ВЪЗЛОЖИТЕЛЯ за точното и качествено осъществяване на дейността си при и/или по повод изпълнението на настоящия договор, в това число информация, необходима му за качественото изпълнение на дейностите по настоящия договор. </w:t>
      </w:r>
    </w:p>
    <w:p w:rsidR="004C3410" w:rsidRPr="00F53FA1" w:rsidRDefault="004C3410" w:rsidP="004C3410">
      <w:pPr>
        <w:numPr>
          <w:ilvl w:val="0"/>
          <w:numId w:val="23"/>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спре временно изпълнението на възложената работа при липса на съдействие и информация от страна на ВЪЗЛОЖИТЕЛЯ, необходими му за качественото извършване на дейностите по настоящия договор.</w:t>
      </w:r>
    </w:p>
    <w:p w:rsidR="004C3410" w:rsidRPr="00F53FA1" w:rsidRDefault="004C3410" w:rsidP="004C3410">
      <w:pPr>
        <w:numPr>
          <w:ilvl w:val="0"/>
          <w:numId w:val="23"/>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lastRenderedPageBreak/>
        <w:t>при пълно, качествено, точно и навременно изпълнение на задълженията си ИЗПЪЛНИТЕЛЯТ има право да получи уговореното възнаграждение в посочените срокове и при определените в договора условия.</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(2) ИЗПЪЛНИТЕЛЯТ е длъжен да:</w:t>
      </w:r>
    </w:p>
    <w:p w:rsidR="004C3410" w:rsidRPr="00F53FA1" w:rsidRDefault="004C3410" w:rsidP="004C3410">
      <w:pPr>
        <w:numPr>
          <w:ilvl w:val="0"/>
          <w:numId w:val="24"/>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В срок от 20 календарни дни да предостави всички артикули/дейности посочени във възлагателно писмо от ВЪЗЛОЖИТЕЛЯ до ИЗПЪЛНИТЕЛЯ.</w:t>
      </w:r>
    </w:p>
    <w:p w:rsidR="004C3410" w:rsidRPr="00F53FA1" w:rsidRDefault="004C3410" w:rsidP="004C3410">
      <w:pPr>
        <w:numPr>
          <w:ilvl w:val="0"/>
          <w:numId w:val="24"/>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подържа точно и систематизирано деловодство, счетоводство и отчетност във връзка с извършваните дейности.</w:t>
      </w:r>
    </w:p>
    <w:p w:rsidR="004C3410" w:rsidRPr="00F53FA1" w:rsidRDefault="004C3410" w:rsidP="004C3410">
      <w:pPr>
        <w:numPr>
          <w:ilvl w:val="0"/>
          <w:numId w:val="24"/>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съгласува действията си с ВЪЗЛОЖИТЕЛЯ при необходимост с цел качествено извършване на услугите по договора.</w:t>
      </w:r>
    </w:p>
    <w:p w:rsidR="004C3410" w:rsidRPr="00F53FA1" w:rsidRDefault="004C3410" w:rsidP="004C3410">
      <w:pPr>
        <w:numPr>
          <w:ilvl w:val="0"/>
          <w:numId w:val="24"/>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не разпространява по какъвто и да е начин пред трети лица собствена или служебна поверителна информация, която му е станала известна при изпълнението на този договор, без предварително да е получил за това писмено съгласие от страна на ВЪЗЛОЖИТЕЛЯ.</w:t>
      </w:r>
    </w:p>
    <w:p w:rsidR="004C3410" w:rsidRPr="00F53FA1" w:rsidRDefault="004C3410" w:rsidP="004C3410">
      <w:pPr>
        <w:numPr>
          <w:ilvl w:val="0"/>
          <w:numId w:val="24"/>
        </w:numPr>
        <w:spacing w:after="0" w:line="360" w:lineRule="auto"/>
        <w:ind w:firstLine="360"/>
        <w:jc w:val="both"/>
        <w:rPr>
          <w:rFonts w:ascii="Times New Roman" w:eastAsia="Batang" w:hAnsi="Times New Roman" w:cs="Times New Roman"/>
          <w:sz w:val="24"/>
          <w:szCs w:val="24"/>
        </w:rPr>
      </w:pPr>
      <w:r w:rsidRPr="00F53FA1">
        <w:rPr>
          <w:rFonts w:ascii="Times New Roman" w:eastAsia="Calibri" w:hAnsi="Times New Roman" w:cs="Times New Roman"/>
          <w:sz w:val="24"/>
          <w:szCs w:val="24"/>
        </w:rPr>
        <w:t>отговаря за действията, бездействията и услугите на посочения подизпълнител/ подизпълнители като за свои действия, бездействия и услуги.</w:t>
      </w:r>
    </w:p>
    <w:p w:rsidR="004C3410" w:rsidRPr="00F53FA1" w:rsidRDefault="004C3410" w:rsidP="004C3410">
      <w:pPr>
        <w:numPr>
          <w:ilvl w:val="0"/>
          <w:numId w:val="24"/>
        </w:numPr>
        <w:spacing w:after="0" w:line="360" w:lineRule="auto"/>
        <w:ind w:firstLine="36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информира ВЪЗЛОЖИТЕЛЯ за възникнали проблеми при изпълнението на договора и за предприетите мерки за тяхното разрешаване;</w:t>
      </w:r>
    </w:p>
    <w:p w:rsidR="004C3410" w:rsidRPr="00F53FA1" w:rsidRDefault="004C3410" w:rsidP="004C3410">
      <w:pPr>
        <w:numPr>
          <w:ilvl w:val="0"/>
          <w:numId w:val="24"/>
        </w:numPr>
        <w:spacing w:before="120" w:after="0" w:line="360" w:lineRule="auto"/>
        <w:ind w:firstLine="360"/>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когато е приложимо, да предостави възможност на Управляващия орган, Сертифициращия орган, Одитния орган, Европейската сметна палата, органи на Европейската комисия, Дирекция „Защита на финансови интереси на Европейския съюз“, МВР (АФКОС) и други национални одитни и контролни органи да извършват проверки на мястото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3 години след приключването на ОПРР 2014 - 2020 г.</w:t>
      </w:r>
    </w:p>
    <w:p w:rsidR="004C3410" w:rsidRPr="00F53FA1" w:rsidRDefault="004C3410" w:rsidP="004C3410">
      <w:pPr>
        <w:widowControl w:val="0"/>
        <w:numPr>
          <w:ilvl w:val="0"/>
          <w:numId w:val="24"/>
        </w:numPr>
        <w:autoSpaceDE w:val="0"/>
        <w:autoSpaceDN w:val="0"/>
        <w:adjustRightInd w:val="0"/>
        <w:spacing w:before="120" w:after="120" w:line="360" w:lineRule="auto"/>
        <w:ind w:firstLine="357"/>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lastRenderedPageBreak/>
        <w:t xml:space="preserve">когато е приложимо, да предприеме всички необходими стъпки за популяризиране на факта, че проектът се съфинансира от Европейския фонд за регионално развитие, в това число да посочва финансовия принос на Европейския фонд за регионално развитие, предоставен чрез Оперативна програма „Региони в растеж” 2014-2020 г. в информацията, предоставяна под формата на документи или във връзка с прояви, свързани с изпълнението на договора. Предприетите за тази цел мерки трябва да са съобразени със съответните правила за информиране, комуникация и реклама, предвидени в чл.115 § 4 от Регламент 1303/2013 г. и в чл.3, чл.4, чл. 5, Приложение ІІ от Регламент за изпълнение (ЕС) № 821/2014 на Комисията и Единен наръчник за прилагане на правилата за информираност и комуникация 2014-2020 г.   </w:t>
      </w:r>
    </w:p>
    <w:p w:rsidR="004C3410" w:rsidRPr="00F53FA1" w:rsidRDefault="004C3410" w:rsidP="004C3410">
      <w:pPr>
        <w:widowControl w:val="0"/>
        <w:numPr>
          <w:ilvl w:val="0"/>
          <w:numId w:val="24"/>
        </w:numPr>
        <w:autoSpaceDE w:val="0"/>
        <w:autoSpaceDN w:val="0"/>
        <w:adjustRightInd w:val="0"/>
        <w:spacing w:before="120" w:after="120" w:line="360" w:lineRule="auto"/>
        <w:ind w:firstLine="357"/>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да спазват определени изисквания, свързани  с конфликт на интереси и кодекс за етично поведение, във връзка с чл.57 от Регламент на Съвета (ЕО, Евратом) № 966/2012 относно финансовите разпоредби, приложими за общия бюджет на Европейската общност и чл.32 от Делегиран регламент № 1268/2012 г. на Комисията</w:t>
      </w:r>
    </w:p>
    <w:p w:rsidR="004C3410" w:rsidRPr="00F53FA1" w:rsidRDefault="004C3410" w:rsidP="004C3410">
      <w:pPr>
        <w:numPr>
          <w:ilvl w:val="0"/>
          <w:numId w:val="24"/>
        </w:numPr>
        <w:autoSpaceDE w:val="0"/>
        <w:autoSpaceDN w:val="0"/>
        <w:adjustRightInd w:val="0"/>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да спазва изискванията за изпълнение на мерките за информация и публичност, определени в договора за безвъзмездна помощ;</w:t>
      </w:r>
    </w:p>
    <w:p w:rsidR="004C3410" w:rsidRPr="00F53FA1" w:rsidRDefault="004C3410" w:rsidP="004C3410">
      <w:pPr>
        <w:numPr>
          <w:ilvl w:val="0"/>
          <w:numId w:val="24"/>
        </w:numPr>
        <w:autoSpaceDE w:val="0"/>
        <w:autoSpaceDN w:val="0"/>
        <w:adjustRightInd w:val="0"/>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да изпълнява мерките и препоръките, съдържащи се в докладите от проверки на място;</w:t>
      </w:r>
    </w:p>
    <w:p w:rsidR="004C3410" w:rsidRPr="00F53FA1" w:rsidRDefault="004C3410" w:rsidP="004C3410">
      <w:pPr>
        <w:numPr>
          <w:ilvl w:val="0"/>
          <w:numId w:val="24"/>
        </w:numPr>
        <w:autoSpaceDE w:val="0"/>
        <w:autoSpaceDN w:val="0"/>
        <w:adjustRightInd w:val="0"/>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да докладва за възникнали нередности;</w:t>
      </w:r>
    </w:p>
    <w:p w:rsidR="004C3410" w:rsidRPr="00F53FA1" w:rsidRDefault="004C3410" w:rsidP="004C3410">
      <w:pPr>
        <w:numPr>
          <w:ilvl w:val="0"/>
          <w:numId w:val="24"/>
        </w:numPr>
        <w:autoSpaceDE w:val="0"/>
        <w:autoSpaceDN w:val="0"/>
        <w:adjustRightInd w:val="0"/>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да информира бенефициента-възложител за възникнали проблеми;</w:t>
      </w:r>
    </w:p>
    <w:p w:rsidR="004C3410" w:rsidRPr="00F53FA1" w:rsidRDefault="004C3410" w:rsidP="004C3410">
      <w:pPr>
        <w:numPr>
          <w:ilvl w:val="0"/>
          <w:numId w:val="24"/>
        </w:numPr>
        <w:autoSpaceDE w:val="0"/>
        <w:autoSpaceDN w:val="0"/>
        <w:adjustRightInd w:val="0"/>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при изпълнението на проекта и за предприетите мерки за тяхното разрешаване;</w:t>
      </w:r>
    </w:p>
    <w:p w:rsidR="004C3410" w:rsidRPr="00F53FA1" w:rsidRDefault="004C3410" w:rsidP="004C3410">
      <w:pPr>
        <w:numPr>
          <w:ilvl w:val="0"/>
          <w:numId w:val="24"/>
        </w:numPr>
        <w:autoSpaceDE w:val="0"/>
        <w:autoSpaceDN w:val="0"/>
        <w:adjustRightInd w:val="0"/>
        <w:spacing w:after="0" w:line="360" w:lineRule="auto"/>
        <w:ind w:firstLine="284"/>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да спазва изискванията за съхранение на документацията за проекта, определени в договора за безвъзмездна помощ.</w:t>
      </w:r>
    </w:p>
    <w:p w:rsidR="004C3410" w:rsidRPr="00F53FA1" w:rsidRDefault="004C3410" w:rsidP="004C3410">
      <w:pPr>
        <w:autoSpaceDE w:val="0"/>
        <w:autoSpaceDN w:val="0"/>
        <w:adjustRightInd w:val="0"/>
        <w:spacing w:before="120" w:after="120" w:line="360" w:lineRule="auto"/>
        <w:ind w:left="360"/>
        <w:jc w:val="center"/>
        <w:rPr>
          <w:rFonts w:ascii="Times New Roman" w:eastAsia="Calibri" w:hAnsi="Times New Roman" w:cs="Times New Roman"/>
          <w:sz w:val="24"/>
          <w:szCs w:val="24"/>
        </w:rPr>
      </w:pPr>
    </w:p>
    <w:p w:rsidR="004C3410" w:rsidRPr="00F53FA1" w:rsidRDefault="004C3410" w:rsidP="004C3410">
      <w:pPr>
        <w:autoSpaceDE w:val="0"/>
        <w:autoSpaceDN w:val="0"/>
        <w:adjustRightInd w:val="0"/>
        <w:spacing w:before="120" w:after="120" w:line="360" w:lineRule="auto"/>
        <w:ind w:left="360"/>
        <w:jc w:val="center"/>
        <w:rPr>
          <w:rFonts w:ascii="Times New Roman" w:eastAsia="Batang" w:hAnsi="Times New Roman" w:cs="Times New Roman"/>
          <w:b/>
          <w:sz w:val="24"/>
          <w:szCs w:val="24"/>
        </w:rPr>
      </w:pPr>
      <w:r w:rsidRPr="00F53FA1">
        <w:rPr>
          <w:rFonts w:ascii="Times New Roman" w:eastAsia="Batang" w:hAnsi="Times New Roman" w:cs="Times New Roman"/>
          <w:b/>
          <w:sz w:val="24"/>
          <w:szCs w:val="24"/>
        </w:rPr>
        <w:t>VII. ПРИЕМАНЕ НА РАБОТАТА.</w:t>
      </w:r>
    </w:p>
    <w:p w:rsidR="004C3410" w:rsidRPr="00F53FA1" w:rsidRDefault="004C3410" w:rsidP="00991A4E">
      <w:pPr>
        <w:spacing w:after="200" w:line="360" w:lineRule="auto"/>
        <w:jc w:val="both"/>
        <w:rPr>
          <w:rFonts w:ascii="Times New Roman" w:eastAsia="Calibri" w:hAnsi="Times New Roman" w:cs="Times New Roman"/>
          <w:sz w:val="24"/>
          <w:szCs w:val="24"/>
        </w:rPr>
      </w:pPr>
      <w:r w:rsidRPr="00F53FA1">
        <w:rPr>
          <w:rFonts w:ascii="Times New Roman" w:eastAsia="Batang" w:hAnsi="Times New Roman" w:cs="Times New Roman"/>
          <w:b/>
          <w:sz w:val="24"/>
          <w:szCs w:val="24"/>
        </w:rPr>
        <w:lastRenderedPageBreak/>
        <w:t xml:space="preserve">Чл. 7. </w:t>
      </w:r>
      <w:r w:rsidRPr="00F53FA1">
        <w:rPr>
          <w:rFonts w:ascii="Times New Roman" w:eastAsia="Batang" w:hAnsi="Times New Roman" w:cs="Times New Roman"/>
          <w:sz w:val="24"/>
          <w:szCs w:val="24"/>
        </w:rPr>
        <w:t xml:space="preserve">(1) Предоставените артикули/дейности от изпълнението на услугите по договора се считат за приети от ВЪЗЛОЖИТЕЛЯ с подписването на двустранен приемо-предавателен протокол. </w:t>
      </w:r>
      <w:r w:rsidRPr="00F53FA1">
        <w:rPr>
          <w:rFonts w:ascii="Times New Roman" w:eastAsia="Calibri" w:hAnsi="Times New Roman" w:cs="Times New Roman"/>
          <w:sz w:val="24"/>
          <w:szCs w:val="24"/>
        </w:rPr>
        <w:t xml:space="preserve">Когато има сключен/и договор/и за подизпълнение за изпълнение на дейности, включени в предмета на настоящия договор приемането на работата се извършва по реда на чл. 15, ал. 1 от настоящия договор. </w:t>
      </w:r>
    </w:p>
    <w:p w:rsidR="004C3410" w:rsidRPr="00F53FA1" w:rsidRDefault="004C3410" w:rsidP="004C3410">
      <w:pPr>
        <w:spacing w:before="240" w:after="120" w:line="360" w:lineRule="auto"/>
        <w:jc w:val="center"/>
        <w:rPr>
          <w:rFonts w:ascii="Times New Roman" w:eastAsia="Batang" w:hAnsi="Times New Roman" w:cs="Times New Roman"/>
          <w:sz w:val="24"/>
          <w:szCs w:val="24"/>
        </w:rPr>
      </w:pPr>
    </w:p>
    <w:p w:rsidR="004C3410" w:rsidRPr="00F53FA1" w:rsidRDefault="004C3410" w:rsidP="004C3410">
      <w:pPr>
        <w:spacing w:before="240" w:after="120" w:line="360" w:lineRule="auto"/>
        <w:jc w:val="center"/>
        <w:rPr>
          <w:rFonts w:ascii="Times New Roman" w:eastAsia="Calibri" w:hAnsi="Times New Roman" w:cs="Times New Roman"/>
          <w:b/>
          <w:sz w:val="24"/>
          <w:szCs w:val="24"/>
        </w:rPr>
      </w:pPr>
      <w:r w:rsidRPr="00F53FA1">
        <w:rPr>
          <w:rFonts w:ascii="Times New Roman" w:eastAsia="Calibri" w:hAnsi="Times New Roman" w:cs="Times New Roman"/>
          <w:b/>
          <w:bCs/>
          <w:sz w:val="24"/>
          <w:szCs w:val="24"/>
        </w:rPr>
        <w:t>VІІІ.</w:t>
      </w:r>
      <w:r w:rsidRPr="00F53FA1">
        <w:rPr>
          <w:rFonts w:ascii="Times New Roman" w:eastAsia="Calibri" w:hAnsi="Times New Roman" w:cs="Times New Roman"/>
          <w:b/>
          <w:sz w:val="24"/>
          <w:szCs w:val="24"/>
        </w:rPr>
        <w:t xml:space="preserve"> НЕПРЕОДОЛИМА СИЛА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
          <w:sz w:val="24"/>
          <w:szCs w:val="24"/>
        </w:rPr>
        <w:t xml:space="preserve">Чл. 8. </w:t>
      </w:r>
      <w:r w:rsidRPr="00F53FA1">
        <w:rPr>
          <w:rFonts w:ascii="Times New Roman" w:eastAsia="Calibri" w:hAnsi="Times New Roman" w:cs="Times New Roman"/>
          <w:sz w:val="24"/>
          <w:szCs w:val="24"/>
        </w:rPr>
        <w:t xml:space="preserve">(1) Форсмажорно събитие (непреодолима сила) по смисъла на този договор са </w:t>
      </w:r>
      <w:r w:rsidRPr="00F53FA1">
        <w:rPr>
          <w:rFonts w:ascii="Times New Roman" w:eastAsia="Calibri" w:hAnsi="Times New Roman" w:cs="Times New Roman"/>
          <w:spacing w:val="-1"/>
          <w:sz w:val="24"/>
          <w:szCs w:val="24"/>
        </w:rPr>
        <w:t xml:space="preserve">обстоятелства от извънреден характер, които страните при полагане на дължимата грижа не са могли </w:t>
      </w:r>
      <w:r w:rsidRPr="00F53FA1">
        <w:rPr>
          <w:rFonts w:ascii="Times New Roman" w:eastAsia="Calibri" w:hAnsi="Times New Roman" w:cs="Times New Roman"/>
          <w:sz w:val="24"/>
          <w:szCs w:val="24"/>
        </w:rPr>
        <w:t>или не са били длъжни да предвидят или предотвратят.</w:t>
      </w:r>
    </w:p>
    <w:p w:rsidR="004C3410" w:rsidRPr="00F53FA1" w:rsidRDefault="004C3410" w:rsidP="004C3410">
      <w:pPr>
        <w:shd w:val="clear" w:color="auto" w:fill="FFFFFF"/>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pacing w:val="-1"/>
          <w:sz w:val="24"/>
          <w:szCs w:val="24"/>
        </w:rPr>
        <w:t xml:space="preserve">(2) Не е налице непреодолима сила, когато съответното събитие е настъпило вследствие на </w:t>
      </w:r>
      <w:r w:rsidRPr="00F53FA1">
        <w:rPr>
          <w:rFonts w:ascii="Times New Roman" w:eastAsia="Calibri" w:hAnsi="Times New Roman" w:cs="Times New Roman"/>
          <w:sz w:val="24"/>
          <w:szCs w:val="24"/>
        </w:rPr>
        <w:t>неположена дължима грижа или ако при полагане на дължимата грижа това събитие е можело да бъде предотвратено.</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
          <w:sz w:val="24"/>
          <w:szCs w:val="24"/>
        </w:rPr>
        <w:t>Чл. 9.</w:t>
      </w:r>
      <w:r w:rsidRPr="00F53FA1">
        <w:rPr>
          <w:rFonts w:ascii="Times New Roman" w:eastAsia="Calibri" w:hAnsi="Times New Roman" w:cs="Times New Roman"/>
          <w:sz w:val="24"/>
          <w:szCs w:val="24"/>
        </w:rPr>
        <w:t xml:space="preserve"> (1) </w:t>
      </w:r>
      <w:r w:rsidRPr="00F53FA1">
        <w:rPr>
          <w:rFonts w:ascii="Times New Roman" w:eastAsia="Calibri" w:hAnsi="Times New Roman" w:cs="Times New Roman"/>
          <w:spacing w:val="-4"/>
          <w:sz w:val="24"/>
          <w:szCs w:val="24"/>
        </w:rPr>
        <w:t>Страните се освобождават от отговорност за неизпълнение на задълженията</w:t>
      </w:r>
      <w:r w:rsidRPr="00F53FA1">
        <w:rPr>
          <w:rFonts w:ascii="Times New Roman" w:eastAsia="Calibri" w:hAnsi="Times New Roman" w:cs="Times New Roman"/>
          <w:sz w:val="24"/>
          <w:szCs w:val="24"/>
        </w:rPr>
        <w:t xml:space="preserve"> си, когато невъзможността за изпълнение на договора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й. </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(2) Страната, засегната от непреодолима сила, е длъжна да предприеме всички необходими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(3) Докато трае непреодолимата сила, изпълнението на задължението се спира.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(5) Липсата на парични средства не представлява непреодолима сила.</w:t>
      </w:r>
    </w:p>
    <w:p w:rsidR="004C3410" w:rsidRPr="00F53FA1" w:rsidRDefault="004C3410" w:rsidP="004C3410">
      <w:pPr>
        <w:autoSpaceDE w:val="0"/>
        <w:autoSpaceDN w:val="0"/>
        <w:adjustRightInd w:val="0"/>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lastRenderedPageBreak/>
        <w:t xml:space="preserve">(6) В случай на непреодолима сила, ВЪЗЛОЖИТЕЛЯТ ще заплати на ИЗПЪЛНИТЕЛЯ само стойността на извършените и приети към момента на установяване на непреодолимата сила услуги. </w:t>
      </w:r>
    </w:p>
    <w:p w:rsidR="004C3410" w:rsidRPr="00F53FA1" w:rsidRDefault="004C3410" w:rsidP="004C3410">
      <w:pPr>
        <w:shd w:val="clear" w:color="auto" w:fill="FFFFFF"/>
        <w:spacing w:after="120" w:line="360" w:lineRule="auto"/>
        <w:jc w:val="center"/>
        <w:rPr>
          <w:rFonts w:ascii="Times New Roman" w:eastAsia="Calibri" w:hAnsi="Times New Roman" w:cs="Times New Roman"/>
          <w:b/>
          <w:bCs/>
          <w:sz w:val="24"/>
          <w:szCs w:val="24"/>
        </w:rPr>
      </w:pPr>
    </w:p>
    <w:p w:rsidR="004C3410" w:rsidRPr="00F53FA1" w:rsidRDefault="004C3410" w:rsidP="004C3410">
      <w:pPr>
        <w:shd w:val="clear" w:color="auto" w:fill="FFFFFF"/>
        <w:spacing w:after="120" w:line="360" w:lineRule="auto"/>
        <w:ind w:firstLine="708"/>
        <w:jc w:val="center"/>
        <w:rPr>
          <w:rFonts w:ascii="Times New Roman" w:eastAsia="Calibri" w:hAnsi="Times New Roman" w:cs="Times New Roman"/>
          <w:b/>
          <w:bCs/>
          <w:sz w:val="24"/>
          <w:szCs w:val="24"/>
        </w:rPr>
      </w:pPr>
      <w:r w:rsidRPr="00F53FA1">
        <w:rPr>
          <w:rFonts w:ascii="Times New Roman" w:eastAsia="Calibri" w:hAnsi="Times New Roman" w:cs="Times New Roman"/>
          <w:b/>
          <w:bCs/>
          <w:sz w:val="24"/>
          <w:szCs w:val="24"/>
        </w:rPr>
        <w:t>ІХ. ПРЕКРАТЯВАНЕ, ИЗМЕНЕНИЕ И ПРОДЪЛЖАВАНЕ НА ДОГОВОРА</w:t>
      </w:r>
    </w:p>
    <w:p w:rsidR="004C3410" w:rsidRPr="00F53FA1" w:rsidRDefault="004C3410" w:rsidP="004C3410">
      <w:pPr>
        <w:spacing w:before="120"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
          <w:sz w:val="24"/>
          <w:szCs w:val="24"/>
        </w:rPr>
        <w:t xml:space="preserve">Чл. 10. </w:t>
      </w:r>
      <w:r w:rsidRPr="00F53FA1">
        <w:rPr>
          <w:rFonts w:ascii="Times New Roman" w:eastAsia="Calibri" w:hAnsi="Times New Roman" w:cs="Times New Roman"/>
          <w:sz w:val="24"/>
          <w:szCs w:val="24"/>
        </w:rPr>
        <w:t>(1) Настоящият договор се прекратява:</w:t>
      </w:r>
    </w:p>
    <w:p w:rsidR="004C3410" w:rsidRPr="00F53FA1" w:rsidRDefault="004C3410" w:rsidP="004C3410">
      <w:pPr>
        <w:widowControl w:val="0"/>
        <w:numPr>
          <w:ilvl w:val="0"/>
          <w:numId w:val="26"/>
        </w:numPr>
        <w:spacing w:after="0" w:line="360" w:lineRule="auto"/>
        <w:ind w:left="20" w:firstLine="700"/>
        <w:jc w:val="both"/>
        <w:rPr>
          <w:rFonts w:ascii="Times New Roman" w:eastAsia="Times New Roman" w:hAnsi="Times New Roman" w:cs="Times New Roman"/>
          <w:sz w:val="24"/>
          <w:szCs w:val="24"/>
        </w:rPr>
      </w:pPr>
      <w:r w:rsidRPr="00F53FA1">
        <w:rPr>
          <w:rFonts w:ascii="Times New Roman" w:eastAsia="Times New Roman" w:hAnsi="Times New Roman" w:cs="Times New Roman"/>
          <w:color w:val="000000"/>
          <w:sz w:val="24"/>
          <w:szCs w:val="24"/>
        </w:rPr>
        <w:t>с изпълнението на всички задължения на всяка от страните по него.</w:t>
      </w:r>
    </w:p>
    <w:p w:rsidR="004C3410" w:rsidRPr="00F53FA1" w:rsidRDefault="004C3410" w:rsidP="004C3410">
      <w:pPr>
        <w:widowControl w:val="0"/>
        <w:numPr>
          <w:ilvl w:val="0"/>
          <w:numId w:val="26"/>
        </w:numPr>
        <w:spacing w:after="0" w:line="360" w:lineRule="auto"/>
        <w:ind w:left="20" w:firstLine="700"/>
        <w:jc w:val="both"/>
        <w:rPr>
          <w:rFonts w:ascii="Times New Roman" w:eastAsia="Times New Roman" w:hAnsi="Times New Roman" w:cs="Times New Roman"/>
          <w:sz w:val="24"/>
          <w:szCs w:val="24"/>
        </w:rPr>
      </w:pPr>
      <w:r w:rsidRPr="00F53FA1">
        <w:rPr>
          <w:rFonts w:ascii="Times New Roman" w:eastAsia="Times New Roman" w:hAnsi="Times New Roman" w:cs="Times New Roman"/>
          <w:color w:val="000000"/>
          <w:sz w:val="24"/>
          <w:szCs w:val="24"/>
        </w:rPr>
        <w:t>по взаимно писмено съгласие на страните, изразено писмено.</w:t>
      </w:r>
    </w:p>
    <w:p w:rsidR="004C3410" w:rsidRPr="00F53FA1" w:rsidRDefault="004C3410" w:rsidP="004C3410">
      <w:pPr>
        <w:widowControl w:val="0"/>
        <w:numPr>
          <w:ilvl w:val="0"/>
          <w:numId w:val="26"/>
        </w:numPr>
        <w:spacing w:after="0" w:line="360" w:lineRule="auto"/>
        <w:ind w:left="20" w:right="20" w:firstLine="700"/>
        <w:jc w:val="both"/>
        <w:rPr>
          <w:rFonts w:ascii="Times New Roman" w:eastAsia="Times New Roman" w:hAnsi="Times New Roman" w:cs="Times New Roman"/>
          <w:sz w:val="24"/>
          <w:szCs w:val="24"/>
        </w:rPr>
      </w:pPr>
      <w:r w:rsidRPr="00F53FA1">
        <w:rPr>
          <w:rFonts w:ascii="Times New Roman" w:eastAsia="Times New Roman" w:hAnsi="Times New Roman" w:cs="Times New Roman"/>
          <w:color w:val="000000"/>
          <w:sz w:val="24"/>
          <w:szCs w:val="24"/>
        </w:rPr>
        <w:t>едностранно, без предизвестие, при системно неизпълнение на задълженията на ИЗПЪЛНИТЕЛЯ от настоящия договор.</w:t>
      </w:r>
    </w:p>
    <w:p w:rsidR="004C3410" w:rsidRPr="00F53FA1" w:rsidRDefault="004C3410" w:rsidP="004C3410">
      <w:pPr>
        <w:widowControl w:val="0"/>
        <w:numPr>
          <w:ilvl w:val="0"/>
          <w:numId w:val="26"/>
        </w:numPr>
        <w:spacing w:after="0" w:line="360" w:lineRule="auto"/>
        <w:ind w:left="20" w:right="20" w:firstLine="700"/>
        <w:jc w:val="both"/>
        <w:rPr>
          <w:rFonts w:ascii="Times New Roman" w:eastAsia="Times New Roman" w:hAnsi="Times New Roman" w:cs="Times New Roman"/>
          <w:sz w:val="24"/>
          <w:szCs w:val="24"/>
        </w:rPr>
      </w:pPr>
      <w:r w:rsidRPr="00F53FA1">
        <w:rPr>
          <w:rFonts w:ascii="Times New Roman" w:eastAsia="Times New Roman" w:hAnsi="Times New Roman" w:cs="Times New Roman"/>
          <w:color w:val="000000"/>
          <w:sz w:val="24"/>
          <w:szCs w:val="24"/>
        </w:rPr>
        <w:t>ако ИЗПЪЛНИТЕЛЯТ просрочи предаването на възложените с възлагателно писмо дейности по информация и публичност с повече от 5 (пет) календарни дни, ВЪЗЛОЖИТЕЛЯТ може да развали договора.</w:t>
      </w:r>
    </w:p>
    <w:p w:rsidR="004C3410" w:rsidRPr="00F53FA1" w:rsidRDefault="004C3410" w:rsidP="004C3410">
      <w:pPr>
        <w:widowControl w:val="0"/>
        <w:numPr>
          <w:ilvl w:val="0"/>
          <w:numId w:val="26"/>
        </w:numPr>
        <w:spacing w:after="0" w:line="360" w:lineRule="auto"/>
        <w:ind w:left="20" w:right="20" w:firstLine="700"/>
        <w:jc w:val="both"/>
        <w:rPr>
          <w:rFonts w:ascii="Times New Roman" w:eastAsia="Times New Roman" w:hAnsi="Times New Roman" w:cs="Times New Roman"/>
          <w:sz w:val="24"/>
          <w:szCs w:val="24"/>
        </w:rPr>
      </w:pPr>
      <w:r w:rsidRPr="00F53FA1">
        <w:rPr>
          <w:rFonts w:ascii="Times New Roman" w:eastAsia="Times New Roman" w:hAnsi="Times New Roman" w:cs="Times New Roman"/>
          <w:color w:val="000000"/>
          <w:sz w:val="24"/>
          <w:szCs w:val="24"/>
        </w:rPr>
        <w:t>когато изпълнителя използва подизпълнител, без да е декларирал това в офертата си, или използва подизпълнител, който е различен от този, посочен в офертата</w:t>
      </w:r>
      <w:r w:rsidRPr="00F53FA1">
        <w:rPr>
          <w:rFonts w:ascii="Times New Roman" w:eastAsia="Times New Roman" w:hAnsi="Times New Roman" w:cs="Times New Roman"/>
          <w:sz w:val="24"/>
          <w:szCs w:val="24"/>
        </w:rPr>
        <w:t xml:space="preserve"> </w:t>
      </w:r>
      <w:r w:rsidRPr="00F53FA1">
        <w:rPr>
          <w:rFonts w:ascii="Times New Roman" w:eastAsia="Times New Roman" w:hAnsi="Times New Roman" w:cs="Times New Roman"/>
          <w:color w:val="000000"/>
          <w:sz w:val="24"/>
          <w:szCs w:val="24"/>
        </w:rPr>
        <w:t>му;</w:t>
      </w:r>
    </w:p>
    <w:p w:rsidR="004C3410" w:rsidRPr="00F53FA1" w:rsidRDefault="004C3410" w:rsidP="004C3410">
      <w:pPr>
        <w:widowControl w:val="0"/>
        <w:numPr>
          <w:ilvl w:val="0"/>
          <w:numId w:val="26"/>
        </w:numPr>
        <w:spacing w:after="0" w:line="360" w:lineRule="auto"/>
        <w:ind w:left="20" w:right="20" w:firstLine="700"/>
        <w:jc w:val="both"/>
        <w:rPr>
          <w:rFonts w:ascii="Times New Roman" w:eastAsia="Times New Roman" w:hAnsi="Times New Roman" w:cs="Times New Roman"/>
          <w:sz w:val="24"/>
          <w:szCs w:val="24"/>
        </w:rPr>
      </w:pPr>
      <w:r w:rsidRPr="00F53FA1">
        <w:rPr>
          <w:rFonts w:ascii="Times New Roman" w:eastAsia="Times New Roman" w:hAnsi="Times New Roman" w:cs="Times New Roman"/>
          <w:color w:val="000000"/>
          <w:sz w:val="24"/>
          <w:szCs w:val="24"/>
        </w:rPr>
        <w:t xml:space="preserve"> при обявяване в несъстоятелност на изпълнителя или когато е в производство по несъстоятелност или ликвидация.</w:t>
      </w:r>
    </w:p>
    <w:p w:rsidR="004C3410" w:rsidRPr="00F53FA1" w:rsidRDefault="004C3410" w:rsidP="004C3410">
      <w:pPr>
        <w:widowControl w:val="0"/>
        <w:numPr>
          <w:ilvl w:val="0"/>
          <w:numId w:val="26"/>
        </w:numPr>
        <w:spacing w:after="0" w:line="360" w:lineRule="auto"/>
        <w:ind w:firstLine="709"/>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e необходимо съществено изменение на поръчката, което не позволява договорът да бъде изменен на основание чл. 116, ал. 1, т. 6 от ЗОП.</w:t>
      </w:r>
    </w:p>
    <w:p w:rsidR="004C3410" w:rsidRPr="00F53FA1" w:rsidRDefault="004C3410" w:rsidP="004C3410">
      <w:pPr>
        <w:widowControl w:val="0"/>
        <w:numPr>
          <w:ilvl w:val="0"/>
          <w:numId w:val="26"/>
        </w:numPr>
        <w:spacing w:after="0" w:line="360" w:lineRule="auto"/>
        <w:ind w:firstLine="709"/>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на основание чл. 118 от ЗОП;</w:t>
      </w:r>
    </w:p>
    <w:p w:rsidR="004C3410" w:rsidRPr="00F53FA1" w:rsidRDefault="004C3410" w:rsidP="004C3410">
      <w:pPr>
        <w:widowControl w:val="0"/>
        <w:numPr>
          <w:ilvl w:val="0"/>
          <w:numId w:val="26"/>
        </w:numPr>
        <w:spacing w:after="0" w:line="360" w:lineRule="auto"/>
        <w:ind w:firstLine="709"/>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в случай на наличие на хипотезата на чл. 5, т. 3, б. „б“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4C3410" w:rsidRPr="00F53FA1" w:rsidRDefault="004C3410" w:rsidP="004C3410">
      <w:pPr>
        <w:widowControl w:val="0"/>
        <w:numPr>
          <w:ilvl w:val="0"/>
          <w:numId w:val="26"/>
        </w:numPr>
        <w:spacing w:after="0" w:line="360" w:lineRule="auto"/>
        <w:ind w:firstLine="709"/>
        <w:jc w:val="both"/>
        <w:rPr>
          <w:rFonts w:ascii="Times New Roman" w:eastAsia="Calibri" w:hAnsi="Times New Roman" w:cs="Times New Roman"/>
          <w:color w:val="000000"/>
          <w:sz w:val="24"/>
          <w:szCs w:val="24"/>
        </w:rPr>
      </w:pPr>
      <w:r w:rsidRPr="00F53FA1">
        <w:rPr>
          <w:rFonts w:ascii="Times New Roman" w:eastAsia="Calibri" w:hAnsi="Times New Roman" w:cs="Times New Roman"/>
          <w:sz w:val="24"/>
          <w:szCs w:val="24"/>
        </w:rPr>
        <w:t xml:space="preserve">В случай, че услугата не може да бъде предоставяна по обективни причини, които не могат да се вменят във вина на някоя от страните по договора, то неговото действие се прекратява с писмено споразумение между двете страни. В този случай </w:t>
      </w:r>
      <w:r w:rsidRPr="00F53FA1">
        <w:rPr>
          <w:rFonts w:ascii="Times New Roman" w:eastAsia="Calibri" w:hAnsi="Times New Roman" w:cs="Times New Roman"/>
          <w:b/>
          <w:sz w:val="24"/>
          <w:szCs w:val="24"/>
        </w:rPr>
        <w:t>ВЪЗЛОЖИТЕЛЯТ</w:t>
      </w:r>
      <w:r w:rsidRPr="00F53FA1">
        <w:rPr>
          <w:rFonts w:ascii="Times New Roman" w:eastAsia="Calibri" w:hAnsi="Times New Roman" w:cs="Times New Roman"/>
          <w:sz w:val="24"/>
          <w:szCs w:val="24"/>
        </w:rPr>
        <w:t xml:space="preserve"> дължи на </w:t>
      </w:r>
      <w:r w:rsidRPr="00F53FA1">
        <w:rPr>
          <w:rFonts w:ascii="Times New Roman" w:eastAsia="Calibri" w:hAnsi="Times New Roman" w:cs="Times New Roman"/>
          <w:b/>
          <w:sz w:val="24"/>
          <w:szCs w:val="24"/>
        </w:rPr>
        <w:t>ИЗПЪЛНИТЕЛЯ</w:t>
      </w:r>
      <w:r w:rsidRPr="00F53FA1">
        <w:rPr>
          <w:rFonts w:ascii="Times New Roman" w:eastAsia="Calibri" w:hAnsi="Times New Roman" w:cs="Times New Roman"/>
          <w:sz w:val="24"/>
          <w:szCs w:val="24"/>
        </w:rPr>
        <w:t xml:space="preserve"> възнаграждение за извършената работа </w:t>
      </w:r>
      <w:r w:rsidRPr="00F53FA1">
        <w:rPr>
          <w:rFonts w:ascii="Times New Roman" w:eastAsia="Calibri" w:hAnsi="Times New Roman" w:cs="Times New Roman"/>
          <w:sz w:val="24"/>
          <w:szCs w:val="24"/>
        </w:rPr>
        <w:lastRenderedPageBreak/>
        <w:t>до прекратяване на договора.</w:t>
      </w:r>
    </w:p>
    <w:p w:rsidR="004C3410" w:rsidRPr="00F53FA1" w:rsidRDefault="004C3410" w:rsidP="004C3410">
      <w:pPr>
        <w:widowControl w:val="0"/>
        <w:spacing w:after="200" w:line="360" w:lineRule="auto"/>
        <w:jc w:val="both"/>
        <w:rPr>
          <w:rFonts w:ascii="Times New Roman" w:eastAsia="Calibri" w:hAnsi="Times New Roman" w:cs="Times New Roman"/>
          <w:color w:val="000000"/>
          <w:sz w:val="24"/>
          <w:szCs w:val="24"/>
        </w:rPr>
      </w:pPr>
      <w:r w:rsidRPr="00F53FA1">
        <w:rPr>
          <w:rFonts w:ascii="Times New Roman" w:eastAsia="Calibri" w:hAnsi="Times New Roman" w:cs="Times New Roman"/>
          <w:sz w:val="24"/>
          <w:szCs w:val="24"/>
        </w:rPr>
        <w:t>(2) Договорът може да бъде изменян на основание чл. 116 от Закона за обществените поръчки.</w:t>
      </w:r>
    </w:p>
    <w:p w:rsidR="004C3410" w:rsidRPr="00F53FA1" w:rsidRDefault="004C3410" w:rsidP="004C3410">
      <w:pPr>
        <w:shd w:val="clear" w:color="auto" w:fill="FFFFFF"/>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bCs/>
          <w:sz w:val="24"/>
          <w:szCs w:val="24"/>
        </w:rPr>
        <w:t>(3)</w:t>
      </w:r>
      <w:r w:rsidRPr="00F53FA1">
        <w:rPr>
          <w:rFonts w:ascii="Times New Roman" w:eastAsia="Calibri" w:hAnsi="Times New Roman" w:cs="Times New Roman"/>
          <w:b/>
          <w:bCs/>
          <w:sz w:val="24"/>
          <w:szCs w:val="24"/>
        </w:rPr>
        <w:t xml:space="preserve"> </w:t>
      </w:r>
      <w:r w:rsidRPr="00F53FA1">
        <w:rPr>
          <w:rFonts w:ascii="Times New Roman" w:eastAsia="Calibri" w:hAnsi="Times New Roman" w:cs="Times New Roman"/>
          <w:sz w:val="24"/>
          <w:szCs w:val="24"/>
        </w:rPr>
        <w:t>При прекратяване на договора, независимо от причината за това, ИЗПЪЛНИТЕЛЯТ е длъжен:</w:t>
      </w:r>
    </w:p>
    <w:p w:rsidR="004C3410" w:rsidRPr="00F53FA1" w:rsidRDefault="004C3410" w:rsidP="004C3410">
      <w:pPr>
        <w:spacing w:after="120" w:line="360" w:lineRule="auto"/>
        <w:ind w:left="567"/>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1) Незабавно след узнаването да направи всичко необходимо за приключване на започнатите услуги до степен да бъдат годни за ползване от ВЪЗЛОЖИТЕЛЯ;</w:t>
      </w:r>
    </w:p>
    <w:p w:rsidR="004C3410" w:rsidRPr="00F53FA1" w:rsidRDefault="004C3410" w:rsidP="004C3410">
      <w:pPr>
        <w:spacing w:after="120" w:line="360" w:lineRule="auto"/>
        <w:ind w:left="567"/>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2) Да п</w:t>
      </w:r>
      <w:r w:rsidRPr="00F53FA1">
        <w:rPr>
          <w:rFonts w:ascii="Times New Roman" w:eastAsia="Calibri" w:hAnsi="Times New Roman" w:cs="Times New Roman"/>
          <w:snapToGrid w:val="0"/>
          <w:sz w:val="24"/>
          <w:szCs w:val="24"/>
        </w:rPr>
        <w:t>редаде цялата документация, за която ВЪЗЛОЖИТЕЛЯТ е заплатил;</w:t>
      </w:r>
    </w:p>
    <w:p w:rsidR="004C3410" w:rsidRPr="00F53FA1" w:rsidRDefault="004C3410" w:rsidP="004C3410">
      <w:pPr>
        <w:spacing w:after="120" w:line="360" w:lineRule="auto"/>
        <w:ind w:left="567"/>
        <w:jc w:val="both"/>
        <w:rPr>
          <w:rFonts w:ascii="Times New Roman" w:eastAsia="Calibri" w:hAnsi="Times New Roman" w:cs="Times New Roman"/>
          <w:snapToGrid w:val="0"/>
          <w:sz w:val="24"/>
          <w:szCs w:val="24"/>
        </w:rPr>
      </w:pPr>
      <w:r w:rsidRPr="00F53FA1">
        <w:rPr>
          <w:rFonts w:ascii="Times New Roman" w:eastAsia="Calibri" w:hAnsi="Times New Roman" w:cs="Times New Roman"/>
          <w:snapToGrid w:val="0"/>
          <w:sz w:val="24"/>
          <w:szCs w:val="24"/>
        </w:rPr>
        <w:t>3) Да предаде всички услуги, изпълнени от него до датата на прекратяването;</w:t>
      </w:r>
    </w:p>
    <w:p w:rsidR="004C3410" w:rsidRPr="00F53FA1" w:rsidRDefault="004C3410" w:rsidP="004C3410">
      <w:pPr>
        <w:spacing w:after="200" w:line="360" w:lineRule="auto"/>
        <w:jc w:val="both"/>
        <w:rPr>
          <w:rFonts w:ascii="Times New Roman" w:eastAsia="Calibri" w:hAnsi="Times New Roman" w:cs="Times New Roman"/>
          <w:bCs/>
          <w:sz w:val="24"/>
          <w:szCs w:val="24"/>
        </w:rPr>
      </w:pPr>
      <w:r w:rsidRPr="00F53FA1">
        <w:rPr>
          <w:rFonts w:ascii="Times New Roman" w:eastAsia="Calibri" w:hAnsi="Times New Roman" w:cs="Times New Roman"/>
          <w:b/>
          <w:sz w:val="24"/>
          <w:szCs w:val="24"/>
        </w:rPr>
        <w:t xml:space="preserve">Чл. 11. </w:t>
      </w:r>
      <w:r w:rsidRPr="00F53FA1">
        <w:rPr>
          <w:rFonts w:ascii="Times New Roman" w:eastAsia="Calibri" w:hAnsi="Times New Roman" w:cs="Times New Roman"/>
          <w:sz w:val="24"/>
          <w:szCs w:val="24"/>
        </w:rPr>
        <w:t xml:space="preserve">(1) </w:t>
      </w:r>
      <w:r w:rsidRPr="00F53FA1">
        <w:rPr>
          <w:rFonts w:ascii="Times New Roman" w:eastAsia="Calibri" w:hAnsi="Times New Roman" w:cs="Times New Roman"/>
          <w:color w:val="000000"/>
          <w:sz w:val="24"/>
          <w:szCs w:val="24"/>
        </w:rPr>
        <w:t xml:space="preserve">Срокът </w:t>
      </w:r>
      <w:r w:rsidRPr="00F53FA1">
        <w:rPr>
          <w:rFonts w:ascii="Times New Roman" w:eastAsia="Calibri" w:hAnsi="Times New Roman" w:cs="Times New Roman"/>
          <w:sz w:val="24"/>
          <w:szCs w:val="24"/>
        </w:rPr>
        <w:t xml:space="preserve">за изпълнение </w:t>
      </w:r>
      <w:r w:rsidRPr="00F53FA1">
        <w:rPr>
          <w:rFonts w:ascii="Times New Roman" w:eastAsia="Calibri" w:hAnsi="Times New Roman" w:cs="Times New Roman"/>
          <w:color w:val="000000"/>
          <w:sz w:val="24"/>
          <w:szCs w:val="24"/>
        </w:rPr>
        <w:t xml:space="preserve">на договора за обществена поръчка може да бъде </w:t>
      </w:r>
      <w:r w:rsidRPr="00F53FA1">
        <w:rPr>
          <w:rFonts w:ascii="Times New Roman" w:eastAsia="Calibri" w:hAnsi="Times New Roman" w:cs="Times New Roman"/>
          <w:sz w:val="24"/>
          <w:szCs w:val="24"/>
        </w:rPr>
        <w:t>изменен</w:t>
      </w:r>
      <w:r w:rsidRPr="00F53FA1">
        <w:rPr>
          <w:rFonts w:ascii="Times New Roman" w:eastAsia="Calibri" w:hAnsi="Times New Roman" w:cs="Times New Roman"/>
          <w:color w:val="000000"/>
          <w:sz w:val="24"/>
          <w:szCs w:val="24"/>
        </w:rPr>
        <w:t xml:space="preserve"> на основание чл. 116, ал. 1, т. 1 от ЗОП, в случай, че срокът, </w:t>
      </w:r>
      <w:r w:rsidRPr="00F53FA1">
        <w:rPr>
          <w:rFonts w:ascii="Times New Roman" w:eastAsia="Calibri" w:hAnsi="Times New Roman" w:cs="Times New Roman"/>
          <w:sz w:val="24"/>
          <w:szCs w:val="24"/>
        </w:rPr>
        <w:t xml:space="preserve">посочен в чл. 4, ал. 2 от настоящия договор за окончателен </w:t>
      </w:r>
      <w:r w:rsidRPr="00F53FA1">
        <w:rPr>
          <w:rFonts w:ascii="Times New Roman" w:eastAsia="Calibri" w:hAnsi="Times New Roman" w:cs="Times New Roman"/>
          <w:color w:val="000000"/>
          <w:sz w:val="24"/>
          <w:szCs w:val="24"/>
        </w:rPr>
        <w:t xml:space="preserve">за изпълнение </w:t>
      </w:r>
      <w:r w:rsidRPr="00F53FA1">
        <w:rPr>
          <w:rFonts w:ascii="Times New Roman" w:eastAsia="Calibri" w:hAnsi="Times New Roman" w:cs="Times New Roman"/>
          <w:sz w:val="24"/>
          <w:szCs w:val="24"/>
        </w:rPr>
        <w:t xml:space="preserve">на административните договори на ВЪЗЛОЖИТЕЛЯ за финансиране на проектите </w:t>
      </w:r>
      <w:r w:rsidRPr="00F53FA1">
        <w:rPr>
          <w:rFonts w:ascii="Times New Roman" w:eastAsia="Calibri" w:hAnsi="Times New Roman" w:cs="Times New Roman"/>
          <w:color w:val="000000"/>
          <w:sz w:val="24"/>
          <w:szCs w:val="24"/>
        </w:rPr>
        <w:t>по програма „Региони в растеж“ 2014-2020 г.,</w:t>
      </w:r>
      <w:r w:rsidRPr="00F53FA1">
        <w:rPr>
          <w:rFonts w:ascii="Times New Roman" w:eastAsia="Calibri" w:hAnsi="Times New Roman" w:cs="Times New Roman"/>
          <w:sz w:val="24"/>
          <w:szCs w:val="24"/>
        </w:rPr>
        <w:t xml:space="preserve"> бъде изменен. </w:t>
      </w:r>
    </w:p>
    <w:p w:rsidR="004C3410" w:rsidRPr="00F53FA1" w:rsidRDefault="004C3410" w:rsidP="004C3410">
      <w:pPr>
        <w:shd w:val="clear" w:color="auto" w:fill="FFFFFF"/>
        <w:tabs>
          <w:tab w:val="left" w:pos="1459"/>
        </w:tabs>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(2) ИЗПЪЛНИТЕЛЯТ е длъжен да уведоми ВЪЗЛОЖИТЕЛЯ за всяко преобразуване на неговото дружество в 7-дневен срок от настъпването на това обстоятелство с оглед изпълнение на процедурата по предходната алинея.</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p>
    <w:p w:rsidR="004C3410" w:rsidRPr="00F53FA1" w:rsidRDefault="004C3410" w:rsidP="004C3410">
      <w:pPr>
        <w:spacing w:after="200" w:line="360" w:lineRule="auto"/>
        <w:ind w:left="1134" w:hanging="1134"/>
        <w:jc w:val="center"/>
        <w:rPr>
          <w:rFonts w:ascii="Times New Roman" w:eastAsia="Batang" w:hAnsi="Times New Roman" w:cs="Times New Roman"/>
          <w:b/>
          <w:sz w:val="24"/>
          <w:szCs w:val="24"/>
        </w:rPr>
      </w:pPr>
      <w:r w:rsidRPr="00F53FA1">
        <w:rPr>
          <w:rFonts w:ascii="Times New Roman" w:eastAsia="Batang" w:hAnsi="Times New Roman" w:cs="Times New Roman"/>
          <w:b/>
          <w:sz w:val="24"/>
          <w:szCs w:val="24"/>
        </w:rPr>
        <w:t>Х. НЕПЪЛНОТИ</w:t>
      </w:r>
    </w:p>
    <w:p w:rsidR="004C3410" w:rsidRPr="00F53FA1" w:rsidRDefault="004C3410" w:rsidP="004C3410">
      <w:pPr>
        <w:shd w:val="clear" w:color="auto" w:fill="FFFFFF"/>
        <w:tabs>
          <w:tab w:val="left" w:pos="802"/>
        </w:tabs>
        <w:autoSpaceDE w:val="0"/>
        <w:autoSpaceDN w:val="0"/>
        <w:adjustRightInd w:val="0"/>
        <w:spacing w:after="120" w:line="360" w:lineRule="auto"/>
        <w:jc w:val="both"/>
        <w:rPr>
          <w:rFonts w:ascii="Times New Roman" w:eastAsia="Calibri" w:hAnsi="Times New Roman" w:cs="Times New Roman"/>
          <w:sz w:val="24"/>
          <w:szCs w:val="24"/>
        </w:rPr>
      </w:pPr>
      <w:r w:rsidRPr="00F53FA1">
        <w:rPr>
          <w:rFonts w:ascii="Times New Roman" w:eastAsia="Batang" w:hAnsi="Times New Roman" w:cs="Times New Roman"/>
          <w:b/>
          <w:sz w:val="24"/>
          <w:szCs w:val="24"/>
        </w:rPr>
        <w:t>Чл. 12</w:t>
      </w:r>
      <w:r w:rsidRPr="00F53FA1">
        <w:rPr>
          <w:rFonts w:ascii="Times New Roman" w:eastAsia="Batang" w:hAnsi="Times New Roman" w:cs="Times New Roman"/>
          <w:sz w:val="24"/>
          <w:szCs w:val="24"/>
        </w:rPr>
        <w:t xml:space="preserve">. </w:t>
      </w:r>
      <w:r w:rsidRPr="00F53FA1">
        <w:rPr>
          <w:rFonts w:ascii="Times New Roman" w:eastAsia="Calibri" w:hAnsi="Times New Roman" w:cs="Times New Roman"/>
          <w:sz w:val="24"/>
          <w:szCs w:val="24"/>
        </w:rPr>
        <w:t xml:space="preserve">ИЗПЪЛНИТЕЛЯТ се задължава да отстранява за своя сметка констатираните от ВЪЗЛОЖИТЕЛЯ или други компетентни органи и лица, несъответствия с техническите спецификации.  </w:t>
      </w:r>
    </w:p>
    <w:p w:rsidR="004C3410" w:rsidRPr="00F53FA1" w:rsidRDefault="004C3410" w:rsidP="004C3410">
      <w:pPr>
        <w:spacing w:after="120" w:line="360" w:lineRule="auto"/>
        <w:ind w:firstLine="426"/>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(2) ВЪЗЛОЖИТЕЛЯТ представя на ИЗПЪЛНИТЕЛЯ забележките си, ако има такива, в 5-дневен срок от получаване на дейностите/артикулите от ИЗПЪЛНИТЕЛЯ. </w:t>
      </w:r>
    </w:p>
    <w:p w:rsidR="004C3410" w:rsidRPr="00F53FA1" w:rsidRDefault="004C3410" w:rsidP="004C3410">
      <w:pPr>
        <w:spacing w:after="120" w:line="360" w:lineRule="auto"/>
        <w:ind w:firstLine="426"/>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(3) В случай че Възложителят не представи своите коментари в този срок, дейностите/артикулите се считат за одобрени от него.</w:t>
      </w:r>
    </w:p>
    <w:p w:rsidR="004C3410" w:rsidRPr="00F53FA1" w:rsidRDefault="004C3410" w:rsidP="004C3410">
      <w:pPr>
        <w:spacing w:after="200" w:line="360" w:lineRule="auto"/>
        <w:ind w:firstLine="426"/>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lastRenderedPageBreak/>
        <w:t xml:space="preserve">(4) </w:t>
      </w:r>
      <w:r w:rsidRPr="00F53FA1">
        <w:rPr>
          <w:rFonts w:ascii="Times New Roman" w:eastAsia="Calibri" w:hAnsi="Times New Roman" w:cs="Times New Roman"/>
          <w:sz w:val="24"/>
          <w:szCs w:val="24"/>
        </w:rPr>
        <w:t xml:space="preserve">Забележките </w:t>
      </w:r>
      <w:r w:rsidRPr="00F53FA1">
        <w:rPr>
          <w:rFonts w:ascii="Times New Roman" w:eastAsia="Batang" w:hAnsi="Times New Roman" w:cs="Times New Roman"/>
          <w:sz w:val="24"/>
          <w:szCs w:val="24"/>
        </w:rPr>
        <w:t>и исканията за корекции на ВЪЗЛОЖИТЕЛЯ са задължителни за ИЗПЪЛНИТЕЛЯ, когато са достатъчно ясно определени, мотивирани и в съответствие със законовите разпоредби, договорните условия, както и с изискванията на ОПРР и съпътстващите документи във връзка с нейното изпълнение.</w:t>
      </w:r>
    </w:p>
    <w:p w:rsidR="004C3410" w:rsidRPr="00F53FA1" w:rsidRDefault="004C3410" w:rsidP="004C3410">
      <w:pPr>
        <w:spacing w:after="200" w:line="360" w:lineRule="auto"/>
        <w:ind w:firstLine="426"/>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(5) Изпълнителят следва да коригира дейностите/артикулите, които е предоставил в срок до 5 работни дни от получаването на забележките на ВЪЗЛОЖИТЕЛЯ.</w:t>
      </w:r>
    </w:p>
    <w:p w:rsidR="004C3410" w:rsidRPr="00F53FA1" w:rsidRDefault="004C3410" w:rsidP="004C3410">
      <w:pPr>
        <w:spacing w:after="120" w:line="360" w:lineRule="auto"/>
        <w:ind w:firstLine="426"/>
        <w:jc w:val="center"/>
        <w:rPr>
          <w:rFonts w:ascii="Times New Roman" w:eastAsia="Calibri" w:hAnsi="Times New Roman" w:cs="Times New Roman"/>
          <w:b/>
          <w:sz w:val="24"/>
          <w:szCs w:val="24"/>
        </w:rPr>
      </w:pPr>
    </w:p>
    <w:p w:rsidR="004C3410" w:rsidRPr="00F53FA1" w:rsidRDefault="004C3410" w:rsidP="004C3410">
      <w:pPr>
        <w:spacing w:after="120" w:line="360" w:lineRule="auto"/>
        <w:ind w:firstLine="426"/>
        <w:jc w:val="center"/>
        <w:rPr>
          <w:rFonts w:ascii="Times New Roman" w:eastAsia="Calibri" w:hAnsi="Times New Roman" w:cs="Times New Roman"/>
          <w:b/>
          <w:sz w:val="24"/>
          <w:szCs w:val="24"/>
        </w:rPr>
      </w:pPr>
      <w:r w:rsidRPr="00F53FA1">
        <w:rPr>
          <w:rFonts w:ascii="Times New Roman" w:eastAsia="Calibri" w:hAnsi="Times New Roman" w:cs="Times New Roman"/>
          <w:b/>
          <w:sz w:val="24"/>
          <w:szCs w:val="24"/>
        </w:rPr>
        <w:t>ХІ. НЕУСТОЙКИ</w:t>
      </w:r>
    </w:p>
    <w:p w:rsidR="004C3410" w:rsidRPr="00F53FA1" w:rsidRDefault="004C3410" w:rsidP="004C3410">
      <w:pPr>
        <w:shd w:val="clear" w:color="auto" w:fill="FFFFFF"/>
        <w:tabs>
          <w:tab w:val="left" w:pos="802"/>
        </w:tabs>
        <w:autoSpaceDE w:val="0"/>
        <w:autoSpaceDN w:val="0"/>
        <w:adjustRightInd w:val="0"/>
        <w:spacing w:after="120" w:line="360" w:lineRule="auto"/>
        <w:jc w:val="both"/>
        <w:rPr>
          <w:rFonts w:ascii="Times New Roman" w:eastAsia="Calibri" w:hAnsi="Times New Roman" w:cs="Times New Roman"/>
          <w:sz w:val="24"/>
          <w:szCs w:val="24"/>
        </w:rPr>
      </w:pPr>
      <w:r w:rsidRPr="00F53FA1">
        <w:rPr>
          <w:rFonts w:ascii="Times New Roman" w:eastAsia="Batang" w:hAnsi="Times New Roman" w:cs="Times New Roman"/>
          <w:b/>
          <w:sz w:val="24"/>
          <w:szCs w:val="24"/>
        </w:rPr>
        <w:t>Чл. 13</w:t>
      </w:r>
      <w:r w:rsidRPr="00F53FA1">
        <w:rPr>
          <w:rFonts w:ascii="Times New Roman" w:eastAsia="Batang" w:hAnsi="Times New Roman" w:cs="Times New Roman"/>
          <w:sz w:val="24"/>
          <w:szCs w:val="24"/>
        </w:rPr>
        <w:t xml:space="preserve">. (1) </w:t>
      </w:r>
      <w:r w:rsidRPr="00F53FA1">
        <w:rPr>
          <w:rFonts w:ascii="Times New Roman" w:eastAsia="Calibri" w:hAnsi="Times New Roman" w:cs="Times New Roman"/>
          <w:sz w:val="24"/>
          <w:szCs w:val="24"/>
        </w:rPr>
        <w:t xml:space="preserve">При забавено изпълнение от страна на ИЗПЪЛНИТЕЛЯ на негови задължения по договора, същият дължи неустойка в размер на </w:t>
      </w:r>
      <w:r w:rsidRPr="00991A4E">
        <w:rPr>
          <w:rFonts w:ascii="Times New Roman" w:eastAsia="Calibri" w:hAnsi="Times New Roman" w:cs="Times New Roman"/>
          <w:sz w:val="24"/>
          <w:szCs w:val="24"/>
        </w:rPr>
        <w:t>0,5 % от стойността</w:t>
      </w:r>
      <w:r w:rsidRPr="00F53FA1">
        <w:rPr>
          <w:rFonts w:ascii="Times New Roman" w:eastAsia="Calibri" w:hAnsi="Times New Roman" w:cs="Times New Roman"/>
          <w:sz w:val="24"/>
          <w:szCs w:val="24"/>
        </w:rPr>
        <w:t xml:space="preserve"> на договора за всеки просрочен ден, но не повече от 10 % от стойността на договора. ВЪЗЛОЖИТЕЛЯТ има право да удържи неустойката от дължими плащания по договора.</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(2) При некачествено и/или частично изпълнение на предмета на договора и/или отклонения от поръчката, ако ИЗПЪЛНИТЕЛЯ не отстрани несъответствията в определения от ВЪЗЛОЖИТЕЛЯ срок, ИЗПЪЛНИТЕЛЯТ дължи разходите за тяхното отстраняване, заедно с неустойка в размер на 10% от стойността на поръчката. </w:t>
      </w:r>
    </w:p>
    <w:p w:rsidR="004C3410" w:rsidRPr="00F53FA1" w:rsidRDefault="004C3410" w:rsidP="004C3410">
      <w:pPr>
        <w:spacing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(3) При прекратяване на договора по вина на ИЗПЪЛНИТЕЛЯ, същият има право да получи цената само на успешно изпълнените и приети от ВЪЗЛОЖИТЕЛЯ преди прекратяването на договора дейности/артикули, дължейки неустойка в размер на 10% върху стойността на неизпълнената част от предмета на договора.</w:t>
      </w:r>
    </w:p>
    <w:p w:rsidR="004C3410" w:rsidRPr="00F53FA1" w:rsidRDefault="00991A4E" w:rsidP="004C3410">
      <w:pPr>
        <w:spacing w:after="20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 </w:t>
      </w:r>
      <w:r>
        <w:rPr>
          <w:rFonts w:ascii="Times New Roman" w:eastAsia="Calibri" w:hAnsi="Times New Roman" w:cs="Times New Roman"/>
          <w:sz w:val="24"/>
          <w:szCs w:val="24"/>
        </w:rPr>
        <w:t>(4</w:t>
      </w:r>
      <w:r w:rsidR="004C3410" w:rsidRPr="00F53FA1">
        <w:rPr>
          <w:rFonts w:ascii="Times New Roman" w:eastAsia="Calibri" w:hAnsi="Times New Roman" w:cs="Times New Roman"/>
          <w:sz w:val="24"/>
          <w:szCs w:val="24"/>
        </w:rPr>
        <w:t>) При забава в плащането ВЪЗЛОЖИТЕЛЯТ дължи неустойка в размер на 0,02 % от дължимата сума за всеки ден закъснение, но не повече от 10 % от стойността на договора.</w:t>
      </w:r>
    </w:p>
    <w:p w:rsidR="004C3410" w:rsidRPr="00F53FA1" w:rsidRDefault="00991A4E" w:rsidP="004C3410">
      <w:pPr>
        <w:spacing w:before="120"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4C3410" w:rsidRPr="00F53FA1">
        <w:rPr>
          <w:rFonts w:ascii="Times New Roman" w:eastAsia="Calibri" w:hAnsi="Times New Roman" w:cs="Times New Roman"/>
          <w:sz w:val="24"/>
          <w:szCs w:val="24"/>
        </w:rPr>
        <w:t xml:space="preserve">) За неизпълнението на други задължения по договора, различни от посочените в горните текстове, неизправната страна дължи на изправната неустойка в размер до 10%  от стойността на договора. Страната, която е понесла вреди от неизпълнението може да търси обезщетение и за по-големи вреди. </w:t>
      </w:r>
    </w:p>
    <w:p w:rsidR="004C3410" w:rsidRPr="00F53FA1" w:rsidRDefault="00991A4E" w:rsidP="004C3410">
      <w:pPr>
        <w:spacing w:before="120"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(6</w:t>
      </w:r>
      <w:r w:rsidR="004C3410" w:rsidRPr="00F53FA1">
        <w:rPr>
          <w:rFonts w:ascii="Times New Roman" w:eastAsia="Calibri" w:hAnsi="Times New Roman" w:cs="Times New Roman"/>
          <w:sz w:val="24"/>
          <w:szCs w:val="24"/>
        </w:rPr>
        <w:t>) При прекратяване на договора поради виновно неизпълнение на задълженията на една от страните, виновната страна дължи неустойка в размер на 0,5 % на ден, но не повече от 10 % от стойността на договора.</w:t>
      </w:r>
    </w:p>
    <w:p w:rsidR="004C3410" w:rsidRPr="00F53FA1" w:rsidRDefault="00991A4E" w:rsidP="004C3410">
      <w:pPr>
        <w:spacing w:before="120"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C3410" w:rsidRPr="00F53FA1">
        <w:rPr>
          <w:rFonts w:ascii="Times New Roman" w:eastAsia="Calibri" w:hAnsi="Times New Roman" w:cs="Times New Roman"/>
          <w:sz w:val="24"/>
          <w:szCs w:val="24"/>
        </w:rPr>
        <w:t>) Изплащането на неустойката не лишава изправната страна от правото да търси реално изпълнение и обезщетение за претърпени вреди.</w:t>
      </w:r>
    </w:p>
    <w:p w:rsidR="004C3410" w:rsidRPr="00F53FA1" w:rsidRDefault="004C3410" w:rsidP="004C3410">
      <w:pPr>
        <w:spacing w:before="120" w:after="200" w:line="360" w:lineRule="auto"/>
        <w:jc w:val="both"/>
        <w:rPr>
          <w:rFonts w:ascii="Times New Roman" w:eastAsia="Calibri" w:hAnsi="Times New Roman" w:cs="Times New Roman"/>
          <w:sz w:val="24"/>
          <w:szCs w:val="24"/>
        </w:rPr>
      </w:pPr>
    </w:p>
    <w:p w:rsidR="004C3410" w:rsidRPr="00F53FA1" w:rsidRDefault="00B10B60" w:rsidP="004C3410">
      <w:pPr>
        <w:spacing w:before="120" w:after="240" w:line="360" w:lineRule="auto"/>
        <w:jc w:val="center"/>
        <w:rPr>
          <w:rFonts w:ascii="Times New Roman" w:eastAsia="Calibri" w:hAnsi="Times New Roman" w:cs="Times New Roman"/>
          <w:b/>
          <w:sz w:val="24"/>
          <w:szCs w:val="24"/>
        </w:rPr>
      </w:pPr>
      <w:r w:rsidRPr="00F53FA1">
        <w:rPr>
          <w:rFonts w:ascii="Times New Roman" w:eastAsia="Calibri" w:hAnsi="Times New Roman" w:cs="Times New Roman"/>
          <w:b/>
          <w:bCs/>
          <w:sz w:val="24"/>
          <w:szCs w:val="24"/>
        </w:rPr>
        <w:t>ХІІ</w:t>
      </w:r>
      <w:r w:rsidR="004C3410" w:rsidRPr="00F53FA1">
        <w:rPr>
          <w:rFonts w:ascii="Times New Roman" w:eastAsia="Calibri" w:hAnsi="Times New Roman" w:cs="Times New Roman"/>
          <w:b/>
          <w:bCs/>
          <w:sz w:val="24"/>
          <w:szCs w:val="24"/>
        </w:rPr>
        <w:t>.</w:t>
      </w:r>
      <w:r w:rsidR="004C3410" w:rsidRPr="00F53FA1">
        <w:rPr>
          <w:rFonts w:ascii="Times New Roman" w:eastAsia="Calibri" w:hAnsi="Times New Roman" w:cs="Times New Roman"/>
          <w:b/>
          <w:sz w:val="24"/>
          <w:szCs w:val="24"/>
        </w:rPr>
        <w:t xml:space="preserve"> ДОГОВОР ЗА ПОДИЗПЪЛНЕНИЕ</w:t>
      </w:r>
    </w:p>
    <w:p w:rsidR="004C3410" w:rsidRPr="00F53FA1" w:rsidRDefault="00991A4E" w:rsidP="004C3410">
      <w:pPr>
        <w:tabs>
          <w:tab w:val="left" w:pos="540"/>
        </w:tabs>
        <w:spacing w:beforeLines="60" w:before="144" w:afterLines="60" w:after="144"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Чл. 14</w:t>
      </w:r>
      <w:r w:rsidR="004C3410" w:rsidRPr="00F53FA1">
        <w:rPr>
          <w:rFonts w:ascii="Times New Roman" w:eastAsia="Calibri" w:hAnsi="Times New Roman" w:cs="Times New Roman"/>
          <w:b/>
          <w:sz w:val="24"/>
          <w:szCs w:val="24"/>
        </w:rPr>
        <w:t>.</w:t>
      </w:r>
      <w:r w:rsidR="004C3410" w:rsidRPr="00F53FA1">
        <w:rPr>
          <w:rFonts w:ascii="Times New Roman" w:eastAsia="Calibri" w:hAnsi="Times New Roman" w:cs="Times New Roman"/>
          <w:sz w:val="24"/>
          <w:szCs w:val="24"/>
        </w:rPr>
        <w:t xml:space="preserve"> (1) При изпълнението на договора, ИЗПЪЛНИТЕЛЯТ и неговите подизпълнители (при положение, че има такива)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Закона за обществените поръчки.</w:t>
      </w:r>
    </w:p>
    <w:p w:rsidR="004C3410" w:rsidRPr="00F53FA1" w:rsidRDefault="004C3410" w:rsidP="004C3410">
      <w:pPr>
        <w:tabs>
          <w:tab w:val="left" w:pos="540"/>
        </w:tabs>
        <w:spacing w:beforeLines="60" w:before="144" w:afterLines="60" w:after="144"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(2) ИЗПЪЛНИТЕЛЯТ сключва договор за подизпълнение с подизпълнителите, посочени в офертата (при положение, че има такива).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ал. 11 от Закона за обществените поръчки.</w:t>
      </w:r>
    </w:p>
    <w:p w:rsidR="004C3410" w:rsidRPr="00F53FA1" w:rsidRDefault="004C3410" w:rsidP="004C3410">
      <w:pPr>
        <w:tabs>
          <w:tab w:val="left" w:pos="540"/>
        </w:tabs>
        <w:spacing w:beforeLines="60" w:before="144" w:afterLines="60" w:after="144"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(3)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Разплащанията с подизпълнителя се осъществяват въз основа на искане, отправено от подизпълнителя до възложителя чрез изпълнителя, който е длъжен да го предостави в 15 - 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Когато частта от поръчката, която се </w:t>
      </w:r>
      <w:r w:rsidRPr="00F53FA1">
        <w:rPr>
          <w:rFonts w:ascii="Times New Roman" w:eastAsia="Calibri" w:hAnsi="Times New Roman" w:cs="Times New Roman"/>
          <w:sz w:val="24"/>
          <w:szCs w:val="24"/>
        </w:rPr>
        <w:lastRenderedPageBreak/>
        <w:t>изпълнява от подизпълнителя, може да бъде предадена като отделен обект на изпълнителя или на възложителя, възложителя заплаща възнаграждение за тази част на подизпълнителя.</w:t>
      </w:r>
    </w:p>
    <w:p w:rsidR="004C3410" w:rsidRPr="00F53FA1" w:rsidRDefault="00B10B60" w:rsidP="004C3410">
      <w:pPr>
        <w:spacing w:before="120" w:after="240" w:line="360" w:lineRule="auto"/>
        <w:jc w:val="center"/>
        <w:rPr>
          <w:rFonts w:ascii="Times New Roman" w:eastAsia="Calibri" w:hAnsi="Times New Roman" w:cs="Times New Roman"/>
          <w:b/>
          <w:sz w:val="24"/>
          <w:szCs w:val="24"/>
        </w:rPr>
      </w:pPr>
      <w:r w:rsidRPr="00F53FA1">
        <w:rPr>
          <w:rFonts w:ascii="Times New Roman" w:eastAsia="Calibri" w:hAnsi="Times New Roman" w:cs="Times New Roman"/>
          <w:b/>
          <w:sz w:val="24"/>
          <w:szCs w:val="24"/>
        </w:rPr>
        <w:t>ХІ</w:t>
      </w:r>
      <w:r w:rsidRPr="00F53FA1">
        <w:rPr>
          <w:rFonts w:ascii="Times New Roman" w:eastAsia="Calibri" w:hAnsi="Times New Roman" w:cs="Times New Roman"/>
          <w:b/>
          <w:sz w:val="24"/>
          <w:szCs w:val="24"/>
          <w:lang w:val="en-US"/>
        </w:rPr>
        <w:t>II</w:t>
      </w:r>
      <w:r w:rsidR="004C3410" w:rsidRPr="00F53FA1">
        <w:rPr>
          <w:rFonts w:ascii="Times New Roman" w:eastAsia="Calibri" w:hAnsi="Times New Roman" w:cs="Times New Roman"/>
          <w:b/>
          <w:sz w:val="24"/>
          <w:szCs w:val="24"/>
        </w:rPr>
        <w:t>. ВЪЗСТАНОВЯВАНЕ</w:t>
      </w:r>
    </w:p>
    <w:p w:rsidR="004C3410" w:rsidRPr="00F53FA1" w:rsidRDefault="00991A4E" w:rsidP="004C3410">
      <w:pPr>
        <w:autoSpaceDE w:val="0"/>
        <w:autoSpaceDN w:val="0"/>
        <w:adjustRightInd w:val="0"/>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Чл. 15</w:t>
      </w:r>
      <w:r w:rsidR="004C3410" w:rsidRPr="00F53FA1">
        <w:rPr>
          <w:rFonts w:ascii="Times New Roman" w:eastAsia="Calibri" w:hAnsi="Times New Roman" w:cs="Times New Roman"/>
          <w:b/>
          <w:sz w:val="24"/>
          <w:szCs w:val="24"/>
        </w:rPr>
        <w:t xml:space="preserve">. </w:t>
      </w:r>
      <w:r w:rsidR="004C3410" w:rsidRPr="00F53FA1">
        <w:rPr>
          <w:rFonts w:ascii="Times New Roman" w:eastAsia="Calibri" w:hAnsi="Times New Roman" w:cs="Times New Roman"/>
          <w:sz w:val="24"/>
          <w:szCs w:val="24"/>
        </w:rPr>
        <w:t xml:space="preserve">(1) ИЗПЪЛНИТЕЛЯТ се задължава да възстанови на ВЪЗЛОЖИТЕЛЯ всички неусвоени суми, лихви, глоби и неустойки по банкова сметка посочена от ВЪЗЛОЖИТЕЛЯ, съобразно срока, посочен от ВЪЗЛОЖИТЕЛЯ. </w:t>
      </w:r>
    </w:p>
    <w:p w:rsidR="004C3410" w:rsidRPr="00F53FA1" w:rsidRDefault="004C3410" w:rsidP="004C3410">
      <w:pPr>
        <w:autoSpaceDE w:val="0"/>
        <w:autoSpaceDN w:val="0"/>
        <w:adjustRightInd w:val="0"/>
        <w:spacing w:before="120"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(2) В случай, че </w:t>
      </w:r>
      <w:r w:rsidRPr="00F53FA1">
        <w:rPr>
          <w:rFonts w:ascii="Times New Roman" w:eastAsia="Calibri" w:hAnsi="Times New Roman" w:cs="Times New Roman"/>
          <w:caps/>
          <w:sz w:val="24"/>
          <w:szCs w:val="24"/>
        </w:rPr>
        <w:t>ИЗПЪЛНИТЕЛЯТ</w:t>
      </w:r>
      <w:r w:rsidRPr="00F53FA1">
        <w:rPr>
          <w:rFonts w:ascii="Times New Roman" w:eastAsia="Calibri" w:hAnsi="Times New Roman" w:cs="Times New Roman"/>
          <w:sz w:val="24"/>
          <w:szCs w:val="24"/>
        </w:rPr>
        <w:t xml:space="preserve"> не възстанови изисканите суми, ВЪЗЛОЖИТЕЛЯТ може да извърши прихващане от всякакви суми, дължими от него на ИЗПЪЛНИТЕЛЯ по силата на този Договор.</w:t>
      </w:r>
    </w:p>
    <w:p w:rsidR="004C3410" w:rsidRPr="00F53FA1" w:rsidRDefault="004C3410" w:rsidP="004C3410">
      <w:pPr>
        <w:autoSpaceDE w:val="0"/>
        <w:autoSpaceDN w:val="0"/>
        <w:adjustRightInd w:val="0"/>
        <w:spacing w:before="120"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(3) Банковите такси, свързани с връщането на дължими суми на ВЪЗЛОЖИТЕЛЯ, са изцяло за сметка на </w:t>
      </w:r>
      <w:r w:rsidRPr="00F53FA1">
        <w:rPr>
          <w:rFonts w:ascii="Times New Roman" w:eastAsia="Calibri" w:hAnsi="Times New Roman" w:cs="Times New Roman"/>
          <w:caps/>
          <w:sz w:val="24"/>
          <w:szCs w:val="24"/>
        </w:rPr>
        <w:t>ИЗПЪЛНИТЕЛЯ</w:t>
      </w:r>
      <w:r w:rsidRPr="00F53FA1">
        <w:rPr>
          <w:rFonts w:ascii="Times New Roman" w:eastAsia="Calibri" w:hAnsi="Times New Roman" w:cs="Times New Roman"/>
          <w:sz w:val="24"/>
          <w:szCs w:val="24"/>
        </w:rPr>
        <w:t xml:space="preserve">. </w:t>
      </w:r>
    </w:p>
    <w:p w:rsidR="004C3410" w:rsidRPr="00F53FA1" w:rsidRDefault="004C3410" w:rsidP="004C3410">
      <w:pPr>
        <w:spacing w:after="200" w:line="360" w:lineRule="auto"/>
        <w:ind w:left="1404" w:firstLine="720"/>
        <w:jc w:val="both"/>
        <w:rPr>
          <w:rFonts w:ascii="Times New Roman" w:eastAsia="Batang" w:hAnsi="Times New Roman" w:cs="Times New Roman"/>
          <w:b/>
          <w:sz w:val="24"/>
          <w:szCs w:val="24"/>
        </w:rPr>
      </w:pPr>
    </w:p>
    <w:p w:rsidR="004C3410" w:rsidRPr="00F53FA1" w:rsidRDefault="004C3410" w:rsidP="004C3410">
      <w:pPr>
        <w:spacing w:after="200" w:line="360" w:lineRule="auto"/>
        <w:ind w:left="1404" w:firstLine="720"/>
        <w:jc w:val="both"/>
        <w:rPr>
          <w:rFonts w:ascii="Times New Roman" w:eastAsia="Batang" w:hAnsi="Times New Roman" w:cs="Times New Roman"/>
          <w:b/>
          <w:sz w:val="24"/>
          <w:szCs w:val="24"/>
        </w:rPr>
      </w:pPr>
      <w:r w:rsidRPr="00F53FA1">
        <w:rPr>
          <w:rFonts w:ascii="Times New Roman" w:eastAsia="Batang" w:hAnsi="Times New Roman" w:cs="Times New Roman"/>
          <w:b/>
          <w:sz w:val="24"/>
          <w:szCs w:val="24"/>
        </w:rPr>
        <w:t>Х</w:t>
      </w:r>
      <w:r w:rsidR="00B10B60" w:rsidRPr="00F53FA1">
        <w:rPr>
          <w:rFonts w:ascii="Times New Roman" w:eastAsia="Batang" w:hAnsi="Times New Roman" w:cs="Times New Roman"/>
          <w:b/>
          <w:sz w:val="24"/>
          <w:szCs w:val="24"/>
          <w:lang w:val="en-US"/>
        </w:rPr>
        <w:t>I</w:t>
      </w:r>
      <w:r w:rsidRPr="00F53FA1">
        <w:rPr>
          <w:rFonts w:ascii="Times New Roman" w:eastAsia="Batang" w:hAnsi="Times New Roman" w:cs="Times New Roman"/>
          <w:b/>
          <w:sz w:val="24"/>
          <w:szCs w:val="24"/>
        </w:rPr>
        <w:t>V. ДОПЪЛНИТЕЛНИ РАЗПОРЕДБИ</w:t>
      </w:r>
    </w:p>
    <w:p w:rsidR="004C3410" w:rsidRPr="00F53FA1" w:rsidRDefault="00991A4E" w:rsidP="004C3410">
      <w:pP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Чл. 16</w:t>
      </w:r>
      <w:r w:rsidR="004C3410" w:rsidRPr="00F53FA1">
        <w:rPr>
          <w:rFonts w:ascii="Times New Roman" w:eastAsia="Calibri" w:hAnsi="Times New Roman" w:cs="Times New Roman"/>
          <w:b/>
          <w:sz w:val="24"/>
          <w:szCs w:val="24"/>
        </w:rPr>
        <w:t xml:space="preserve">. </w:t>
      </w:r>
      <w:r w:rsidR="004C3410" w:rsidRPr="00F53FA1">
        <w:rPr>
          <w:rFonts w:ascii="Times New Roman" w:eastAsia="Calibri" w:hAnsi="Times New Roman" w:cs="Times New Roman"/>
          <w:sz w:val="24"/>
          <w:szCs w:val="24"/>
        </w:rPr>
        <w:t>(1)</w:t>
      </w:r>
      <w:r w:rsidR="004C3410" w:rsidRPr="00F53FA1">
        <w:rPr>
          <w:rFonts w:ascii="Times New Roman" w:eastAsia="Calibri" w:hAnsi="Times New Roman" w:cs="Times New Roman"/>
          <w:b/>
          <w:sz w:val="24"/>
          <w:szCs w:val="24"/>
        </w:rPr>
        <w:t xml:space="preserve"> </w:t>
      </w:r>
      <w:r w:rsidR="004C3410" w:rsidRPr="00F53FA1">
        <w:rPr>
          <w:rFonts w:ascii="Times New Roman" w:eastAsia="Calibri" w:hAnsi="Times New Roman" w:cs="Times New Roman"/>
          <w:sz w:val="24"/>
          <w:szCs w:val="24"/>
        </w:rPr>
        <w:t xml:space="preserve"> Кореспонденцията по този договор се осъществява в писмена форма. При промяна на посочените данни, всяка от страните е длъжна да уведоми другата в седемдневен срок от настъпване на промяната.</w:t>
      </w:r>
    </w:p>
    <w:p w:rsidR="004C3410" w:rsidRPr="00F53FA1" w:rsidRDefault="004C3410" w:rsidP="004C3410">
      <w:pPr>
        <w:spacing w:before="120"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(2)  Нищожността на някоя клауза от договора или на допълнително уговорени условия не води до нищожност на друга клауза или на договора като цяло.</w:t>
      </w:r>
    </w:p>
    <w:p w:rsidR="004C3410" w:rsidRPr="00F53FA1" w:rsidRDefault="004C3410" w:rsidP="004C3410">
      <w:pPr>
        <w:spacing w:before="120"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(3)  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и с допълнителни споразумения, а при непостигане на такова - спорът се отнася за решаване пред компетентния съд на територията на Република България по реда на Гражданския процесуален кодекс.</w:t>
      </w:r>
    </w:p>
    <w:p w:rsidR="004C3410" w:rsidRPr="00F53FA1" w:rsidRDefault="004C3410" w:rsidP="004C3410">
      <w:pPr>
        <w:spacing w:before="120" w:after="120" w:line="360" w:lineRule="auto"/>
        <w:jc w:val="both"/>
        <w:rPr>
          <w:rFonts w:ascii="Times New Roman" w:eastAsia="Calibri" w:hAnsi="Times New Roman" w:cs="Times New Roman"/>
          <w:sz w:val="24"/>
          <w:szCs w:val="24"/>
        </w:rPr>
      </w:pPr>
      <w:r w:rsidRPr="00F53FA1">
        <w:rPr>
          <w:rFonts w:ascii="Times New Roman" w:eastAsia="Calibri" w:hAnsi="Times New Roman" w:cs="Times New Roman"/>
          <w:sz w:val="24"/>
          <w:szCs w:val="24"/>
        </w:rPr>
        <w:t xml:space="preserve">(4) За неуредените в настоящия договор въпроси се прилагат разпоредбите на действащото българско законодателство.      </w:t>
      </w:r>
    </w:p>
    <w:p w:rsidR="004C3410" w:rsidRPr="00F53FA1" w:rsidRDefault="004C3410" w:rsidP="004C3410">
      <w:pPr>
        <w:spacing w:after="200" w:line="360" w:lineRule="auto"/>
        <w:ind w:firstLine="720"/>
        <w:jc w:val="both"/>
        <w:rPr>
          <w:rFonts w:ascii="Times New Roman" w:eastAsia="Batang" w:hAnsi="Times New Roman" w:cs="Times New Roman"/>
          <w:b/>
          <w:sz w:val="24"/>
          <w:szCs w:val="24"/>
        </w:rPr>
      </w:pPr>
      <w:r w:rsidRPr="00F53FA1">
        <w:rPr>
          <w:rFonts w:ascii="Times New Roman" w:eastAsia="Batang" w:hAnsi="Times New Roman" w:cs="Times New Roman"/>
          <w:b/>
          <w:sz w:val="24"/>
          <w:szCs w:val="24"/>
        </w:rPr>
        <w:lastRenderedPageBreak/>
        <w:t>Адресите за кореспонденция между страните по настоящия договор са както следва:</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За Възложителя: ……………………………………………………………………….</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За Изпълнителя: ……………………………………………………………………….</w:t>
      </w:r>
    </w:p>
    <w:p w:rsidR="004C3410" w:rsidRPr="00F53FA1" w:rsidRDefault="004C3410" w:rsidP="004C3410">
      <w:pPr>
        <w:spacing w:after="200" w:line="360" w:lineRule="auto"/>
        <w:ind w:firstLine="708"/>
        <w:jc w:val="both"/>
        <w:rPr>
          <w:rFonts w:ascii="Times New Roman" w:eastAsia="Batang" w:hAnsi="Times New Roman" w:cs="Times New Roman"/>
          <w:b/>
          <w:sz w:val="24"/>
          <w:szCs w:val="24"/>
        </w:rPr>
      </w:pPr>
      <w:r w:rsidRPr="00F53FA1">
        <w:rPr>
          <w:rFonts w:ascii="Times New Roman" w:eastAsia="Batang" w:hAnsi="Times New Roman" w:cs="Times New Roman"/>
          <w:b/>
          <w:sz w:val="24"/>
          <w:szCs w:val="24"/>
        </w:rPr>
        <w:t>Данните за лицата за контакти между страните по настоящия договор са както следва:</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За Възложителя: ……………………………………………………………………….</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За Изпълнителя: ……………………………………………………………………….</w:t>
      </w: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p>
    <w:p w:rsidR="004C3410" w:rsidRPr="00F53FA1" w:rsidRDefault="004C3410" w:rsidP="004C3410">
      <w:pPr>
        <w:spacing w:after="200" w:line="360" w:lineRule="auto"/>
        <w:ind w:firstLine="720"/>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Всяка от страните по настоящия договор е длъжна незабавно да уведоми другата при промяна на адреса си.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4C3410" w:rsidRPr="00F53FA1" w:rsidRDefault="00991A4E" w:rsidP="004C3410">
      <w:pPr>
        <w:spacing w:after="200" w:line="360" w:lineRule="auto"/>
        <w:ind w:firstLine="720"/>
        <w:jc w:val="both"/>
        <w:rPr>
          <w:rFonts w:ascii="Times New Roman" w:eastAsia="Batang" w:hAnsi="Times New Roman" w:cs="Times New Roman"/>
          <w:sz w:val="24"/>
          <w:szCs w:val="24"/>
        </w:rPr>
      </w:pPr>
      <w:r>
        <w:rPr>
          <w:rFonts w:ascii="Times New Roman" w:eastAsia="Batang" w:hAnsi="Times New Roman" w:cs="Times New Roman"/>
          <w:b/>
          <w:sz w:val="24"/>
          <w:szCs w:val="24"/>
        </w:rPr>
        <w:t>Чл. 17</w:t>
      </w:r>
      <w:r w:rsidR="004C3410" w:rsidRPr="00F53FA1">
        <w:rPr>
          <w:rFonts w:ascii="Times New Roman" w:eastAsia="Batang" w:hAnsi="Times New Roman" w:cs="Times New Roman"/>
          <w:b/>
          <w:sz w:val="24"/>
          <w:szCs w:val="24"/>
        </w:rPr>
        <w:t>.</w:t>
      </w:r>
      <w:r w:rsidR="004C3410" w:rsidRPr="00F53FA1">
        <w:rPr>
          <w:rFonts w:ascii="Times New Roman" w:eastAsia="Batang" w:hAnsi="Times New Roman" w:cs="Times New Roman"/>
          <w:sz w:val="24"/>
          <w:szCs w:val="24"/>
        </w:rPr>
        <w:t xml:space="preserve"> Настоящият догов</w:t>
      </w:r>
      <w:r w:rsidR="00285056">
        <w:rPr>
          <w:rFonts w:ascii="Times New Roman" w:eastAsia="Batang" w:hAnsi="Times New Roman" w:cs="Times New Roman"/>
          <w:sz w:val="24"/>
          <w:szCs w:val="24"/>
        </w:rPr>
        <w:t>ор се състави и подписа в три еднообразни екземпляра - два</w:t>
      </w:r>
      <w:bookmarkStart w:id="0" w:name="_GoBack"/>
      <w:bookmarkEnd w:id="0"/>
      <w:r w:rsidR="004C3410" w:rsidRPr="00F53FA1">
        <w:rPr>
          <w:rFonts w:ascii="Times New Roman" w:eastAsia="Batang" w:hAnsi="Times New Roman" w:cs="Times New Roman"/>
          <w:sz w:val="24"/>
          <w:szCs w:val="24"/>
        </w:rPr>
        <w:t xml:space="preserve"> за ВЪЗЛОЖИТЕЛЯ и един за ИЗПЪЛНИТЕЛЯ.</w:t>
      </w:r>
    </w:p>
    <w:p w:rsidR="004C3410" w:rsidRPr="00F53FA1" w:rsidRDefault="004C3410" w:rsidP="004C3410">
      <w:pPr>
        <w:spacing w:after="200" w:line="360" w:lineRule="auto"/>
        <w:jc w:val="both"/>
        <w:rPr>
          <w:rFonts w:ascii="Times New Roman" w:eastAsia="Batang" w:hAnsi="Times New Roman" w:cs="Times New Roman"/>
          <w:sz w:val="24"/>
          <w:szCs w:val="24"/>
        </w:rPr>
      </w:pPr>
    </w:p>
    <w:p w:rsidR="004C3410" w:rsidRPr="00F53FA1" w:rsidRDefault="004C3410" w:rsidP="004C3410">
      <w:pPr>
        <w:spacing w:after="200" w:line="360" w:lineRule="auto"/>
        <w:jc w:val="both"/>
        <w:rPr>
          <w:rFonts w:ascii="Times New Roman" w:eastAsia="Batang" w:hAnsi="Times New Roman" w:cs="Times New Roman"/>
          <w:sz w:val="24"/>
          <w:szCs w:val="24"/>
        </w:rPr>
      </w:pPr>
    </w:p>
    <w:p w:rsidR="004C3410" w:rsidRPr="00F53FA1" w:rsidRDefault="004C3410" w:rsidP="004C3410">
      <w:pPr>
        <w:spacing w:after="200" w:line="360" w:lineRule="auto"/>
        <w:jc w:val="both"/>
        <w:rPr>
          <w:rFonts w:ascii="Times New Roman" w:eastAsia="Batang" w:hAnsi="Times New Roman" w:cs="Times New Roman"/>
          <w:b/>
          <w:sz w:val="24"/>
          <w:szCs w:val="24"/>
        </w:rPr>
      </w:pPr>
      <w:r w:rsidRPr="00F53FA1">
        <w:rPr>
          <w:rFonts w:ascii="Times New Roman" w:eastAsia="Batang" w:hAnsi="Times New Roman" w:cs="Times New Roman"/>
          <w:b/>
          <w:sz w:val="24"/>
          <w:szCs w:val="24"/>
        </w:rPr>
        <w:t xml:space="preserve">ВЪЗЛОЖИТЕЛ:                                                              </w:t>
      </w:r>
      <w:r w:rsidRPr="00F53FA1">
        <w:rPr>
          <w:rFonts w:ascii="Times New Roman" w:eastAsia="Batang" w:hAnsi="Times New Roman" w:cs="Times New Roman"/>
          <w:b/>
          <w:sz w:val="24"/>
          <w:szCs w:val="24"/>
        </w:rPr>
        <w:tab/>
        <w:t xml:space="preserve">ИЗПЪЛНИТЕЛ:         </w:t>
      </w:r>
    </w:p>
    <w:p w:rsidR="004C3410" w:rsidRPr="00F53FA1" w:rsidRDefault="004C3410" w:rsidP="004C3410">
      <w:pPr>
        <w:spacing w:after="200" w:line="360" w:lineRule="auto"/>
        <w:jc w:val="both"/>
        <w:rPr>
          <w:rFonts w:ascii="Times New Roman" w:eastAsia="Batang" w:hAnsi="Times New Roman" w:cs="Times New Roman"/>
          <w:sz w:val="24"/>
          <w:szCs w:val="24"/>
        </w:rPr>
      </w:pPr>
    </w:p>
    <w:p w:rsidR="004C3410" w:rsidRPr="00F53FA1" w:rsidRDefault="004C3410" w:rsidP="004C3410">
      <w:pPr>
        <w:spacing w:after="200" w:line="360" w:lineRule="auto"/>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w:t>
      </w:r>
      <w:r w:rsidRPr="00F53FA1">
        <w:rPr>
          <w:rFonts w:ascii="Times New Roman" w:eastAsia="Batang" w:hAnsi="Times New Roman" w:cs="Times New Roman"/>
          <w:sz w:val="24"/>
          <w:szCs w:val="24"/>
        </w:rPr>
        <w:tab/>
      </w:r>
      <w:r w:rsidRPr="00F53FA1">
        <w:rPr>
          <w:rFonts w:ascii="Times New Roman" w:eastAsia="Batang" w:hAnsi="Times New Roman" w:cs="Times New Roman"/>
          <w:sz w:val="24"/>
          <w:szCs w:val="24"/>
        </w:rPr>
        <w:tab/>
      </w:r>
      <w:r w:rsidRPr="00F53FA1">
        <w:rPr>
          <w:rFonts w:ascii="Times New Roman" w:eastAsia="Batang" w:hAnsi="Times New Roman" w:cs="Times New Roman"/>
          <w:sz w:val="24"/>
          <w:szCs w:val="24"/>
        </w:rPr>
        <w:tab/>
      </w:r>
      <w:r w:rsidRPr="00F53FA1">
        <w:rPr>
          <w:rFonts w:ascii="Times New Roman" w:eastAsia="Batang" w:hAnsi="Times New Roman" w:cs="Times New Roman"/>
          <w:sz w:val="24"/>
          <w:szCs w:val="24"/>
        </w:rPr>
        <w:tab/>
      </w:r>
      <w:r w:rsidRPr="00F53FA1">
        <w:rPr>
          <w:rFonts w:ascii="Times New Roman" w:eastAsia="Batang" w:hAnsi="Times New Roman" w:cs="Times New Roman"/>
          <w:sz w:val="24"/>
          <w:szCs w:val="24"/>
        </w:rPr>
        <w:tab/>
        <w:t xml:space="preserve">             ......................................</w:t>
      </w:r>
    </w:p>
    <w:p w:rsidR="004C3410" w:rsidRPr="00F53FA1" w:rsidRDefault="00285056" w:rsidP="004C3410">
      <w:pPr>
        <w:spacing w:after="200" w:line="360" w:lineRule="auto"/>
        <w:ind w:right="-219"/>
        <w:jc w:val="both"/>
        <w:rPr>
          <w:rFonts w:ascii="Times New Roman" w:eastAsia="Batang" w:hAnsi="Times New Roman" w:cs="Times New Roman"/>
          <w:sz w:val="24"/>
          <w:szCs w:val="24"/>
        </w:rPr>
      </w:pPr>
      <w:r>
        <w:rPr>
          <w:rFonts w:ascii="Times New Roman" w:eastAsia="Batang" w:hAnsi="Times New Roman" w:cs="Times New Roman"/>
          <w:sz w:val="24"/>
          <w:szCs w:val="24"/>
        </w:rPr>
        <w:t>Иван Гавалюгов, Кмет</w:t>
      </w:r>
      <w:r w:rsidR="004C3410" w:rsidRPr="00F53FA1">
        <w:rPr>
          <w:rFonts w:ascii="Times New Roman" w:eastAsia="Batang" w:hAnsi="Times New Roman" w:cs="Times New Roman"/>
          <w:sz w:val="24"/>
          <w:szCs w:val="24"/>
        </w:rPr>
        <w:tab/>
      </w:r>
      <w:r w:rsidR="004C3410" w:rsidRPr="00F53FA1">
        <w:rPr>
          <w:rFonts w:ascii="Times New Roman" w:eastAsia="Batang" w:hAnsi="Times New Roman" w:cs="Times New Roman"/>
          <w:sz w:val="24"/>
          <w:szCs w:val="24"/>
        </w:rPr>
        <w:tab/>
      </w:r>
      <w:r w:rsidR="004C3410" w:rsidRPr="00F53FA1">
        <w:rPr>
          <w:rFonts w:ascii="Times New Roman" w:eastAsia="Batang" w:hAnsi="Times New Roman" w:cs="Times New Roman"/>
          <w:sz w:val="24"/>
          <w:szCs w:val="24"/>
        </w:rPr>
        <w:tab/>
      </w:r>
      <w:r w:rsidR="004C3410" w:rsidRPr="00F53FA1">
        <w:rPr>
          <w:rFonts w:ascii="Times New Roman" w:eastAsia="Batang" w:hAnsi="Times New Roman" w:cs="Times New Roman"/>
          <w:sz w:val="24"/>
          <w:szCs w:val="24"/>
        </w:rPr>
        <w:tab/>
      </w:r>
      <w:r w:rsidR="004C3410" w:rsidRPr="00F53FA1">
        <w:rPr>
          <w:rFonts w:ascii="Times New Roman" w:eastAsia="Batang" w:hAnsi="Times New Roman" w:cs="Times New Roman"/>
          <w:sz w:val="24"/>
          <w:szCs w:val="24"/>
        </w:rPr>
        <w:tab/>
        <w:t>(………………………)</w:t>
      </w:r>
    </w:p>
    <w:p w:rsidR="004C3410" w:rsidRPr="00F53FA1" w:rsidRDefault="004C3410" w:rsidP="004C3410">
      <w:pPr>
        <w:spacing w:after="200" w:line="360" w:lineRule="auto"/>
        <w:ind w:right="-219"/>
        <w:jc w:val="both"/>
        <w:rPr>
          <w:rFonts w:ascii="Times New Roman" w:eastAsia="Batang" w:hAnsi="Times New Roman" w:cs="Times New Roman"/>
          <w:sz w:val="24"/>
          <w:szCs w:val="24"/>
        </w:rPr>
      </w:pPr>
    </w:p>
    <w:p w:rsidR="004C3410" w:rsidRPr="00F53FA1" w:rsidRDefault="004C3410" w:rsidP="004C3410">
      <w:pPr>
        <w:spacing w:after="200" w:line="360" w:lineRule="auto"/>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lastRenderedPageBreak/>
        <w:t>………………….....</w:t>
      </w:r>
    </w:p>
    <w:p w:rsidR="004C3410" w:rsidRPr="00F53FA1" w:rsidRDefault="004C3410" w:rsidP="004C3410">
      <w:pPr>
        <w:spacing w:after="200" w:line="360" w:lineRule="auto"/>
        <w:jc w:val="both"/>
        <w:rPr>
          <w:rFonts w:ascii="Times New Roman" w:eastAsia="Batang" w:hAnsi="Times New Roman" w:cs="Times New Roman"/>
          <w:sz w:val="24"/>
          <w:szCs w:val="24"/>
        </w:rPr>
      </w:pPr>
      <w:r w:rsidRPr="00F53FA1">
        <w:rPr>
          <w:rFonts w:ascii="Times New Roman" w:eastAsia="Batang" w:hAnsi="Times New Roman" w:cs="Times New Roman"/>
          <w:sz w:val="24"/>
          <w:szCs w:val="24"/>
        </w:rPr>
        <w:t xml:space="preserve">Ирина </w:t>
      </w:r>
      <w:r w:rsidR="00285056">
        <w:rPr>
          <w:rFonts w:ascii="Times New Roman" w:eastAsia="Batang" w:hAnsi="Times New Roman" w:cs="Times New Roman"/>
          <w:sz w:val="24"/>
          <w:szCs w:val="24"/>
        </w:rPr>
        <w:t>Григорова - Директор Дирекция СДБ</w:t>
      </w:r>
    </w:p>
    <w:p w:rsidR="004C3410" w:rsidRPr="00F53FA1" w:rsidRDefault="004C3410" w:rsidP="004C3410">
      <w:pPr>
        <w:spacing w:after="200" w:line="360" w:lineRule="auto"/>
        <w:jc w:val="both"/>
        <w:rPr>
          <w:rFonts w:ascii="Times New Roman" w:eastAsia="Batang" w:hAnsi="Times New Roman" w:cs="Times New Roman"/>
          <w:sz w:val="24"/>
          <w:szCs w:val="24"/>
        </w:rPr>
      </w:pPr>
    </w:p>
    <w:p w:rsidR="004C3410" w:rsidRPr="00F53FA1" w:rsidRDefault="004C3410" w:rsidP="004C3410">
      <w:pPr>
        <w:spacing w:after="200" w:line="360" w:lineRule="auto"/>
        <w:jc w:val="both"/>
        <w:rPr>
          <w:rFonts w:ascii="Times New Roman" w:eastAsia="Times New Roman" w:hAnsi="Times New Roman" w:cs="Times New Roman"/>
          <w:sz w:val="24"/>
          <w:szCs w:val="24"/>
          <w:lang w:eastAsia="pl-PL"/>
        </w:rPr>
      </w:pPr>
      <w:r w:rsidRPr="00F53FA1">
        <w:rPr>
          <w:rFonts w:ascii="Times New Roman" w:eastAsia="Batang" w:hAnsi="Times New Roman" w:cs="Times New Roman"/>
          <w:sz w:val="24"/>
          <w:szCs w:val="24"/>
        </w:rPr>
        <w:t>гл. юрисконсулт</w:t>
      </w:r>
    </w:p>
    <w:p w:rsidR="004C3410" w:rsidRPr="00F53FA1" w:rsidRDefault="004C3410" w:rsidP="00F96A4A">
      <w:pPr>
        <w:spacing w:after="200" w:line="276" w:lineRule="auto"/>
        <w:rPr>
          <w:rFonts w:ascii="Times New Roman" w:eastAsia="Calibri" w:hAnsi="Times New Roman" w:cs="Times New Roman"/>
          <w:b/>
          <w:sz w:val="24"/>
          <w:szCs w:val="24"/>
          <w:u w:val="single"/>
        </w:rPr>
      </w:pPr>
    </w:p>
    <w:sectPr w:rsidR="004C3410" w:rsidRPr="00F53FA1" w:rsidSect="00704027">
      <w:headerReference w:type="default" r:id="rId8"/>
      <w:footerReference w:type="even" r:id="rId9"/>
      <w:footerReference w:type="default" r:id="rId10"/>
      <w:headerReference w:type="first" r:id="rId11"/>
      <w:footerReference w:type="first" r:id="rId12"/>
      <w:pgSz w:w="11906" w:h="16838" w:code="9"/>
      <w:pgMar w:top="720" w:right="991" w:bottom="1077" w:left="1560" w:header="709" w:footer="26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225" w:rsidRDefault="00000225" w:rsidP="00E1328E">
      <w:pPr>
        <w:spacing w:after="0" w:line="240" w:lineRule="auto"/>
      </w:pPr>
      <w:r>
        <w:separator/>
      </w:r>
    </w:p>
  </w:endnote>
  <w:endnote w:type="continuationSeparator" w:id="0">
    <w:p w:rsidR="00000225" w:rsidRDefault="00000225" w:rsidP="00E13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HebarU">
    <w:altName w:val="Courier New"/>
    <w:charset w:val="00"/>
    <w:family w:val="auto"/>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137" w:rsidRDefault="00721137" w:rsidP="00704027">
    <w:pPr>
      <w:pStyle w:val="a8"/>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721137" w:rsidRDefault="00721137">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0926"/>
      <w:docPartObj>
        <w:docPartGallery w:val="Page Numbers (Bottom of Page)"/>
        <w:docPartUnique/>
      </w:docPartObj>
    </w:sdtPr>
    <w:sdtEndPr>
      <w:rPr>
        <w:noProof/>
      </w:rPr>
    </w:sdtEndPr>
    <w:sdtContent>
      <w:p w:rsidR="00721137" w:rsidRPr="00DC0C77" w:rsidRDefault="00721137" w:rsidP="00D95AE0">
        <w:pPr>
          <w:pStyle w:val="a8"/>
        </w:pPr>
        <w:r w:rsidRPr="00DC0C77">
          <w:rPr>
            <w:i/>
            <w:iCs/>
            <w:sz w:val="16"/>
            <w:szCs w:val="16"/>
            <w:lang w:eastAsia="bg-BG"/>
          </w:rPr>
          <w:t>Този документ е създаден в рамките на проект на Община Ботевград във връзка с процедура BG16RFOP001-8.003 „БЮДЖЕТНА ЛИНИЯ ЗА 28 - ОБЩИНИ НА МАЛКИ ГРАДОВЕ ОТ 4-ТО НИВО, СЪГЛАСНО НКПР” по Приоритетна ос 8 „Техническа помощ“, който се осъществява с финансовата подкрепата на Оперативна програма „Региони в растеж“ 2014-2020 г., съфинансирана от Европейския съюз чрез Европейския фонда за регионално развитие. Цялата отговорност за съдържанието на публикацията се носи от Община Ботевград и при никакви обстоятелства не може да се счита, че този документ отразява официалното становище на Европейския съюз и Управляващия орган на ОПРР 2014-2020</w:t>
        </w:r>
      </w:p>
      <w:p w:rsidR="00721137" w:rsidRPr="00910A10" w:rsidRDefault="00721137" w:rsidP="00704027">
        <w:pPr>
          <w:autoSpaceDE w:val="0"/>
          <w:autoSpaceDN w:val="0"/>
          <w:adjustRightInd w:val="0"/>
          <w:jc w:val="both"/>
          <w:rPr>
            <w:rFonts w:ascii="Times New Roman" w:eastAsia="Times New Roman" w:hAnsi="Times New Roman" w:cs="Times New Roman"/>
            <w:sz w:val="16"/>
            <w:szCs w:val="16"/>
            <w:lang w:eastAsia="bg-BG"/>
          </w:rPr>
        </w:pPr>
        <w:r w:rsidRPr="00910A10">
          <w:rPr>
            <w:rFonts w:ascii="Times New Roman" w:eastAsia="Times New Roman" w:hAnsi="Times New Roman" w:cs="Times New Roman"/>
            <w:sz w:val="24"/>
            <w:szCs w:val="24"/>
            <w:lang w:eastAsia="bg-BG"/>
          </w:rPr>
          <w:tab/>
        </w:r>
      </w:p>
      <w:p w:rsidR="00721137" w:rsidRDefault="00721137">
        <w:pPr>
          <w:pStyle w:val="a8"/>
          <w:jc w:val="right"/>
        </w:pPr>
        <w:r>
          <w:fldChar w:fldCharType="begin"/>
        </w:r>
        <w:r>
          <w:instrText xml:space="preserve"> PAGE   \* MERGEFORMAT </w:instrText>
        </w:r>
        <w:r>
          <w:fldChar w:fldCharType="separate"/>
        </w:r>
        <w:r w:rsidR="00285056">
          <w:rPr>
            <w:noProof/>
          </w:rPr>
          <w:t>45</w:t>
        </w:r>
        <w:r>
          <w:rPr>
            <w:noProof/>
          </w:rPr>
          <w:fldChar w:fldCharType="end"/>
        </w:r>
      </w:p>
    </w:sdtContent>
  </w:sdt>
  <w:p w:rsidR="00721137" w:rsidRDefault="00721137">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137" w:rsidRPr="00DC0C77" w:rsidRDefault="00721137" w:rsidP="00DC0C77">
    <w:pPr>
      <w:pStyle w:val="a8"/>
    </w:pPr>
    <w:r w:rsidRPr="00DC0C77">
      <w:rPr>
        <w:i/>
        <w:iCs/>
        <w:sz w:val="16"/>
        <w:szCs w:val="16"/>
        <w:lang w:eastAsia="bg-BG"/>
      </w:rPr>
      <w:t>Този документ е създаден в рамките на проект на Община Ботевград във връзка с процедура BG16RFOP001-8.003 „БЮДЖЕТНА ЛИНИЯ ЗА 28 - ОБЩИНИ НА МАЛКИ ГРАДОВЕ ОТ 4-ТО НИВО, СЪГЛАСНО НКПР” по Приоритетна ос 8 „Техническа помощ“, който се осъществява с финансовата подкрепата на Оперативна програма „Региони в растеж“ 2014-2020 г., съфинансирана от Европейския съюз чрез Европейския фонда за регионално развитие. Цялата отговорност за съдържанието на публикацията се носи от Община Ботевград и при никакви обстоятелства не може да се счита, че този документ отразява официалното становище на Европейския съюз и Управляващия орган на ОПРР 2014-2020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225" w:rsidRDefault="00000225" w:rsidP="00E1328E">
      <w:pPr>
        <w:spacing w:after="0" w:line="240" w:lineRule="auto"/>
      </w:pPr>
      <w:r>
        <w:separator/>
      </w:r>
    </w:p>
  </w:footnote>
  <w:footnote w:type="continuationSeparator" w:id="0">
    <w:p w:rsidR="00000225" w:rsidRDefault="00000225" w:rsidP="00E1328E">
      <w:pPr>
        <w:spacing w:after="0" w:line="240" w:lineRule="auto"/>
      </w:pPr>
      <w:r>
        <w:continuationSeparator/>
      </w:r>
    </w:p>
  </w:footnote>
  <w:footnote w:id="1">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rPr>
          <w:rFonts w:ascii="Times New Roman" w:hAnsi="Times New Roman"/>
        </w:rPr>
      </w:pPr>
      <w:r>
        <w:rPr>
          <w:rStyle w:val="af4"/>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За </w:t>
      </w:r>
      <w:r>
        <w:rPr>
          <w:b w:val="0"/>
        </w:rPr>
        <w:t>възлагащите органи</w:t>
      </w:r>
      <w:r>
        <w:t xml:space="preserve">: или </w:t>
      </w:r>
      <w:r>
        <w:rPr>
          <w:b w:val="0"/>
        </w:rPr>
        <w:t>обявление за предварителна информация</w:t>
      </w:r>
      <w:r>
        <w:t xml:space="preserve">, използвано като покана за участие в състезателна процедура, или </w:t>
      </w:r>
      <w:r>
        <w:rPr>
          <w:b w:val="0"/>
        </w:rPr>
        <w:t>обявление за поръчка</w:t>
      </w:r>
      <w:r>
        <w:t>.</w:t>
      </w:r>
      <w:r>
        <w:br/>
        <w:t xml:space="preserve">За </w:t>
      </w:r>
      <w:r>
        <w:rPr>
          <w:b w:val="0"/>
        </w:rPr>
        <w:t>възложителите:периодично индикативно обявление</w:t>
      </w:r>
      <w:r>
        <w:t xml:space="preserve">, използвано като покана за участие в състезателна процедура, </w:t>
      </w:r>
      <w:r>
        <w:rPr>
          <w:b w:val="0"/>
        </w:rPr>
        <w:t>обявление за поръчка</w:t>
      </w:r>
      <w:r>
        <w:t xml:space="preserve"> или </w:t>
      </w:r>
      <w:r>
        <w:rPr>
          <w:b w:val="0"/>
        </w:rPr>
        <w:t>обявление за съществуването на квалификационна система.</w:t>
      </w:r>
    </w:p>
  </w:footnote>
  <w:footnote w:id="3">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rPr>
          <w:i/>
        </w:rPr>
      </w:pPr>
      <w:r>
        <w:rPr>
          <w:rStyle w:val="af4"/>
        </w:rPr>
        <w:footnoteRef/>
      </w:r>
      <w:r>
        <w:tab/>
      </w:r>
      <w:r>
        <w:rPr>
          <w:i/>
        </w:rPr>
        <w:t>Вж. точки II. 1.1 и II.1.3 от съответното обявление</w:t>
      </w:r>
    </w:p>
  </w:footnote>
  <w:footnote w:id="5">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rPr>
          <w:i/>
        </w:rPr>
      </w:pPr>
      <w:r>
        <w:rPr>
          <w:rStyle w:val="af4"/>
        </w:rPr>
        <w:footnoteRef/>
      </w:r>
      <w:r>
        <w:rPr>
          <w:i/>
        </w:rPr>
        <w:tab/>
        <w:t>Вж. точка II. 1.1 от съответното обявление</w:t>
      </w:r>
    </w:p>
  </w:footnote>
  <w:footnote w:id="6">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повторете информацията относно лицата за контакт толкова пъти, колкото е необходимо.</w:t>
      </w:r>
    </w:p>
  </w:footnote>
  <w:footnote w:id="7">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rPr>
        <w:t xml:space="preserve"> Тази информация се изисква само за статистически цели. </w:t>
      </w:r>
      <w:r>
        <w:br/>
      </w:r>
      <w:r>
        <w:rPr>
          <w:rStyle w:val="DeltaViewInsertion"/>
        </w:rPr>
        <w:t>Микропредприятия: .предприятие, в което са заети по-малко от 10 лица и чийто годишен оборот и/или годишен счетоводен баланс не надхвърля 2 млн. евро.</w:t>
      </w:r>
      <w:r>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br/>
      </w:r>
      <w:r>
        <w:rPr>
          <w:rStyle w:val="DeltaViewInsertion"/>
        </w:rPr>
        <w:t>Средни предприятия, предприятия, които не са нито микро-, нито малки предприятия и</w:t>
      </w:r>
      <w:r>
        <w:t xml:space="preserve"> в които са </w:t>
      </w:r>
      <w:r>
        <w:rPr>
          <w:b w:val="0"/>
        </w:rPr>
        <w:t>заети по-малко от 250 лица</w:t>
      </w:r>
      <w:r>
        <w:t xml:space="preserve"> и чийто </w:t>
      </w:r>
      <w:r>
        <w:rPr>
          <w:b w:val="0"/>
        </w:rPr>
        <w:t xml:space="preserve">годишен оборот не надхвърля 50 млн. евро, </w:t>
      </w:r>
      <w:r>
        <w:rPr>
          <w:b w:val="0"/>
          <w:i/>
        </w:rPr>
        <w:t>и/или</w:t>
      </w:r>
      <w:r>
        <w:rPr>
          <w:b w:val="0"/>
        </w:rPr>
        <w:t>годишният им счетоводен баланс не надхвърля 43 милиона евро.</w:t>
      </w:r>
    </w:p>
  </w:footnote>
  <w:footnote w:id="8">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Вж. точка III.1.5 от обявлението за поръчка</w:t>
      </w:r>
    </w:p>
  </w:footnote>
  <w:footnote w:id="9">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Т.е. основната му цел е социалната и професионална интеграция на хора с увреждания или в неравностойно положение.</w:t>
      </w:r>
    </w:p>
  </w:footnote>
  <w:footnote w:id="10">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Позоваванията и класификацията, ако има такива, са определени в сертификацията.</w:t>
      </w:r>
    </w:p>
  </w:footnote>
  <w:footnote w:id="11">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По-специално като част от група, консорциум, съвместно предприятие или други подобни.</w:t>
      </w:r>
    </w:p>
  </w:footnote>
  <w:footnote w:id="12">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Например за технически органи, участващи в контрола на качеството: част IV, раздел В, точка 3:</w:t>
      </w:r>
    </w:p>
  </w:footnote>
  <w:footnote w:id="13">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По смисъла на член 1 от Конвенцията за защита на финансовите интереси на Европейските общности (ОВ C 316, 27.11.1995 г., стр. 48).</w:t>
      </w:r>
    </w:p>
  </w:footnote>
  <w:footnote w:id="16">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rPr>
          <w:b w:val="0"/>
          <w:i/>
        </w:rPr>
      </w:pPr>
      <w:r>
        <w:rPr>
          <w:rStyle w:val="af4"/>
        </w:rPr>
        <w:footnoteRef/>
      </w:r>
      <w: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Pr>
          <w:rStyle w:val="DeltaViewInsertion"/>
        </w:rPr>
        <w:t>(ОВ L 309, 25.11.2005 г., стр. 15).</w:t>
      </w:r>
    </w:p>
  </w:footnote>
  <w:footnote w:id="18">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r>
      <w:r>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20">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21">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22">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В съответствие с националните разпоредби за прилагане на член 57, параграф 6 от Директива 2014/24/ЕС.</w:t>
      </w:r>
    </w:p>
  </w:footnote>
  <w:footnote w:id="23">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25">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Вж. член 57, параграф 4 от Директива 2014/24/ЕС</w:t>
      </w:r>
    </w:p>
  </w:footnote>
  <w:footnote w:id="26">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r>
      <w:r>
        <w:rPr>
          <w:b w:val="0"/>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r>
      <w:r>
        <w:rPr>
          <w:b w:val="0"/>
          <w:i/>
        </w:rPr>
        <w:t>Вж. националното законодателство, съответното обявление или документацията за обществената поръчка.</w:t>
      </w:r>
    </w:p>
  </w:footnote>
  <w:footnote w:id="28">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Тази информация </w:t>
      </w:r>
      <w:r>
        <w:rPr>
          <w:b w:val="0"/>
        </w:rPr>
        <w:t>не</w:t>
      </w:r>
      <w:r>
        <w:t xml:space="preserve"> трябва да се дава, ако изключването на икономически оператори в един от случаите, изброени в букви а) — е), е </w:t>
      </w:r>
      <w:r>
        <w:rPr>
          <w:b w:val="0"/>
          <w:u w:val="single"/>
        </w:rPr>
        <w:t>задължително</w:t>
      </w:r>
      <w:r>
        <w:t xml:space="preserve"> съгласно приложимото национално право </w:t>
      </w:r>
      <w:r>
        <w:rPr>
          <w:b w:val="0"/>
        </w:rPr>
        <w:t>без каквато и да евъзможност за дерогация</w:t>
      </w:r>
      <w:r>
        <w:t>, дори ако икономическият оператор е в състояние да изпълни поръчката.</w:t>
      </w:r>
    </w:p>
  </w:footnote>
  <w:footnote w:id="29">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r>
      <w:r>
        <w:rPr>
          <w:b w:val="0"/>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r>
      <w:r>
        <w:rPr>
          <w:b w:val="0"/>
          <w:i/>
        </w:rPr>
        <w:t>Както е посочено в националното законодателство, съответното обявление или в документацията за обществената поръчка.</w:t>
      </w:r>
    </w:p>
  </w:footnote>
  <w:footnote w:id="31">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32">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Както е описано в приложение XI към Директива 2014/24/ЕС; </w:t>
      </w:r>
      <w:r>
        <w:rPr>
          <w:b w:val="0"/>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Само ако е разрешено в съответното обявление или в документацията за обществената поръчка.</w:t>
      </w:r>
    </w:p>
  </w:footnote>
  <w:footnote w:id="34">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Само ако е разрешено в съответното обявление или в документацията за обществената поръчка.</w:t>
      </w:r>
    </w:p>
  </w:footnote>
  <w:footnote w:id="35">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Например съотношението между активите и пасивите.</w:t>
      </w:r>
    </w:p>
  </w:footnote>
  <w:footnote w:id="36">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Например съотношението между активите и пасивите.</w:t>
      </w:r>
    </w:p>
  </w:footnote>
  <w:footnote w:id="37">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38">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Възлагащите органи могат да </w:t>
      </w:r>
      <w:r>
        <w:rPr>
          <w:b w:val="0"/>
        </w:rPr>
        <w:t>изискат</w:t>
      </w:r>
      <w:r>
        <w:t xml:space="preserve"> наличието на опит до пет години и да </w:t>
      </w:r>
      <w:r>
        <w:rPr>
          <w:b w:val="0"/>
        </w:rPr>
        <w:t>приемат</w:t>
      </w:r>
      <w:r>
        <w:t xml:space="preserve"> опит отпреди </w:t>
      </w:r>
      <w:r>
        <w:rPr>
          <w:b w:val="0"/>
        </w:rPr>
        <w:t>повече</w:t>
      </w:r>
      <w:r>
        <w:t xml:space="preserve"> от пет години.</w:t>
      </w:r>
    </w:p>
  </w:footnote>
  <w:footnote w:id="39">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Възлагащите органи могат да </w:t>
      </w:r>
      <w:r>
        <w:rPr>
          <w:b w:val="0"/>
        </w:rPr>
        <w:t>изискат</w:t>
      </w:r>
      <w:r>
        <w:t xml:space="preserve"> наличието на опит до три години и да </w:t>
      </w:r>
      <w:r>
        <w:rPr>
          <w:b w:val="0"/>
        </w:rPr>
        <w:t>приемат</w:t>
      </w:r>
      <w:r>
        <w:t xml:space="preserve"> опит отпреди </w:t>
      </w:r>
      <w:r>
        <w:rPr>
          <w:b w:val="0"/>
        </w:rPr>
        <w:t>повече</w:t>
      </w:r>
      <w:r>
        <w:t xml:space="preserve"> от три години.</w:t>
      </w:r>
    </w:p>
  </w:footnote>
  <w:footnote w:id="40">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 xml:space="preserve">С други думи, </w:t>
      </w:r>
      <w:r>
        <w:rPr>
          <w:b w:val="0"/>
          <w:u w:val="single"/>
        </w:rPr>
        <w:t>всички</w:t>
      </w:r>
      <w: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Ако икономическият оператор</w:t>
      </w:r>
      <w:r>
        <w:rPr>
          <w:b w:val="0"/>
          <w:u w:val="single"/>
        </w:rPr>
        <w:t>е решил</w:t>
      </w:r>
      <w:r>
        <w:t xml:space="preserve"> да възложи подизпълнението на част от договора </w:t>
      </w:r>
      <w:r>
        <w:rPr>
          <w:b w:val="0"/>
          <w:u w:val="single"/>
        </w:rPr>
        <w:t>и</w:t>
      </w:r>
      <w: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721137" w:rsidRDefault="00721137" w:rsidP="00E1328E">
      <w:pPr>
        <w:pStyle w:val="af2"/>
        <w:pBdr>
          <w:top w:val="single" w:sz="4" w:space="1" w:color="auto"/>
          <w:left w:val="single" w:sz="4" w:space="4" w:color="auto"/>
          <w:bottom w:val="single" w:sz="4" w:space="5" w:color="auto"/>
          <w:right w:val="single" w:sz="4" w:space="4" w:color="auto"/>
        </w:pBdr>
        <w:shd w:val="clear" w:color="auto" w:fill="BFBFBF"/>
      </w:pPr>
      <w:r>
        <w:rPr>
          <w:rStyle w:val="af4"/>
        </w:rPr>
        <w:footnoteRef/>
      </w:r>
      <w:r>
        <w:tab/>
        <w:t>Моля, посочете ясно към кой документ се отнася отговорът.</w:t>
      </w:r>
    </w:p>
  </w:footnote>
  <w:footnote w:id="45">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46">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Моля да се повтори толкова пъти, колкото е необходимо.</w:t>
      </w:r>
    </w:p>
  </w:footnote>
  <w:footnote w:id="47">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При условие, че икономическият оператор е предоставил необходимата информация (</w:t>
      </w:r>
      <w:r>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p>
  </w:footnote>
  <w:footnote w:id="48">
    <w:p w:rsidR="00721137" w:rsidRDefault="00721137" w:rsidP="00E1328E">
      <w:pPr>
        <w:pStyle w:val="af2"/>
        <w:pBdr>
          <w:top w:val="single" w:sz="4" w:space="1" w:color="auto"/>
          <w:left w:val="single" w:sz="4" w:space="4" w:color="auto"/>
          <w:bottom w:val="single" w:sz="4" w:space="1" w:color="auto"/>
          <w:right w:val="single" w:sz="4" w:space="4" w:color="auto"/>
        </w:pBdr>
        <w:shd w:val="clear" w:color="auto" w:fill="BFBFBF"/>
      </w:pPr>
      <w:r>
        <w:rPr>
          <w:rStyle w:val="af4"/>
        </w:rPr>
        <w:footnoteRef/>
      </w:r>
      <w:r>
        <w:tab/>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4606"/>
      <w:gridCol w:w="4606"/>
    </w:tblGrid>
    <w:tr w:rsidR="00721137" w:rsidRPr="00910A10" w:rsidTr="00704027">
      <w:tc>
        <w:tcPr>
          <w:tcW w:w="4606" w:type="dxa"/>
        </w:tcPr>
        <w:p w:rsidR="00721137" w:rsidRPr="00910A10" w:rsidRDefault="00721137" w:rsidP="00704027">
          <w:pPr>
            <w:tabs>
              <w:tab w:val="center" w:pos="3510"/>
              <w:tab w:val="right" w:pos="9072"/>
            </w:tabs>
            <w:spacing w:after="0" w:line="240" w:lineRule="auto"/>
            <w:rPr>
              <w:rFonts w:ascii="Times New Roman" w:eastAsia="Times New Roman" w:hAnsi="Times New Roman" w:cs="Times New Roman"/>
              <w:lang w:eastAsia="bg-BG"/>
            </w:rPr>
          </w:pPr>
          <w:r w:rsidRPr="00910A10">
            <w:rPr>
              <w:rFonts w:ascii="Times New Roman" w:eastAsia="Times New Roman" w:hAnsi="Times New Roman" w:cs="Times New Roman"/>
              <w:noProof/>
              <w:lang w:eastAsia="bg-BG"/>
            </w:rPr>
            <w:t xml:space="preserve">     </w:t>
          </w:r>
          <w:r>
            <w:rPr>
              <w:rFonts w:ascii="Times New Roman" w:eastAsia="Times New Roman" w:hAnsi="Times New Roman" w:cs="Times New Roman"/>
              <w:noProof/>
              <w:lang w:eastAsia="bg-BG"/>
            </w:rPr>
            <w:drawing>
              <wp:inline distT="0" distB="0" distL="0" distR="0" wp14:anchorId="495723D0" wp14:editId="2F05AD31">
                <wp:extent cx="2209800" cy="77152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771525"/>
                        </a:xfrm>
                        <a:prstGeom prst="rect">
                          <a:avLst/>
                        </a:prstGeom>
                        <a:noFill/>
                        <a:ln>
                          <a:noFill/>
                        </a:ln>
                      </pic:spPr>
                    </pic:pic>
                  </a:graphicData>
                </a:graphic>
              </wp:inline>
            </w:drawing>
          </w:r>
          <w:r w:rsidRPr="00910A10">
            <w:rPr>
              <w:rFonts w:ascii="Times New Roman" w:eastAsia="Times New Roman" w:hAnsi="Times New Roman" w:cs="Times New Roman"/>
              <w:noProof/>
              <w:lang w:eastAsia="bg-BG"/>
            </w:rPr>
            <w:t xml:space="preserve">                                                  </w:t>
          </w:r>
        </w:p>
      </w:tc>
      <w:tc>
        <w:tcPr>
          <w:tcW w:w="4606" w:type="dxa"/>
        </w:tcPr>
        <w:p w:rsidR="00721137" w:rsidRPr="00910A10" w:rsidRDefault="00721137" w:rsidP="00704027">
          <w:pPr>
            <w:tabs>
              <w:tab w:val="center" w:pos="4536"/>
              <w:tab w:val="right" w:pos="9072"/>
            </w:tabs>
            <w:spacing w:after="0" w:line="240" w:lineRule="auto"/>
            <w:jc w:val="right"/>
            <w:rPr>
              <w:rFonts w:ascii="Times New Roman" w:eastAsia="Times New Roman" w:hAnsi="Times New Roman" w:cs="Times New Roman"/>
              <w:lang w:eastAsia="bg-BG"/>
            </w:rPr>
          </w:pPr>
          <w:r>
            <w:rPr>
              <w:rFonts w:ascii="Times New Roman" w:eastAsia="Times New Roman" w:hAnsi="Times New Roman" w:cs="Times New Roman"/>
              <w:noProof/>
              <w:lang w:eastAsia="bg-BG"/>
            </w:rPr>
            <w:drawing>
              <wp:inline distT="0" distB="0" distL="0" distR="0" wp14:anchorId="07D20759" wp14:editId="1F708CF1">
                <wp:extent cx="1943100" cy="6762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tc>
    </w:tr>
  </w:tbl>
  <w:p w:rsidR="00721137" w:rsidRDefault="0072113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4606"/>
      <w:gridCol w:w="4606"/>
    </w:tblGrid>
    <w:tr w:rsidR="00721137" w:rsidRPr="00910A10" w:rsidTr="00704027">
      <w:tc>
        <w:tcPr>
          <w:tcW w:w="4606" w:type="dxa"/>
        </w:tcPr>
        <w:p w:rsidR="00721137" w:rsidRPr="00910A10" w:rsidRDefault="00721137" w:rsidP="00704027">
          <w:pPr>
            <w:tabs>
              <w:tab w:val="center" w:pos="3510"/>
              <w:tab w:val="right" w:pos="9072"/>
            </w:tabs>
            <w:spacing w:after="0" w:line="240" w:lineRule="auto"/>
            <w:rPr>
              <w:rFonts w:ascii="Times New Roman" w:eastAsia="Times New Roman" w:hAnsi="Times New Roman" w:cs="Times New Roman"/>
              <w:lang w:eastAsia="bg-BG"/>
            </w:rPr>
          </w:pPr>
          <w:r w:rsidRPr="00910A10">
            <w:rPr>
              <w:rFonts w:ascii="Times New Roman" w:eastAsia="Times New Roman" w:hAnsi="Times New Roman" w:cs="Times New Roman"/>
              <w:noProof/>
              <w:lang w:eastAsia="bg-BG"/>
            </w:rPr>
            <w:t xml:space="preserve">     </w:t>
          </w:r>
          <w:r>
            <w:rPr>
              <w:rFonts w:ascii="Times New Roman" w:eastAsia="Times New Roman" w:hAnsi="Times New Roman" w:cs="Times New Roman"/>
              <w:noProof/>
              <w:lang w:eastAsia="bg-BG"/>
            </w:rPr>
            <w:drawing>
              <wp:inline distT="0" distB="0" distL="0" distR="0" wp14:anchorId="3BDBC873" wp14:editId="79A5C7E1">
                <wp:extent cx="2209800" cy="7715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771525"/>
                        </a:xfrm>
                        <a:prstGeom prst="rect">
                          <a:avLst/>
                        </a:prstGeom>
                        <a:noFill/>
                        <a:ln>
                          <a:noFill/>
                        </a:ln>
                      </pic:spPr>
                    </pic:pic>
                  </a:graphicData>
                </a:graphic>
              </wp:inline>
            </w:drawing>
          </w:r>
          <w:r w:rsidRPr="00910A10">
            <w:rPr>
              <w:rFonts w:ascii="Times New Roman" w:eastAsia="Times New Roman" w:hAnsi="Times New Roman" w:cs="Times New Roman"/>
              <w:noProof/>
              <w:lang w:eastAsia="bg-BG"/>
            </w:rPr>
            <w:t xml:space="preserve">                                                  </w:t>
          </w:r>
        </w:p>
      </w:tc>
      <w:tc>
        <w:tcPr>
          <w:tcW w:w="4606" w:type="dxa"/>
        </w:tcPr>
        <w:p w:rsidR="00721137" w:rsidRPr="00910A10" w:rsidRDefault="00721137" w:rsidP="00704027">
          <w:pPr>
            <w:tabs>
              <w:tab w:val="center" w:pos="4536"/>
              <w:tab w:val="right" w:pos="9072"/>
            </w:tabs>
            <w:spacing w:after="0" w:line="240" w:lineRule="auto"/>
            <w:jc w:val="right"/>
            <w:rPr>
              <w:rFonts w:ascii="Times New Roman" w:eastAsia="Times New Roman" w:hAnsi="Times New Roman" w:cs="Times New Roman"/>
              <w:lang w:eastAsia="bg-BG"/>
            </w:rPr>
          </w:pPr>
          <w:r>
            <w:rPr>
              <w:rFonts w:ascii="Times New Roman" w:eastAsia="Times New Roman" w:hAnsi="Times New Roman" w:cs="Times New Roman"/>
              <w:noProof/>
              <w:lang w:eastAsia="bg-BG"/>
            </w:rPr>
            <w:drawing>
              <wp:inline distT="0" distB="0" distL="0" distR="0" wp14:anchorId="67F1F65A" wp14:editId="4884BF06">
                <wp:extent cx="1943100" cy="6762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a:noFill/>
                        </a:ln>
                      </pic:spPr>
                    </pic:pic>
                  </a:graphicData>
                </a:graphic>
              </wp:inline>
            </w:drawing>
          </w:r>
        </w:p>
      </w:tc>
    </w:tr>
  </w:tbl>
  <w:p w:rsidR="00721137" w:rsidRDefault="0072113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96B7104"/>
    <w:multiLevelType w:val="multilevel"/>
    <w:tmpl w:val="F1FE6198"/>
    <w:lvl w:ilvl="0">
      <w:start w:val="11"/>
      <w:numFmt w:val="decimal"/>
      <w:lvlText w:val="%1."/>
      <w:lvlJc w:val="left"/>
      <w:pPr>
        <w:ind w:left="480" w:hanging="480"/>
      </w:pPr>
      <w:rPr>
        <w:rFonts w:hint="default"/>
        <w:color w:val="000000"/>
      </w:rPr>
    </w:lvl>
    <w:lvl w:ilvl="1">
      <w:start w:val="3"/>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nsid w:val="0A092110"/>
    <w:multiLevelType w:val="hybridMultilevel"/>
    <w:tmpl w:val="24C2AA66"/>
    <w:lvl w:ilvl="0" w:tplc="78CA5476">
      <w:start w:val="1"/>
      <w:numFmt w:val="decimal"/>
      <w:lvlText w:val="%1."/>
      <w:lvlJc w:val="center"/>
      <w:pPr>
        <w:ind w:left="720" w:hanging="360"/>
      </w:pPr>
      <w:rPr>
        <w:rFonts w:ascii="Times New Roman" w:eastAsia="Times New Roman" w:hAnsi="Times New Roman" w:cs="Times New Roman" w:hint="default"/>
        <w:b w:val="0"/>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0F1F5CAC"/>
    <w:multiLevelType w:val="hybridMultilevel"/>
    <w:tmpl w:val="D5800F40"/>
    <w:lvl w:ilvl="0" w:tplc="B804EA66">
      <w:start w:val="1"/>
      <w:numFmt w:val="decimal"/>
      <w:lvlText w:val="%1."/>
      <w:lvlJc w:val="center"/>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12D119CB"/>
    <w:multiLevelType w:val="hybridMultilevel"/>
    <w:tmpl w:val="62EC819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nsid w:val="200D525D"/>
    <w:multiLevelType w:val="hybridMultilevel"/>
    <w:tmpl w:val="1D3CF5AA"/>
    <w:lvl w:ilvl="0" w:tplc="C35C2E5A">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6">
    <w:nsid w:val="22E44180"/>
    <w:multiLevelType w:val="multilevel"/>
    <w:tmpl w:val="61824854"/>
    <w:lvl w:ilvl="0">
      <w:start w:val="1"/>
      <w:numFmt w:val="decimal"/>
      <w:pStyle w:val="NumPar1"/>
      <w:lvlText w:val="%1."/>
      <w:lvlJc w:val="left"/>
      <w:pPr>
        <w:tabs>
          <w:tab w:val="num" w:pos="850"/>
        </w:tabs>
        <w:ind w:left="850" w:hanging="850"/>
      </w:pPr>
      <w:rPr>
        <w:b/>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9B95FF0"/>
    <w:multiLevelType w:val="multilevel"/>
    <w:tmpl w:val="9C1A145A"/>
    <w:lvl w:ilvl="0">
      <w:start w:val="1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0EC0C58"/>
    <w:multiLevelType w:val="singleLevel"/>
    <w:tmpl w:val="37C61A68"/>
    <w:lvl w:ilvl="0">
      <w:start w:val="2"/>
      <w:numFmt w:val="decimal"/>
      <w:lvlText w:val="(%1)"/>
      <w:legacy w:legacy="1" w:legacySpace="0" w:legacyIndent="331"/>
      <w:lvlJc w:val="left"/>
      <w:pPr>
        <w:ind w:left="0" w:firstLine="0"/>
      </w:pPr>
      <w:rPr>
        <w:rFonts w:ascii="Times New Roman" w:hAnsi="Times New Roman" w:cs="Times New Roman" w:hint="default"/>
      </w:rPr>
    </w:lvl>
  </w:abstractNum>
  <w:abstractNum w:abstractNumId="9">
    <w:nsid w:val="33A16983"/>
    <w:multiLevelType w:val="singleLevel"/>
    <w:tmpl w:val="0D6A07FE"/>
    <w:lvl w:ilvl="0">
      <w:start w:val="1"/>
      <w:numFmt w:val="bullet"/>
      <w:pStyle w:val="a"/>
      <w:lvlText w:val=""/>
      <w:lvlJc w:val="left"/>
      <w:pPr>
        <w:tabs>
          <w:tab w:val="num" w:pos="1247"/>
        </w:tabs>
        <w:ind w:left="1247" w:hanging="396"/>
      </w:pPr>
      <w:rPr>
        <w:rFonts w:ascii="Symbol" w:hAnsi="Symbol" w:hint="default"/>
        <w:color w:val="auto"/>
      </w:rPr>
    </w:lvl>
  </w:abstractNum>
  <w:abstractNum w:abstractNumId="10">
    <w:nsid w:val="34055EE4"/>
    <w:multiLevelType w:val="hybridMultilevel"/>
    <w:tmpl w:val="A6B039C0"/>
    <w:lvl w:ilvl="0" w:tplc="1C7AC142">
      <w:start w:val="4"/>
      <w:numFmt w:val="bullet"/>
      <w:lvlText w:val="-"/>
      <w:lvlJc w:val="left"/>
      <w:pPr>
        <w:ind w:left="720" w:hanging="360"/>
      </w:pPr>
      <w:rPr>
        <w:rFonts w:ascii="Times New Roman" w:eastAsia="Times New Roman" w:hAnsi="Times New Roman" w:cs="Times New Roman" w:hint="default"/>
        <w:b/>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1">
    <w:nsid w:val="3E046F3A"/>
    <w:multiLevelType w:val="hybridMultilevel"/>
    <w:tmpl w:val="61A45F3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13">
    <w:nsid w:val="3F5C622C"/>
    <w:multiLevelType w:val="hybridMultilevel"/>
    <w:tmpl w:val="572A6BA6"/>
    <w:name w:val="NumPar"/>
    <w:lvl w:ilvl="0" w:tplc="D1F06972">
      <w:start w:val="1"/>
      <w:numFmt w:val="decimal"/>
      <w:lvlText w:val="%1."/>
      <w:lvlJc w:val="left"/>
      <w:pPr>
        <w:ind w:left="502" w:hanging="360"/>
      </w:pPr>
      <w:rPr>
        <w:rFonts w:hint="default"/>
        <w:b w:val="0"/>
      </w:rPr>
    </w:lvl>
    <w:lvl w:ilvl="1" w:tplc="99BC62E0" w:tentative="1">
      <w:start w:val="1"/>
      <w:numFmt w:val="lowerLetter"/>
      <w:lvlText w:val="%2."/>
      <w:lvlJc w:val="left"/>
      <w:pPr>
        <w:ind w:left="1440" w:hanging="360"/>
      </w:pPr>
    </w:lvl>
    <w:lvl w:ilvl="2" w:tplc="ABCC1ADE" w:tentative="1">
      <w:start w:val="1"/>
      <w:numFmt w:val="lowerRoman"/>
      <w:lvlText w:val="%3."/>
      <w:lvlJc w:val="right"/>
      <w:pPr>
        <w:ind w:left="2160" w:hanging="180"/>
      </w:pPr>
    </w:lvl>
    <w:lvl w:ilvl="3" w:tplc="3446CEFA" w:tentative="1">
      <w:start w:val="1"/>
      <w:numFmt w:val="decimal"/>
      <w:lvlText w:val="%4."/>
      <w:lvlJc w:val="left"/>
      <w:pPr>
        <w:ind w:left="2880" w:hanging="360"/>
      </w:pPr>
    </w:lvl>
    <w:lvl w:ilvl="4" w:tplc="F6409530" w:tentative="1">
      <w:start w:val="1"/>
      <w:numFmt w:val="lowerLetter"/>
      <w:lvlText w:val="%5."/>
      <w:lvlJc w:val="left"/>
      <w:pPr>
        <w:ind w:left="3600" w:hanging="360"/>
      </w:pPr>
    </w:lvl>
    <w:lvl w:ilvl="5" w:tplc="F8DA6E84" w:tentative="1">
      <w:start w:val="1"/>
      <w:numFmt w:val="lowerRoman"/>
      <w:lvlText w:val="%6."/>
      <w:lvlJc w:val="right"/>
      <w:pPr>
        <w:ind w:left="4320" w:hanging="180"/>
      </w:pPr>
    </w:lvl>
    <w:lvl w:ilvl="6" w:tplc="45EE1CBE" w:tentative="1">
      <w:start w:val="1"/>
      <w:numFmt w:val="decimal"/>
      <w:lvlText w:val="%7."/>
      <w:lvlJc w:val="left"/>
      <w:pPr>
        <w:ind w:left="5040" w:hanging="360"/>
      </w:pPr>
    </w:lvl>
    <w:lvl w:ilvl="7" w:tplc="11A2F1B8" w:tentative="1">
      <w:start w:val="1"/>
      <w:numFmt w:val="lowerLetter"/>
      <w:lvlText w:val="%8."/>
      <w:lvlJc w:val="left"/>
      <w:pPr>
        <w:ind w:left="5760" w:hanging="360"/>
      </w:pPr>
    </w:lvl>
    <w:lvl w:ilvl="8" w:tplc="A10E09F6" w:tentative="1">
      <w:start w:val="1"/>
      <w:numFmt w:val="lowerRoman"/>
      <w:lvlText w:val="%9."/>
      <w:lvlJc w:val="right"/>
      <w:pPr>
        <w:ind w:left="6480" w:hanging="180"/>
      </w:pPr>
    </w:lvl>
  </w:abstractNum>
  <w:abstractNum w:abstractNumId="14">
    <w:nsid w:val="41BB5313"/>
    <w:multiLevelType w:val="hybridMultilevel"/>
    <w:tmpl w:val="B2A64080"/>
    <w:lvl w:ilvl="0" w:tplc="D8802B52">
      <w:start w:val="1"/>
      <w:numFmt w:val="decimal"/>
      <w:lvlText w:val="%1."/>
      <w:lvlJc w:val="center"/>
      <w:pPr>
        <w:ind w:left="643" w:hanging="360"/>
      </w:pPr>
      <w:rPr>
        <w:rFonts w:ascii="Times New Roman" w:eastAsia="Times New Roman" w:hAnsi="Times New Roman" w:cs="Times New Roman" w:hint="default"/>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42713452"/>
    <w:multiLevelType w:val="singleLevel"/>
    <w:tmpl w:val="3B8CC7EA"/>
    <w:lvl w:ilvl="0">
      <w:start w:val="1"/>
      <w:numFmt w:val="bullet"/>
      <w:pStyle w:val="Tiret1"/>
      <w:lvlText w:val="–"/>
      <w:lvlJc w:val="left"/>
      <w:pPr>
        <w:tabs>
          <w:tab w:val="num" w:pos="1417"/>
        </w:tabs>
        <w:ind w:left="1417" w:hanging="567"/>
      </w:pPr>
    </w:lvl>
  </w:abstractNum>
  <w:abstractNum w:abstractNumId="16">
    <w:nsid w:val="470D0F8C"/>
    <w:multiLevelType w:val="hybridMultilevel"/>
    <w:tmpl w:val="8E88773A"/>
    <w:lvl w:ilvl="0" w:tplc="78EED91A">
      <w:start w:val="1"/>
      <w:numFmt w:val="decimal"/>
      <w:pStyle w:val="Title3"/>
      <w:lvlText w:val="%1."/>
      <w:lvlJc w:val="left"/>
      <w:pPr>
        <w:tabs>
          <w:tab w:val="num" w:pos="567"/>
        </w:tabs>
        <w:ind w:left="567" w:hanging="567"/>
      </w:pPr>
      <w:rPr>
        <w:rFonts w:hint="default"/>
      </w:rPr>
    </w:lvl>
    <w:lvl w:ilvl="1" w:tplc="3852F496">
      <w:numFmt w:val="none"/>
      <w:lvlText w:val=""/>
      <w:lvlJc w:val="left"/>
      <w:pPr>
        <w:tabs>
          <w:tab w:val="num" w:pos="360"/>
        </w:tabs>
      </w:pPr>
    </w:lvl>
    <w:lvl w:ilvl="2" w:tplc="BDFC2216">
      <w:numFmt w:val="none"/>
      <w:lvlText w:val=""/>
      <w:lvlJc w:val="left"/>
      <w:pPr>
        <w:tabs>
          <w:tab w:val="num" w:pos="360"/>
        </w:tabs>
      </w:pPr>
    </w:lvl>
    <w:lvl w:ilvl="3" w:tplc="1166D0D4">
      <w:numFmt w:val="none"/>
      <w:lvlText w:val=""/>
      <w:lvlJc w:val="left"/>
      <w:pPr>
        <w:tabs>
          <w:tab w:val="num" w:pos="360"/>
        </w:tabs>
      </w:pPr>
    </w:lvl>
    <w:lvl w:ilvl="4" w:tplc="FA1A6400">
      <w:numFmt w:val="none"/>
      <w:lvlText w:val=""/>
      <w:lvlJc w:val="left"/>
      <w:pPr>
        <w:tabs>
          <w:tab w:val="num" w:pos="360"/>
        </w:tabs>
      </w:pPr>
    </w:lvl>
    <w:lvl w:ilvl="5" w:tplc="F06883B8">
      <w:numFmt w:val="none"/>
      <w:lvlText w:val=""/>
      <w:lvlJc w:val="left"/>
      <w:pPr>
        <w:tabs>
          <w:tab w:val="num" w:pos="360"/>
        </w:tabs>
      </w:pPr>
    </w:lvl>
    <w:lvl w:ilvl="6" w:tplc="B80C1DA8">
      <w:numFmt w:val="none"/>
      <w:lvlText w:val=""/>
      <w:lvlJc w:val="left"/>
      <w:pPr>
        <w:tabs>
          <w:tab w:val="num" w:pos="360"/>
        </w:tabs>
      </w:pPr>
    </w:lvl>
    <w:lvl w:ilvl="7" w:tplc="3CD66B0A">
      <w:numFmt w:val="none"/>
      <w:lvlText w:val=""/>
      <w:lvlJc w:val="left"/>
      <w:pPr>
        <w:tabs>
          <w:tab w:val="num" w:pos="360"/>
        </w:tabs>
      </w:pPr>
    </w:lvl>
    <w:lvl w:ilvl="8" w:tplc="D772E55A">
      <w:numFmt w:val="none"/>
      <w:lvlText w:val=""/>
      <w:lvlJc w:val="left"/>
      <w:pPr>
        <w:tabs>
          <w:tab w:val="num" w:pos="360"/>
        </w:tabs>
      </w:pPr>
    </w:lvl>
  </w:abstractNum>
  <w:abstractNum w:abstractNumId="17">
    <w:nsid w:val="4C8E3456"/>
    <w:multiLevelType w:val="hybridMultilevel"/>
    <w:tmpl w:val="AA10AD6C"/>
    <w:lvl w:ilvl="0" w:tplc="FA1EDB2C">
      <w:start w:val="12"/>
      <w:numFmt w:val="decimal"/>
      <w:lvlText w:val="%1."/>
      <w:lvlJc w:val="left"/>
      <w:pPr>
        <w:ind w:left="720" w:hanging="360"/>
      </w:pPr>
      <w:rPr>
        <w:rFonts w:hint="default"/>
      </w:rPr>
    </w:lvl>
    <w:lvl w:ilvl="1" w:tplc="B5EEF474" w:tentative="1">
      <w:start w:val="1"/>
      <w:numFmt w:val="lowerLetter"/>
      <w:lvlText w:val="%2."/>
      <w:lvlJc w:val="left"/>
      <w:pPr>
        <w:ind w:left="1440" w:hanging="360"/>
      </w:pPr>
    </w:lvl>
    <w:lvl w:ilvl="2" w:tplc="9A948A10" w:tentative="1">
      <w:start w:val="1"/>
      <w:numFmt w:val="lowerRoman"/>
      <w:lvlText w:val="%3."/>
      <w:lvlJc w:val="right"/>
      <w:pPr>
        <w:ind w:left="2160" w:hanging="180"/>
      </w:pPr>
    </w:lvl>
    <w:lvl w:ilvl="3" w:tplc="F15E5282" w:tentative="1">
      <w:start w:val="1"/>
      <w:numFmt w:val="decimal"/>
      <w:lvlText w:val="%4."/>
      <w:lvlJc w:val="left"/>
      <w:pPr>
        <w:ind w:left="2880" w:hanging="360"/>
      </w:pPr>
    </w:lvl>
    <w:lvl w:ilvl="4" w:tplc="A9BAF8F0" w:tentative="1">
      <w:start w:val="1"/>
      <w:numFmt w:val="lowerLetter"/>
      <w:lvlText w:val="%5."/>
      <w:lvlJc w:val="left"/>
      <w:pPr>
        <w:ind w:left="3600" w:hanging="360"/>
      </w:pPr>
    </w:lvl>
    <w:lvl w:ilvl="5" w:tplc="D2269450" w:tentative="1">
      <w:start w:val="1"/>
      <w:numFmt w:val="lowerRoman"/>
      <w:lvlText w:val="%6."/>
      <w:lvlJc w:val="right"/>
      <w:pPr>
        <w:ind w:left="4320" w:hanging="180"/>
      </w:pPr>
    </w:lvl>
    <w:lvl w:ilvl="6" w:tplc="538469F8" w:tentative="1">
      <w:start w:val="1"/>
      <w:numFmt w:val="decimal"/>
      <w:lvlText w:val="%7."/>
      <w:lvlJc w:val="left"/>
      <w:pPr>
        <w:ind w:left="5040" w:hanging="360"/>
      </w:pPr>
    </w:lvl>
    <w:lvl w:ilvl="7" w:tplc="BAA84DC6" w:tentative="1">
      <w:start w:val="1"/>
      <w:numFmt w:val="lowerLetter"/>
      <w:lvlText w:val="%8."/>
      <w:lvlJc w:val="left"/>
      <w:pPr>
        <w:ind w:left="5760" w:hanging="360"/>
      </w:pPr>
    </w:lvl>
    <w:lvl w:ilvl="8" w:tplc="285A4C7C" w:tentative="1">
      <w:start w:val="1"/>
      <w:numFmt w:val="lowerRoman"/>
      <w:lvlText w:val="%9."/>
      <w:lvlJc w:val="right"/>
      <w:pPr>
        <w:ind w:left="6480" w:hanging="180"/>
      </w:pPr>
    </w:lvl>
  </w:abstractNum>
  <w:abstractNum w:abstractNumId="18">
    <w:nsid w:val="5CA31A15"/>
    <w:multiLevelType w:val="singleLevel"/>
    <w:tmpl w:val="CB981644"/>
    <w:lvl w:ilvl="0">
      <w:start w:val="1"/>
      <w:numFmt w:val="bullet"/>
      <w:pStyle w:val="Tiret0"/>
      <w:lvlText w:val="–"/>
      <w:lvlJc w:val="left"/>
      <w:pPr>
        <w:tabs>
          <w:tab w:val="num" w:pos="850"/>
        </w:tabs>
        <w:ind w:left="850" w:hanging="850"/>
      </w:pPr>
    </w:lvl>
  </w:abstractNum>
  <w:abstractNum w:abstractNumId="19">
    <w:nsid w:val="649865F6"/>
    <w:multiLevelType w:val="hybridMultilevel"/>
    <w:tmpl w:val="32E251B4"/>
    <w:lvl w:ilvl="0" w:tplc="2814F5E8">
      <w:start w:val="1"/>
      <w:numFmt w:val="decimal"/>
      <w:lvlText w:val="%1."/>
      <w:lvlJc w:val="left"/>
      <w:pPr>
        <w:ind w:left="720" w:hanging="360"/>
      </w:pPr>
      <w:rPr>
        <w:b/>
        <w:i w:val="0"/>
      </w:rPr>
    </w:lvl>
    <w:lvl w:ilvl="1" w:tplc="488A3A30">
      <w:start w:val="1"/>
      <w:numFmt w:val="lowerLetter"/>
      <w:lvlText w:val="%2."/>
      <w:lvlJc w:val="left"/>
      <w:pPr>
        <w:ind w:left="1440" w:hanging="360"/>
      </w:pPr>
    </w:lvl>
    <w:lvl w:ilvl="2" w:tplc="C81EACD6" w:tentative="1">
      <w:start w:val="1"/>
      <w:numFmt w:val="lowerRoman"/>
      <w:lvlText w:val="%3."/>
      <w:lvlJc w:val="right"/>
      <w:pPr>
        <w:ind w:left="2160" w:hanging="180"/>
      </w:pPr>
    </w:lvl>
    <w:lvl w:ilvl="3" w:tplc="076E5B76" w:tentative="1">
      <w:start w:val="1"/>
      <w:numFmt w:val="decimal"/>
      <w:lvlText w:val="%4."/>
      <w:lvlJc w:val="left"/>
      <w:pPr>
        <w:ind w:left="2880" w:hanging="360"/>
      </w:pPr>
    </w:lvl>
    <w:lvl w:ilvl="4" w:tplc="5172EB50" w:tentative="1">
      <w:start w:val="1"/>
      <w:numFmt w:val="lowerLetter"/>
      <w:lvlText w:val="%5."/>
      <w:lvlJc w:val="left"/>
      <w:pPr>
        <w:ind w:left="3600" w:hanging="360"/>
      </w:pPr>
    </w:lvl>
    <w:lvl w:ilvl="5" w:tplc="09EE3884" w:tentative="1">
      <w:start w:val="1"/>
      <w:numFmt w:val="lowerRoman"/>
      <w:lvlText w:val="%6."/>
      <w:lvlJc w:val="right"/>
      <w:pPr>
        <w:ind w:left="4320" w:hanging="180"/>
      </w:pPr>
    </w:lvl>
    <w:lvl w:ilvl="6" w:tplc="A6DA7E5C" w:tentative="1">
      <w:start w:val="1"/>
      <w:numFmt w:val="decimal"/>
      <w:lvlText w:val="%7."/>
      <w:lvlJc w:val="left"/>
      <w:pPr>
        <w:ind w:left="5040" w:hanging="360"/>
      </w:pPr>
    </w:lvl>
    <w:lvl w:ilvl="7" w:tplc="FC6C68A4" w:tentative="1">
      <w:start w:val="1"/>
      <w:numFmt w:val="lowerLetter"/>
      <w:lvlText w:val="%8."/>
      <w:lvlJc w:val="left"/>
      <w:pPr>
        <w:ind w:left="5760" w:hanging="360"/>
      </w:pPr>
    </w:lvl>
    <w:lvl w:ilvl="8" w:tplc="F068868E" w:tentative="1">
      <w:start w:val="1"/>
      <w:numFmt w:val="lowerRoman"/>
      <w:lvlText w:val="%9."/>
      <w:lvlJc w:val="right"/>
      <w:pPr>
        <w:ind w:left="6480" w:hanging="180"/>
      </w:pPr>
    </w:lvl>
  </w:abstractNum>
  <w:abstractNum w:abstractNumId="20">
    <w:nsid w:val="6A0B769F"/>
    <w:multiLevelType w:val="hybridMultilevel"/>
    <w:tmpl w:val="7BE4648C"/>
    <w:lvl w:ilvl="0" w:tplc="CD40880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6B2D7E24"/>
    <w:multiLevelType w:val="hybridMultilevel"/>
    <w:tmpl w:val="E07C9856"/>
    <w:lvl w:ilvl="0" w:tplc="2506CFC4">
      <w:start w:val="1"/>
      <w:numFmt w:val="bullet"/>
      <w:lvlText w:val=""/>
      <w:lvlJc w:val="left"/>
      <w:pPr>
        <w:ind w:left="720" w:hanging="360"/>
      </w:pPr>
      <w:rPr>
        <w:rFonts w:ascii="Symbol" w:hAnsi="Symbol" w:hint="default"/>
      </w:rPr>
    </w:lvl>
    <w:lvl w:ilvl="1" w:tplc="38660A40" w:tentative="1">
      <w:start w:val="1"/>
      <w:numFmt w:val="bullet"/>
      <w:lvlText w:val="o"/>
      <w:lvlJc w:val="left"/>
      <w:pPr>
        <w:ind w:left="1440" w:hanging="360"/>
      </w:pPr>
      <w:rPr>
        <w:rFonts w:ascii="Courier New" w:hAnsi="Courier New" w:cs="Courier New" w:hint="default"/>
      </w:rPr>
    </w:lvl>
    <w:lvl w:ilvl="2" w:tplc="9B14BD80" w:tentative="1">
      <w:start w:val="1"/>
      <w:numFmt w:val="bullet"/>
      <w:lvlText w:val=""/>
      <w:lvlJc w:val="left"/>
      <w:pPr>
        <w:ind w:left="2160" w:hanging="360"/>
      </w:pPr>
      <w:rPr>
        <w:rFonts w:ascii="Wingdings" w:hAnsi="Wingdings" w:hint="default"/>
      </w:rPr>
    </w:lvl>
    <w:lvl w:ilvl="3" w:tplc="68424190" w:tentative="1">
      <w:start w:val="1"/>
      <w:numFmt w:val="bullet"/>
      <w:lvlText w:val=""/>
      <w:lvlJc w:val="left"/>
      <w:pPr>
        <w:ind w:left="2880" w:hanging="360"/>
      </w:pPr>
      <w:rPr>
        <w:rFonts w:ascii="Symbol" w:hAnsi="Symbol" w:hint="default"/>
      </w:rPr>
    </w:lvl>
    <w:lvl w:ilvl="4" w:tplc="B54A772C" w:tentative="1">
      <w:start w:val="1"/>
      <w:numFmt w:val="bullet"/>
      <w:lvlText w:val="o"/>
      <w:lvlJc w:val="left"/>
      <w:pPr>
        <w:ind w:left="3600" w:hanging="360"/>
      </w:pPr>
      <w:rPr>
        <w:rFonts w:ascii="Courier New" w:hAnsi="Courier New" w:cs="Courier New" w:hint="default"/>
      </w:rPr>
    </w:lvl>
    <w:lvl w:ilvl="5" w:tplc="6AEA14C4" w:tentative="1">
      <w:start w:val="1"/>
      <w:numFmt w:val="bullet"/>
      <w:lvlText w:val=""/>
      <w:lvlJc w:val="left"/>
      <w:pPr>
        <w:ind w:left="4320" w:hanging="360"/>
      </w:pPr>
      <w:rPr>
        <w:rFonts w:ascii="Wingdings" w:hAnsi="Wingdings" w:hint="default"/>
      </w:rPr>
    </w:lvl>
    <w:lvl w:ilvl="6" w:tplc="FF783B8A" w:tentative="1">
      <w:start w:val="1"/>
      <w:numFmt w:val="bullet"/>
      <w:lvlText w:val=""/>
      <w:lvlJc w:val="left"/>
      <w:pPr>
        <w:ind w:left="5040" w:hanging="360"/>
      </w:pPr>
      <w:rPr>
        <w:rFonts w:ascii="Symbol" w:hAnsi="Symbol" w:hint="default"/>
      </w:rPr>
    </w:lvl>
    <w:lvl w:ilvl="7" w:tplc="A4B88EFE" w:tentative="1">
      <w:start w:val="1"/>
      <w:numFmt w:val="bullet"/>
      <w:lvlText w:val="o"/>
      <w:lvlJc w:val="left"/>
      <w:pPr>
        <w:ind w:left="5760" w:hanging="360"/>
      </w:pPr>
      <w:rPr>
        <w:rFonts w:ascii="Courier New" w:hAnsi="Courier New" w:cs="Courier New" w:hint="default"/>
      </w:rPr>
    </w:lvl>
    <w:lvl w:ilvl="8" w:tplc="4462F39E" w:tentative="1">
      <w:start w:val="1"/>
      <w:numFmt w:val="bullet"/>
      <w:lvlText w:val=""/>
      <w:lvlJc w:val="left"/>
      <w:pPr>
        <w:ind w:left="6480" w:hanging="360"/>
      </w:pPr>
      <w:rPr>
        <w:rFonts w:ascii="Wingdings" w:hAnsi="Wingdings" w:hint="default"/>
      </w:rPr>
    </w:lvl>
  </w:abstractNum>
  <w:abstractNum w:abstractNumId="22">
    <w:nsid w:val="7472798C"/>
    <w:multiLevelType w:val="hybridMultilevel"/>
    <w:tmpl w:val="1C5C41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7C522415"/>
    <w:multiLevelType w:val="hybridMultilevel"/>
    <w:tmpl w:val="592A1D3A"/>
    <w:lvl w:ilvl="0" w:tplc="AF802CB4">
      <w:start w:val="15"/>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6"/>
  </w:num>
  <w:num w:numId="2">
    <w:abstractNumId w:val="12"/>
  </w:num>
  <w:num w:numId="3">
    <w:abstractNumId w:val="9"/>
  </w:num>
  <w:num w:numId="4">
    <w:abstractNumId w:val="19"/>
  </w:num>
  <w:num w:numId="5">
    <w:abstractNumId w:val="1"/>
  </w:num>
  <w:num w:numId="6">
    <w:abstractNumId w:val="4"/>
  </w:num>
  <w:num w:numId="7">
    <w:abstractNumId w:val="6"/>
  </w:num>
  <w:num w:numId="8">
    <w:abstractNumId w:val="6"/>
    <w:lvlOverride w:ilvl="0">
      <w:startOverride w:val="1"/>
    </w:lvlOverride>
  </w:num>
  <w:num w:numId="9">
    <w:abstractNumId w:val="7"/>
  </w:num>
  <w:num w:numId="10">
    <w:abstractNumId w:val="23"/>
  </w:num>
  <w:num w:numId="11">
    <w:abstractNumId w:val="5"/>
  </w:num>
  <w:num w:numId="12">
    <w:abstractNumId w:val="21"/>
  </w:num>
  <w:num w:numId="13">
    <w:abstractNumId w:val="17"/>
  </w:num>
  <w:num w:numId="14">
    <w:abstractNumId w:val="10"/>
  </w:num>
  <w:num w:numId="15">
    <w:abstractNumId w:val="13"/>
  </w:num>
  <w:num w:numId="16">
    <w:abstractNumId w:val="18"/>
  </w:num>
  <w:num w:numId="17">
    <w:abstractNumId w:val="1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2"/>
    </w:lvlOverride>
  </w:num>
  <w:num w:numId="26">
    <w:abstractNumId w:val="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28E"/>
    <w:rsid w:val="00000225"/>
    <w:rsid w:val="0005561A"/>
    <w:rsid w:val="00056A8B"/>
    <w:rsid w:val="00081BDE"/>
    <w:rsid w:val="001478F9"/>
    <w:rsid w:val="00147F1D"/>
    <w:rsid w:val="00163CC8"/>
    <w:rsid w:val="00194390"/>
    <w:rsid w:val="001A3F79"/>
    <w:rsid w:val="001A51FC"/>
    <w:rsid w:val="001B28D7"/>
    <w:rsid w:val="001F446C"/>
    <w:rsid w:val="00271926"/>
    <w:rsid w:val="00285056"/>
    <w:rsid w:val="00285936"/>
    <w:rsid w:val="002F318E"/>
    <w:rsid w:val="003144B0"/>
    <w:rsid w:val="003270E9"/>
    <w:rsid w:val="00352327"/>
    <w:rsid w:val="003540A8"/>
    <w:rsid w:val="00354B6C"/>
    <w:rsid w:val="003A4614"/>
    <w:rsid w:val="003E5DEB"/>
    <w:rsid w:val="004009E8"/>
    <w:rsid w:val="00435C9B"/>
    <w:rsid w:val="00495BB3"/>
    <w:rsid w:val="004C3410"/>
    <w:rsid w:val="00544A56"/>
    <w:rsid w:val="00577D1A"/>
    <w:rsid w:val="00591340"/>
    <w:rsid w:val="00625A96"/>
    <w:rsid w:val="0065485A"/>
    <w:rsid w:val="0068038E"/>
    <w:rsid w:val="006E15BF"/>
    <w:rsid w:val="006F43DB"/>
    <w:rsid w:val="00704027"/>
    <w:rsid w:val="00721137"/>
    <w:rsid w:val="007264F0"/>
    <w:rsid w:val="00726BEC"/>
    <w:rsid w:val="00793ADC"/>
    <w:rsid w:val="007B2898"/>
    <w:rsid w:val="00831EC5"/>
    <w:rsid w:val="00850C06"/>
    <w:rsid w:val="00866294"/>
    <w:rsid w:val="00873D78"/>
    <w:rsid w:val="008D1B0F"/>
    <w:rsid w:val="008E3655"/>
    <w:rsid w:val="008E58C1"/>
    <w:rsid w:val="00991A4E"/>
    <w:rsid w:val="009E4390"/>
    <w:rsid w:val="00A1049F"/>
    <w:rsid w:val="00A12D05"/>
    <w:rsid w:val="00A3587B"/>
    <w:rsid w:val="00AB4B65"/>
    <w:rsid w:val="00AF110F"/>
    <w:rsid w:val="00B04A34"/>
    <w:rsid w:val="00B10B60"/>
    <w:rsid w:val="00BB1A7A"/>
    <w:rsid w:val="00BB69A2"/>
    <w:rsid w:val="00BC3CCA"/>
    <w:rsid w:val="00BD3A2A"/>
    <w:rsid w:val="00BE0BC6"/>
    <w:rsid w:val="00C40B6F"/>
    <w:rsid w:val="00CC25C6"/>
    <w:rsid w:val="00CE0E9C"/>
    <w:rsid w:val="00CF5E14"/>
    <w:rsid w:val="00D162E7"/>
    <w:rsid w:val="00D84DA5"/>
    <w:rsid w:val="00D95AE0"/>
    <w:rsid w:val="00DC09A2"/>
    <w:rsid w:val="00DC0C77"/>
    <w:rsid w:val="00DE2CEA"/>
    <w:rsid w:val="00E1328E"/>
    <w:rsid w:val="00E25A60"/>
    <w:rsid w:val="00E34329"/>
    <w:rsid w:val="00E42DD6"/>
    <w:rsid w:val="00E771FB"/>
    <w:rsid w:val="00E9611D"/>
    <w:rsid w:val="00EB45CB"/>
    <w:rsid w:val="00EB5129"/>
    <w:rsid w:val="00EF0766"/>
    <w:rsid w:val="00F53FA1"/>
    <w:rsid w:val="00F923F2"/>
    <w:rsid w:val="00F96A4A"/>
    <w:rsid w:val="00FA63EB"/>
    <w:rsid w:val="00FD5F9B"/>
    <w:rsid w:val="00FF75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685A04-9096-40EE-8391-9C66FA9EC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Heading 1 Char Char,Heading 1 Char Char Char Char,Heading 1 Char Char Char Char Char Char Char"/>
    <w:basedOn w:val="a0"/>
    <w:next w:val="a0"/>
    <w:link w:val="10"/>
    <w:qFormat/>
    <w:rsid w:val="00E1328E"/>
    <w:pPr>
      <w:keepNext/>
      <w:spacing w:after="0" w:line="240" w:lineRule="auto"/>
      <w:jc w:val="center"/>
      <w:outlineLvl w:val="0"/>
    </w:pPr>
    <w:rPr>
      <w:rFonts w:ascii="Times New Roman" w:eastAsia="Times New Roman" w:hAnsi="Times New Roman" w:cs="Times New Roman"/>
      <w:b/>
      <w:color w:val="000000"/>
      <w:position w:val="8"/>
      <w:sz w:val="24"/>
      <w:szCs w:val="20"/>
    </w:rPr>
  </w:style>
  <w:style w:type="paragraph" w:styleId="2">
    <w:name w:val="heading 2"/>
    <w:basedOn w:val="a0"/>
    <w:next w:val="a0"/>
    <w:link w:val="20"/>
    <w:qFormat/>
    <w:rsid w:val="00E1328E"/>
    <w:pPr>
      <w:keepNext/>
      <w:spacing w:after="0" w:line="240" w:lineRule="auto"/>
      <w:jc w:val="both"/>
      <w:outlineLvl w:val="1"/>
    </w:pPr>
    <w:rPr>
      <w:rFonts w:ascii="Tahoma" w:eastAsia="Times New Roman" w:hAnsi="Tahoma" w:cs="Times New Roman"/>
      <w:b/>
      <w:spacing w:val="20"/>
      <w:szCs w:val="20"/>
      <w:lang w:eastAsia="bg-BG"/>
    </w:rPr>
  </w:style>
  <w:style w:type="paragraph" w:styleId="3">
    <w:name w:val="heading 3"/>
    <w:basedOn w:val="a0"/>
    <w:next w:val="a0"/>
    <w:link w:val="30"/>
    <w:qFormat/>
    <w:rsid w:val="00E1328E"/>
    <w:pPr>
      <w:keepNext/>
      <w:spacing w:after="0" w:line="240" w:lineRule="auto"/>
      <w:ind w:left="5760" w:firstLine="720"/>
      <w:jc w:val="both"/>
      <w:outlineLvl w:val="2"/>
    </w:pPr>
    <w:rPr>
      <w:rFonts w:ascii="Tahoma" w:eastAsia="Times New Roman" w:hAnsi="Tahoma" w:cs="Times New Roman"/>
      <w:b/>
      <w:spacing w:val="20"/>
      <w:szCs w:val="20"/>
      <w:lang w:eastAsia="bg-BG"/>
    </w:rPr>
  </w:style>
  <w:style w:type="paragraph" w:styleId="4">
    <w:name w:val="heading 4"/>
    <w:basedOn w:val="a0"/>
    <w:next w:val="a0"/>
    <w:link w:val="40"/>
    <w:qFormat/>
    <w:rsid w:val="00E1328E"/>
    <w:pPr>
      <w:keepNext/>
      <w:spacing w:after="0" w:line="240" w:lineRule="auto"/>
      <w:ind w:left="5040" w:firstLine="720"/>
      <w:jc w:val="both"/>
      <w:outlineLvl w:val="3"/>
    </w:pPr>
    <w:rPr>
      <w:rFonts w:ascii="Tahoma" w:eastAsia="Times New Roman" w:hAnsi="Tahoma" w:cs="Times New Roman"/>
      <w:b/>
      <w:spacing w:val="20"/>
      <w:szCs w:val="20"/>
      <w:lang w:eastAsia="bg-BG"/>
    </w:rPr>
  </w:style>
  <w:style w:type="paragraph" w:styleId="5">
    <w:name w:val="heading 5"/>
    <w:aliases w:val="Параграф"/>
    <w:basedOn w:val="a0"/>
    <w:next w:val="a0"/>
    <w:link w:val="50"/>
    <w:uiPriority w:val="9"/>
    <w:qFormat/>
    <w:rsid w:val="00E1328E"/>
    <w:pPr>
      <w:spacing w:before="240" w:after="60" w:line="240" w:lineRule="auto"/>
      <w:outlineLvl w:val="4"/>
    </w:pPr>
    <w:rPr>
      <w:rFonts w:ascii="Times New Roman" w:eastAsia="Times New Roman" w:hAnsi="Times New Roman" w:cs="Times New Roman"/>
      <w:b/>
      <w:bCs/>
      <w:i/>
      <w:iCs/>
      <w:sz w:val="26"/>
      <w:szCs w:val="26"/>
      <w:lang w:val="en-AU" w:eastAsia="bg-BG"/>
    </w:rPr>
  </w:style>
  <w:style w:type="paragraph" w:styleId="6">
    <w:name w:val="heading 6"/>
    <w:aliases w:val="Под-параграф"/>
    <w:basedOn w:val="a0"/>
    <w:next w:val="a0"/>
    <w:link w:val="60"/>
    <w:qFormat/>
    <w:rsid w:val="00E1328E"/>
    <w:pPr>
      <w:spacing w:before="240" w:after="60" w:line="240" w:lineRule="auto"/>
      <w:outlineLvl w:val="5"/>
    </w:pPr>
    <w:rPr>
      <w:rFonts w:ascii="Times New Roman" w:eastAsia="Times New Roman" w:hAnsi="Times New Roman" w:cs="Times New Roman"/>
      <w:b/>
      <w:bCs/>
      <w:lang w:val="en-AU" w:eastAsia="bg-BG"/>
    </w:rPr>
  </w:style>
  <w:style w:type="paragraph" w:styleId="7">
    <w:name w:val="heading 7"/>
    <w:basedOn w:val="a0"/>
    <w:next w:val="a0"/>
    <w:link w:val="70"/>
    <w:qFormat/>
    <w:rsid w:val="00E1328E"/>
    <w:pPr>
      <w:keepNext/>
      <w:spacing w:after="0" w:line="240" w:lineRule="auto"/>
      <w:jc w:val="center"/>
      <w:outlineLvl w:val="6"/>
    </w:pPr>
    <w:rPr>
      <w:rFonts w:ascii="Arial Narrow" w:eastAsia="Times New Roman" w:hAnsi="Arial Narrow" w:cs="Times New Roman"/>
      <w:b/>
      <w:color w:val="000000"/>
      <w:sz w:val="20"/>
      <w:szCs w:val="20"/>
    </w:rPr>
  </w:style>
  <w:style w:type="paragraph" w:styleId="8">
    <w:name w:val="heading 8"/>
    <w:basedOn w:val="a0"/>
    <w:next w:val="a0"/>
    <w:link w:val="80"/>
    <w:qFormat/>
    <w:rsid w:val="00E1328E"/>
    <w:pPr>
      <w:keepNext/>
      <w:spacing w:after="0" w:line="240" w:lineRule="auto"/>
      <w:jc w:val="center"/>
      <w:outlineLvl w:val="7"/>
    </w:pPr>
    <w:rPr>
      <w:rFonts w:ascii="Times New Roman" w:eastAsia="Times New Roman" w:hAnsi="Times New Roman" w:cs="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aliases w:val="Heading 1 Char Char Знак,Heading 1 Char Char Char Char Знак,Heading 1 Char Char Char Char Char Char Char Знак"/>
    <w:basedOn w:val="a1"/>
    <w:link w:val="1"/>
    <w:rsid w:val="00E1328E"/>
    <w:rPr>
      <w:rFonts w:ascii="Times New Roman" w:eastAsia="Times New Roman" w:hAnsi="Times New Roman" w:cs="Times New Roman"/>
      <w:b/>
      <w:color w:val="000000"/>
      <w:position w:val="8"/>
      <w:sz w:val="24"/>
      <w:szCs w:val="20"/>
    </w:rPr>
  </w:style>
  <w:style w:type="character" w:customStyle="1" w:styleId="20">
    <w:name w:val="Заглавие 2 Знак"/>
    <w:basedOn w:val="a1"/>
    <w:link w:val="2"/>
    <w:rsid w:val="00E1328E"/>
    <w:rPr>
      <w:rFonts w:ascii="Tahoma" w:eastAsia="Times New Roman" w:hAnsi="Tahoma" w:cs="Times New Roman"/>
      <w:b/>
      <w:spacing w:val="20"/>
      <w:szCs w:val="20"/>
      <w:lang w:eastAsia="bg-BG"/>
    </w:rPr>
  </w:style>
  <w:style w:type="character" w:customStyle="1" w:styleId="30">
    <w:name w:val="Заглавие 3 Знак"/>
    <w:basedOn w:val="a1"/>
    <w:link w:val="3"/>
    <w:rsid w:val="00E1328E"/>
    <w:rPr>
      <w:rFonts w:ascii="Tahoma" w:eastAsia="Times New Roman" w:hAnsi="Tahoma" w:cs="Times New Roman"/>
      <w:b/>
      <w:spacing w:val="20"/>
      <w:szCs w:val="20"/>
      <w:lang w:eastAsia="bg-BG"/>
    </w:rPr>
  </w:style>
  <w:style w:type="character" w:customStyle="1" w:styleId="40">
    <w:name w:val="Заглавие 4 Знак"/>
    <w:basedOn w:val="a1"/>
    <w:link w:val="4"/>
    <w:rsid w:val="00E1328E"/>
    <w:rPr>
      <w:rFonts w:ascii="Tahoma" w:eastAsia="Times New Roman" w:hAnsi="Tahoma" w:cs="Times New Roman"/>
      <w:b/>
      <w:spacing w:val="20"/>
      <w:szCs w:val="20"/>
      <w:lang w:eastAsia="bg-BG"/>
    </w:rPr>
  </w:style>
  <w:style w:type="character" w:customStyle="1" w:styleId="50">
    <w:name w:val="Заглавие 5 Знак"/>
    <w:aliases w:val="Параграф Знак"/>
    <w:basedOn w:val="a1"/>
    <w:link w:val="5"/>
    <w:uiPriority w:val="9"/>
    <w:rsid w:val="00E1328E"/>
    <w:rPr>
      <w:rFonts w:ascii="Times New Roman" w:eastAsia="Times New Roman" w:hAnsi="Times New Roman" w:cs="Times New Roman"/>
      <w:b/>
      <w:bCs/>
      <w:i/>
      <w:iCs/>
      <w:sz w:val="26"/>
      <w:szCs w:val="26"/>
      <w:lang w:val="en-AU" w:eastAsia="bg-BG"/>
    </w:rPr>
  </w:style>
  <w:style w:type="character" w:customStyle="1" w:styleId="60">
    <w:name w:val="Заглавие 6 Знак"/>
    <w:aliases w:val="Под-параграф Знак"/>
    <w:basedOn w:val="a1"/>
    <w:link w:val="6"/>
    <w:rsid w:val="00E1328E"/>
    <w:rPr>
      <w:rFonts w:ascii="Times New Roman" w:eastAsia="Times New Roman" w:hAnsi="Times New Roman" w:cs="Times New Roman"/>
      <w:b/>
      <w:bCs/>
      <w:lang w:val="en-AU" w:eastAsia="bg-BG"/>
    </w:rPr>
  </w:style>
  <w:style w:type="character" w:customStyle="1" w:styleId="70">
    <w:name w:val="Заглавие 7 Знак"/>
    <w:basedOn w:val="a1"/>
    <w:link w:val="7"/>
    <w:rsid w:val="00E1328E"/>
    <w:rPr>
      <w:rFonts w:ascii="Arial Narrow" w:eastAsia="Times New Roman" w:hAnsi="Arial Narrow" w:cs="Times New Roman"/>
      <w:b/>
      <w:color w:val="000000"/>
      <w:sz w:val="20"/>
      <w:szCs w:val="20"/>
    </w:rPr>
  </w:style>
  <w:style w:type="character" w:customStyle="1" w:styleId="80">
    <w:name w:val="Заглавие 8 Знак"/>
    <w:basedOn w:val="a1"/>
    <w:link w:val="8"/>
    <w:rsid w:val="00E1328E"/>
    <w:rPr>
      <w:rFonts w:ascii="Times New Roman" w:eastAsia="Times New Roman" w:hAnsi="Times New Roman" w:cs="Times New Roman"/>
      <w:b/>
      <w:sz w:val="24"/>
      <w:szCs w:val="20"/>
    </w:rPr>
  </w:style>
  <w:style w:type="numbering" w:customStyle="1" w:styleId="11">
    <w:name w:val="Без списък1"/>
    <w:next w:val="a3"/>
    <w:uiPriority w:val="99"/>
    <w:semiHidden/>
    <w:unhideWhenUsed/>
    <w:rsid w:val="00E1328E"/>
  </w:style>
  <w:style w:type="numbering" w:customStyle="1" w:styleId="NoList1">
    <w:name w:val="No List1"/>
    <w:next w:val="a3"/>
    <w:semiHidden/>
    <w:rsid w:val="00E1328E"/>
  </w:style>
  <w:style w:type="paragraph" w:styleId="a4">
    <w:name w:val="header"/>
    <w:aliases w:val="Intestazione.int.intestazione,Intestazione.int"/>
    <w:basedOn w:val="a0"/>
    <w:link w:val="a5"/>
    <w:uiPriority w:val="99"/>
    <w:rsid w:val="00E1328E"/>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a5">
    <w:name w:val="Горен колонтитул Знак"/>
    <w:aliases w:val="Intestazione.int.intestazione Знак,Intestazione.int Знак"/>
    <w:basedOn w:val="a1"/>
    <w:link w:val="a4"/>
    <w:uiPriority w:val="99"/>
    <w:rsid w:val="00E1328E"/>
    <w:rPr>
      <w:rFonts w:ascii="Times New Roman" w:eastAsia="Times New Roman" w:hAnsi="Times New Roman" w:cs="Times New Roman"/>
      <w:sz w:val="24"/>
      <w:szCs w:val="24"/>
      <w:lang w:val="en-GB"/>
    </w:rPr>
  </w:style>
  <w:style w:type="paragraph" w:styleId="a6">
    <w:name w:val="Body Text"/>
    <w:aliases w:val="block style"/>
    <w:basedOn w:val="a0"/>
    <w:link w:val="a7"/>
    <w:uiPriority w:val="99"/>
    <w:rsid w:val="00E1328E"/>
    <w:pPr>
      <w:spacing w:after="0" w:line="240" w:lineRule="auto"/>
      <w:jc w:val="both"/>
    </w:pPr>
    <w:rPr>
      <w:rFonts w:ascii="Times New Roman" w:eastAsia="Times New Roman" w:hAnsi="Times New Roman" w:cs="Times New Roman"/>
      <w:sz w:val="24"/>
      <w:szCs w:val="24"/>
    </w:rPr>
  </w:style>
  <w:style w:type="character" w:customStyle="1" w:styleId="a7">
    <w:name w:val="Основен текст Знак"/>
    <w:aliases w:val="block style Знак"/>
    <w:basedOn w:val="a1"/>
    <w:link w:val="a6"/>
    <w:uiPriority w:val="99"/>
    <w:rsid w:val="00E1328E"/>
    <w:rPr>
      <w:rFonts w:ascii="Times New Roman" w:eastAsia="Times New Roman" w:hAnsi="Times New Roman" w:cs="Times New Roman"/>
      <w:sz w:val="24"/>
      <w:szCs w:val="24"/>
    </w:rPr>
  </w:style>
  <w:style w:type="paragraph" w:styleId="a8">
    <w:name w:val="footer"/>
    <w:basedOn w:val="a0"/>
    <w:link w:val="a9"/>
    <w:uiPriority w:val="99"/>
    <w:rsid w:val="00E1328E"/>
    <w:pPr>
      <w:tabs>
        <w:tab w:val="center" w:pos="4703"/>
        <w:tab w:val="right" w:pos="9406"/>
      </w:tabs>
      <w:spacing w:after="0" w:line="240" w:lineRule="auto"/>
    </w:pPr>
    <w:rPr>
      <w:rFonts w:ascii="Times New Roman" w:eastAsia="Times New Roman" w:hAnsi="Times New Roman" w:cs="Times New Roman"/>
      <w:sz w:val="24"/>
      <w:szCs w:val="24"/>
    </w:rPr>
  </w:style>
  <w:style w:type="character" w:customStyle="1" w:styleId="a9">
    <w:name w:val="Долен колонтитул Знак"/>
    <w:basedOn w:val="a1"/>
    <w:link w:val="a8"/>
    <w:uiPriority w:val="99"/>
    <w:rsid w:val="00E1328E"/>
    <w:rPr>
      <w:rFonts w:ascii="Times New Roman" w:eastAsia="Times New Roman" w:hAnsi="Times New Roman" w:cs="Times New Roman"/>
      <w:sz w:val="24"/>
      <w:szCs w:val="24"/>
    </w:rPr>
  </w:style>
  <w:style w:type="character" w:styleId="aa">
    <w:name w:val="annotation reference"/>
    <w:semiHidden/>
    <w:rsid w:val="00E1328E"/>
    <w:rPr>
      <w:sz w:val="16"/>
      <w:szCs w:val="16"/>
    </w:rPr>
  </w:style>
  <w:style w:type="paragraph" w:styleId="ab">
    <w:name w:val="annotation text"/>
    <w:basedOn w:val="a0"/>
    <w:link w:val="ac"/>
    <w:semiHidden/>
    <w:rsid w:val="00E1328E"/>
    <w:pPr>
      <w:spacing w:after="0" w:line="240" w:lineRule="auto"/>
    </w:pPr>
    <w:rPr>
      <w:rFonts w:ascii="Times New Roman" w:eastAsia="Times New Roman" w:hAnsi="Times New Roman" w:cs="Times New Roman"/>
      <w:sz w:val="20"/>
      <w:szCs w:val="20"/>
    </w:rPr>
  </w:style>
  <w:style w:type="character" w:customStyle="1" w:styleId="ac">
    <w:name w:val="Текст на коментар Знак"/>
    <w:basedOn w:val="a1"/>
    <w:link w:val="ab"/>
    <w:semiHidden/>
    <w:rsid w:val="00E1328E"/>
    <w:rPr>
      <w:rFonts w:ascii="Times New Roman" w:eastAsia="Times New Roman" w:hAnsi="Times New Roman" w:cs="Times New Roman"/>
      <w:sz w:val="20"/>
      <w:szCs w:val="20"/>
    </w:rPr>
  </w:style>
  <w:style w:type="character" w:styleId="ad">
    <w:name w:val="page number"/>
    <w:basedOn w:val="a1"/>
    <w:rsid w:val="00E1328E"/>
  </w:style>
  <w:style w:type="paragraph" w:styleId="ae">
    <w:name w:val="Balloon Text"/>
    <w:basedOn w:val="a0"/>
    <w:link w:val="af"/>
    <w:uiPriority w:val="99"/>
    <w:semiHidden/>
    <w:rsid w:val="00E1328E"/>
    <w:pPr>
      <w:spacing w:after="0" w:line="240" w:lineRule="auto"/>
    </w:pPr>
    <w:rPr>
      <w:rFonts w:ascii="Tahoma" w:eastAsia="Times New Roman" w:hAnsi="Tahoma" w:cs="Tahoma"/>
      <w:sz w:val="16"/>
      <w:szCs w:val="16"/>
    </w:rPr>
  </w:style>
  <w:style w:type="character" w:customStyle="1" w:styleId="af">
    <w:name w:val="Изнесен текст Знак"/>
    <w:basedOn w:val="a1"/>
    <w:link w:val="ae"/>
    <w:uiPriority w:val="99"/>
    <w:semiHidden/>
    <w:rsid w:val="00E1328E"/>
    <w:rPr>
      <w:rFonts w:ascii="Tahoma" w:eastAsia="Times New Roman" w:hAnsi="Tahoma" w:cs="Tahoma"/>
      <w:sz w:val="16"/>
      <w:szCs w:val="16"/>
    </w:rPr>
  </w:style>
  <w:style w:type="paragraph" w:styleId="af0">
    <w:name w:val="annotation subject"/>
    <w:basedOn w:val="ab"/>
    <w:next w:val="ab"/>
    <w:link w:val="af1"/>
    <w:semiHidden/>
    <w:rsid w:val="00E1328E"/>
    <w:rPr>
      <w:b/>
      <w:bCs/>
    </w:rPr>
  </w:style>
  <w:style w:type="character" w:customStyle="1" w:styleId="af1">
    <w:name w:val="Предмет на коментар Знак"/>
    <w:basedOn w:val="ac"/>
    <w:link w:val="af0"/>
    <w:semiHidden/>
    <w:rsid w:val="00E1328E"/>
    <w:rPr>
      <w:rFonts w:ascii="Times New Roman" w:eastAsia="Times New Roman" w:hAnsi="Times New Roman" w:cs="Times New Roman"/>
      <w:b/>
      <w:bCs/>
      <w:sz w:val="20"/>
      <w:szCs w:val="20"/>
    </w:rPr>
  </w:style>
  <w:style w:type="paragraph" w:styleId="31">
    <w:name w:val="Body Text Indent 3"/>
    <w:aliases w:val=" Char, Char1, Char1 Char Char, Char2 Char Char, Char2,Char,Char1,Char1 Char Char,Char2 Char Char,Char2"/>
    <w:basedOn w:val="a0"/>
    <w:link w:val="32"/>
    <w:rsid w:val="00E1328E"/>
    <w:pPr>
      <w:spacing w:after="120" w:line="240" w:lineRule="auto"/>
      <w:ind w:left="283"/>
    </w:pPr>
    <w:rPr>
      <w:rFonts w:ascii="Times New Roman" w:eastAsia="Times New Roman" w:hAnsi="Times New Roman" w:cs="Times New Roman"/>
      <w:sz w:val="16"/>
      <w:szCs w:val="16"/>
    </w:rPr>
  </w:style>
  <w:style w:type="character" w:customStyle="1" w:styleId="32">
    <w:name w:val="Основен текст с отстъп 3 Знак"/>
    <w:aliases w:val=" Char Знак, Char1 Знак, Char1 Char Char Знак, Char2 Char Char Знак, Char2 Знак,Char Знак,Char1 Знак,Char1 Char Char Знак,Char2 Char Char Знак,Char2 Знак"/>
    <w:basedOn w:val="a1"/>
    <w:link w:val="31"/>
    <w:rsid w:val="00E1328E"/>
    <w:rPr>
      <w:rFonts w:ascii="Times New Roman" w:eastAsia="Times New Roman" w:hAnsi="Times New Roman" w:cs="Times New Roman"/>
      <w:sz w:val="16"/>
      <w:szCs w:val="16"/>
    </w:rPr>
  </w:style>
  <w:style w:type="paragraph" w:styleId="21">
    <w:name w:val="Body Text Indent 2"/>
    <w:basedOn w:val="a0"/>
    <w:link w:val="22"/>
    <w:rsid w:val="00E1328E"/>
    <w:pPr>
      <w:spacing w:after="120" w:line="480" w:lineRule="auto"/>
      <w:ind w:left="283"/>
    </w:pPr>
    <w:rPr>
      <w:rFonts w:ascii="Times New Roman" w:eastAsia="Times New Roman" w:hAnsi="Times New Roman" w:cs="Times New Roman"/>
      <w:position w:val="6"/>
      <w:sz w:val="28"/>
      <w:szCs w:val="20"/>
    </w:rPr>
  </w:style>
  <w:style w:type="character" w:customStyle="1" w:styleId="22">
    <w:name w:val="Основен текст с отстъп 2 Знак"/>
    <w:basedOn w:val="a1"/>
    <w:link w:val="21"/>
    <w:rsid w:val="00E1328E"/>
    <w:rPr>
      <w:rFonts w:ascii="Times New Roman" w:eastAsia="Times New Roman" w:hAnsi="Times New Roman" w:cs="Times New Roman"/>
      <w:position w:val="6"/>
      <w:sz w:val="28"/>
      <w:szCs w:val="20"/>
    </w:rPr>
  </w:style>
  <w:style w:type="paragraph" w:styleId="23">
    <w:name w:val="Body Text 2"/>
    <w:basedOn w:val="a0"/>
    <w:link w:val="24"/>
    <w:rsid w:val="00E1328E"/>
    <w:pPr>
      <w:spacing w:after="120" w:line="480" w:lineRule="auto"/>
    </w:pPr>
    <w:rPr>
      <w:rFonts w:ascii="Times New Roman" w:eastAsia="Times New Roman" w:hAnsi="Times New Roman" w:cs="Times New Roman"/>
      <w:sz w:val="24"/>
      <w:szCs w:val="24"/>
    </w:rPr>
  </w:style>
  <w:style w:type="character" w:customStyle="1" w:styleId="24">
    <w:name w:val="Основен текст 2 Знак"/>
    <w:basedOn w:val="a1"/>
    <w:link w:val="23"/>
    <w:rsid w:val="00E1328E"/>
    <w:rPr>
      <w:rFonts w:ascii="Times New Roman" w:eastAsia="Times New Roman" w:hAnsi="Times New Roman" w:cs="Times New Roman"/>
      <w:sz w:val="24"/>
      <w:szCs w:val="24"/>
    </w:rPr>
  </w:style>
  <w:style w:type="paragraph" w:customStyle="1" w:styleId="CharCharChar2Char">
    <w:name w:val="Char Char Char2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styleId="af2">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3"/>
    <w:uiPriority w:val="99"/>
    <w:rsid w:val="00E1328E"/>
    <w:pPr>
      <w:spacing w:after="0" w:line="240" w:lineRule="auto"/>
    </w:pPr>
    <w:rPr>
      <w:rFonts w:ascii="Arial" w:eastAsia="Times New Roman" w:hAnsi="Arial" w:cs="Times New Roman"/>
      <w:b/>
      <w:sz w:val="20"/>
      <w:szCs w:val="20"/>
      <w:lang w:val="en-GB" w:eastAsia="it-IT"/>
    </w:rPr>
  </w:style>
  <w:style w:type="character" w:customStyle="1" w:styleId="af3">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f2"/>
    <w:uiPriority w:val="99"/>
    <w:rsid w:val="00E1328E"/>
    <w:rPr>
      <w:rFonts w:ascii="Arial" w:eastAsia="Times New Roman" w:hAnsi="Arial" w:cs="Times New Roman"/>
      <w:b/>
      <w:sz w:val="20"/>
      <w:szCs w:val="20"/>
      <w:lang w:val="en-GB" w:eastAsia="it-IT"/>
    </w:rPr>
  </w:style>
  <w:style w:type="character" w:styleId="af4">
    <w:name w:val="footnote reference"/>
    <w:aliases w:val="Footnote symbol"/>
    <w:rsid w:val="00E1328E"/>
    <w:rPr>
      <w:vertAlign w:val="superscript"/>
    </w:rPr>
  </w:style>
  <w:style w:type="table" w:styleId="af5">
    <w:name w:val="Table Grid"/>
    <w:basedOn w:val="a2"/>
    <w:uiPriority w:val="59"/>
    <w:rsid w:val="00E1328E"/>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1">
    <w:name w:val="Char Char Char1"/>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styleId="33">
    <w:name w:val="Body Text 3"/>
    <w:basedOn w:val="a0"/>
    <w:link w:val="34"/>
    <w:rsid w:val="00E1328E"/>
    <w:pPr>
      <w:spacing w:after="0" w:line="240" w:lineRule="auto"/>
      <w:jc w:val="both"/>
    </w:pPr>
    <w:rPr>
      <w:rFonts w:ascii="Tahoma" w:eastAsia="Times New Roman" w:hAnsi="Tahoma" w:cs="Times New Roman"/>
      <w:b/>
      <w:spacing w:val="20"/>
      <w:szCs w:val="20"/>
      <w:lang w:eastAsia="bg-BG"/>
    </w:rPr>
  </w:style>
  <w:style w:type="character" w:customStyle="1" w:styleId="34">
    <w:name w:val="Основен текст 3 Знак"/>
    <w:basedOn w:val="a1"/>
    <w:link w:val="33"/>
    <w:rsid w:val="00E1328E"/>
    <w:rPr>
      <w:rFonts w:ascii="Tahoma" w:eastAsia="Times New Roman" w:hAnsi="Tahoma" w:cs="Times New Roman"/>
      <w:b/>
      <w:spacing w:val="20"/>
      <w:szCs w:val="20"/>
      <w:lang w:eastAsia="bg-BG"/>
    </w:rPr>
  </w:style>
  <w:style w:type="character" w:styleId="af6">
    <w:name w:val="Hyperlink"/>
    <w:uiPriority w:val="99"/>
    <w:rsid w:val="00E1328E"/>
    <w:rPr>
      <w:color w:val="0000FF"/>
      <w:u w:val="single"/>
    </w:rPr>
  </w:style>
  <w:style w:type="paragraph" w:styleId="af7">
    <w:name w:val="Body Text Indent"/>
    <w:basedOn w:val="a0"/>
    <w:link w:val="af8"/>
    <w:rsid w:val="00E1328E"/>
    <w:pPr>
      <w:spacing w:after="120" w:line="240" w:lineRule="auto"/>
      <w:ind w:left="283"/>
    </w:pPr>
    <w:rPr>
      <w:rFonts w:ascii="Times New Roman" w:eastAsia="Times New Roman" w:hAnsi="Times New Roman" w:cs="Times New Roman"/>
      <w:color w:val="000000"/>
      <w:sz w:val="24"/>
      <w:szCs w:val="24"/>
      <w:lang w:val="en-US" w:eastAsia="bg-BG"/>
    </w:rPr>
  </w:style>
  <w:style w:type="character" w:customStyle="1" w:styleId="af8">
    <w:name w:val="Основен текст с отстъп Знак"/>
    <w:basedOn w:val="a1"/>
    <w:link w:val="af7"/>
    <w:rsid w:val="00E1328E"/>
    <w:rPr>
      <w:rFonts w:ascii="Times New Roman" w:eastAsia="Times New Roman" w:hAnsi="Times New Roman" w:cs="Times New Roman"/>
      <w:color w:val="000000"/>
      <w:sz w:val="24"/>
      <w:szCs w:val="24"/>
      <w:lang w:val="en-US" w:eastAsia="bg-BG"/>
    </w:rPr>
  </w:style>
  <w:style w:type="paragraph" w:styleId="af9">
    <w:name w:val="Subtitle"/>
    <w:basedOn w:val="a0"/>
    <w:link w:val="afa"/>
    <w:qFormat/>
    <w:rsid w:val="00E1328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afa">
    <w:name w:val="Подзаглавие Знак"/>
    <w:basedOn w:val="a1"/>
    <w:link w:val="af9"/>
    <w:rsid w:val="00E1328E"/>
    <w:rPr>
      <w:rFonts w:ascii="Times New Roman" w:eastAsia="Times New Roman" w:hAnsi="Times New Roman" w:cs="Times New Roman"/>
      <w:snapToGrid w:val="0"/>
      <w:sz w:val="24"/>
      <w:szCs w:val="24"/>
      <w:lang w:eastAsia="bg-BG"/>
    </w:rPr>
  </w:style>
  <w:style w:type="paragraph" w:styleId="afb">
    <w:name w:val="Title"/>
    <w:aliases w:val="Char Char,Char1 Char1,Char1 Char Char1,Char11 Char,Char2 Char1,Title1,Body Text Indent 3 Char,Body Text Indent 3 Char Char"/>
    <w:basedOn w:val="a0"/>
    <w:link w:val="afc"/>
    <w:qFormat/>
    <w:rsid w:val="00E1328E"/>
    <w:pPr>
      <w:tabs>
        <w:tab w:val="left" w:pos="0"/>
        <w:tab w:val="left" w:pos="720"/>
        <w:tab w:val="left" w:pos="1080"/>
      </w:tabs>
      <w:spacing w:after="0" w:line="240" w:lineRule="auto"/>
      <w:ind w:firstLine="6237"/>
      <w:jc w:val="center"/>
    </w:pPr>
    <w:rPr>
      <w:rFonts w:ascii="Times New Roman" w:eastAsia="Times New Roman" w:hAnsi="Times New Roman" w:cs="Times New Roman"/>
      <w:b/>
      <w:sz w:val="24"/>
      <w:szCs w:val="20"/>
    </w:rPr>
  </w:style>
  <w:style w:type="character" w:customStyle="1" w:styleId="afc">
    <w:name w:val="Заглавие Знак"/>
    <w:aliases w:val="Char Char Знак,Char1 Char1 Знак,Char1 Char Char1 Знак,Char11 Char Знак,Char2 Char1 Знак,Title1 Знак,Body Text Indent 3 Char Знак,Body Text Indent 3 Char Char Знак"/>
    <w:basedOn w:val="a1"/>
    <w:link w:val="afb"/>
    <w:rsid w:val="00E1328E"/>
    <w:rPr>
      <w:rFonts w:ascii="Times New Roman" w:eastAsia="Times New Roman" w:hAnsi="Times New Roman" w:cs="Times New Roman"/>
      <w:b/>
      <w:sz w:val="24"/>
      <w:szCs w:val="20"/>
    </w:rPr>
  </w:style>
  <w:style w:type="character" w:customStyle="1" w:styleId="small1">
    <w:name w:val="small1"/>
    <w:rsid w:val="00E1328E"/>
    <w:rPr>
      <w:rFonts w:ascii="Verdana" w:hAnsi="Verdana" w:hint="default"/>
      <w:sz w:val="17"/>
      <w:szCs w:val="17"/>
    </w:rPr>
  </w:style>
  <w:style w:type="paragraph" w:styleId="afd">
    <w:name w:val="Normal (Web)"/>
    <w:basedOn w:val="a0"/>
    <w:rsid w:val="00E1328E"/>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character" w:styleId="afe">
    <w:name w:val="FollowedHyperlink"/>
    <w:rsid w:val="00E1328E"/>
    <w:rPr>
      <w:color w:val="800080"/>
      <w:u w:val="single"/>
    </w:rPr>
  </w:style>
  <w:style w:type="character" w:styleId="aff">
    <w:name w:val="Strong"/>
    <w:qFormat/>
    <w:rsid w:val="00E1328E"/>
    <w:rPr>
      <w:b/>
      <w:bCs/>
    </w:rPr>
  </w:style>
  <w:style w:type="paragraph" w:customStyle="1" w:styleId="Title3">
    <w:name w:val="Title 3"/>
    <w:basedOn w:val="3"/>
    <w:rsid w:val="00E1328E"/>
    <w:pPr>
      <w:numPr>
        <w:numId w:val="1"/>
      </w:numPr>
      <w:spacing w:before="240"/>
    </w:pPr>
    <w:rPr>
      <w:rFonts w:ascii="Times New Roman" w:hAnsi="Times New Roman"/>
      <w:spacing w:val="0"/>
      <w:sz w:val="28"/>
      <w:szCs w:val="24"/>
      <w:lang w:eastAsia="en-US"/>
    </w:rPr>
  </w:style>
  <w:style w:type="paragraph" w:customStyle="1" w:styleId="Aff0">
    <w:name w:val="A"/>
    <w:basedOn w:val="a0"/>
    <w:rsid w:val="00E1328E"/>
    <w:pPr>
      <w:numPr>
        <w:ilvl w:val="12"/>
      </w:numPr>
      <w:spacing w:after="120" w:line="240" w:lineRule="auto"/>
      <w:ind w:left="567"/>
      <w:jc w:val="both"/>
    </w:pPr>
    <w:rPr>
      <w:rFonts w:ascii="Arial" w:eastAsia="Times New Roman" w:hAnsi="Arial" w:cs="Times New Roman"/>
      <w:szCs w:val="24"/>
      <w:lang w:eastAsia="bg-BG"/>
    </w:rPr>
  </w:style>
  <w:style w:type="paragraph" w:customStyle="1" w:styleId="oddl-nadpis">
    <w:name w:val="oddíl-nadpis"/>
    <w:basedOn w:val="a0"/>
    <w:rsid w:val="00E1328E"/>
    <w:pPr>
      <w:keepNext/>
      <w:widowControl w:val="0"/>
      <w:tabs>
        <w:tab w:val="left" w:pos="567"/>
      </w:tabs>
      <w:spacing w:before="240" w:after="0" w:line="240" w:lineRule="exact"/>
    </w:pPr>
    <w:rPr>
      <w:rFonts w:ascii="Arial" w:eastAsia="Times New Roman" w:hAnsi="Arial" w:cs="Times New Roman"/>
      <w:b/>
      <w:sz w:val="24"/>
      <w:szCs w:val="20"/>
      <w:lang w:val="cs-CZ"/>
    </w:rPr>
  </w:style>
  <w:style w:type="paragraph" w:styleId="aff1">
    <w:name w:val="Plain Text"/>
    <w:basedOn w:val="a0"/>
    <w:link w:val="aff2"/>
    <w:rsid w:val="00E1328E"/>
    <w:pPr>
      <w:spacing w:after="0" w:line="240" w:lineRule="auto"/>
    </w:pPr>
    <w:rPr>
      <w:rFonts w:ascii="Courier New" w:eastAsia="Times New Roman" w:hAnsi="Courier New" w:cs="Times New Roman"/>
      <w:sz w:val="20"/>
      <w:szCs w:val="20"/>
      <w:lang w:val="en-US"/>
    </w:rPr>
  </w:style>
  <w:style w:type="character" w:customStyle="1" w:styleId="aff2">
    <w:name w:val="Обикновен текст Знак"/>
    <w:basedOn w:val="a1"/>
    <w:link w:val="aff1"/>
    <w:rsid w:val="00E1328E"/>
    <w:rPr>
      <w:rFonts w:ascii="Courier New" w:eastAsia="Times New Roman" w:hAnsi="Courier New" w:cs="Times New Roman"/>
      <w:sz w:val="20"/>
      <w:szCs w:val="20"/>
      <w:lang w:val="en-US"/>
    </w:rPr>
  </w:style>
  <w:style w:type="paragraph" w:customStyle="1" w:styleId="firstline">
    <w:name w:val="firstline"/>
    <w:basedOn w:val="a0"/>
    <w:rsid w:val="00E1328E"/>
    <w:pPr>
      <w:spacing w:after="0" w:line="240" w:lineRule="atLeast"/>
      <w:ind w:firstLine="640"/>
      <w:jc w:val="both"/>
    </w:pPr>
    <w:rPr>
      <w:rFonts w:ascii="Arial" w:eastAsia="Times New Roman" w:hAnsi="Arial" w:cs="Arial"/>
      <w:color w:val="000000"/>
      <w:sz w:val="24"/>
      <w:szCs w:val="24"/>
      <w:lang w:eastAsia="bg-BG"/>
    </w:rPr>
  </w:style>
  <w:style w:type="character" w:customStyle="1" w:styleId="ldef">
    <w:name w:val="ldef"/>
    <w:basedOn w:val="a1"/>
    <w:rsid w:val="00E1328E"/>
  </w:style>
  <w:style w:type="paragraph" w:customStyle="1" w:styleId="titre4">
    <w:name w:val="titre4"/>
    <w:basedOn w:val="a0"/>
    <w:rsid w:val="00E1328E"/>
    <w:pPr>
      <w:numPr>
        <w:numId w:val="2"/>
      </w:numPr>
      <w:tabs>
        <w:tab w:val="clear" w:pos="435"/>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CharCharCharCharCharCharCharCharCharCharCharChar1">
    <w:name w:val="Char Char Char Char Char Char Char Char Char Char Char Char1"/>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Знак Знак Char Char Знак Знак"/>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
    <w:name w:val="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styleId="a">
    <w:name w:val="List Bullet"/>
    <w:basedOn w:val="a0"/>
    <w:rsid w:val="00E1328E"/>
    <w:pPr>
      <w:numPr>
        <w:numId w:val="3"/>
      </w:numPr>
      <w:spacing w:after="0" w:line="288" w:lineRule="auto"/>
      <w:jc w:val="both"/>
    </w:pPr>
    <w:rPr>
      <w:rFonts w:ascii="Times New Roman" w:eastAsia="Times New Roman" w:hAnsi="Times New Roman" w:cs="Times New Roman"/>
      <w:sz w:val="24"/>
      <w:szCs w:val="24"/>
    </w:rPr>
  </w:style>
  <w:style w:type="paragraph" w:customStyle="1" w:styleId="NormalParagraph">
    <w:name w:val="Normal Paragraph"/>
    <w:basedOn w:val="a0"/>
    <w:rsid w:val="00E1328E"/>
    <w:pPr>
      <w:widowControl w:val="0"/>
      <w:spacing w:after="120" w:line="240" w:lineRule="auto"/>
    </w:pPr>
    <w:rPr>
      <w:rFonts w:ascii="Times New Roman" w:eastAsia="Times New Roman" w:hAnsi="Times New Roman" w:cs="Times New Roman"/>
      <w:snapToGrid w:val="0"/>
      <w:lang w:val="en-GB"/>
    </w:rPr>
  </w:style>
  <w:style w:type="paragraph" w:customStyle="1" w:styleId="CharCharChar">
    <w:name w:val="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
    <w:name w:val="Default"/>
    <w:rsid w:val="00E1328E"/>
    <w:pPr>
      <w:widowControl w:val="0"/>
      <w:spacing w:after="0" w:line="240" w:lineRule="auto"/>
    </w:pPr>
    <w:rPr>
      <w:rFonts w:ascii="Times New Roman" w:eastAsia="Times New Roman" w:hAnsi="Times New Roman" w:cs="Times New Roman"/>
      <w:color w:val="000000"/>
      <w:sz w:val="24"/>
      <w:szCs w:val="20"/>
      <w:lang w:val="en-US"/>
    </w:rPr>
  </w:style>
  <w:style w:type="paragraph" w:customStyle="1" w:styleId="BodyText21">
    <w:name w:val="Body Text 21"/>
    <w:basedOn w:val="a0"/>
    <w:rsid w:val="00E1328E"/>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val="en-US"/>
    </w:rPr>
  </w:style>
  <w:style w:type="paragraph" w:customStyle="1" w:styleId="Style">
    <w:name w:val="Style"/>
    <w:rsid w:val="00E1328E"/>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2">
    <w:name w:val="Style2"/>
    <w:basedOn w:val="a0"/>
    <w:rsid w:val="00E1328E"/>
    <w:pPr>
      <w:widowControl w:val="0"/>
      <w:autoSpaceDE w:val="0"/>
      <w:autoSpaceDN w:val="0"/>
      <w:adjustRightInd w:val="0"/>
      <w:spacing w:after="0" w:line="233" w:lineRule="exact"/>
      <w:jc w:val="both"/>
    </w:pPr>
    <w:rPr>
      <w:rFonts w:ascii="Arial" w:eastAsia="Times New Roman" w:hAnsi="Arial" w:cs="Arial"/>
      <w:sz w:val="24"/>
      <w:szCs w:val="24"/>
      <w:lang w:eastAsia="bg-BG"/>
    </w:rPr>
  </w:style>
  <w:style w:type="paragraph" w:customStyle="1" w:styleId="Style7">
    <w:name w:val="Style7"/>
    <w:basedOn w:val="a0"/>
    <w:rsid w:val="00E1328E"/>
    <w:pPr>
      <w:widowControl w:val="0"/>
      <w:autoSpaceDE w:val="0"/>
      <w:autoSpaceDN w:val="0"/>
      <w:adjustRightInd w:val="0"/>
      <w:spacing w:after="0" w:line="234" w:lineRule="exact"/>
      <w:jc w:val="both"/>
    </w:pPr>
    <w:rPr>
      <w:rFonts w:ascii="Arial" w:eastAsia="Times New Roman" w:hAnsi="Arial" w:cs="Arial"/>
      <w:sz w:val="24"/>
      <w:szCs w:val="24"/>
      <w:lang w:eastAsia="bg-BG"/>
    </w:rPr>
  </w:style>
  <w:style w:type="character" w:customStyle="1" w:styleId="FontStyle32">
    <w:name w:val="Font Style32"/>
    <w:rsid w:val="00E1328E"/>
    <w:rPr>
      <w:rFonts w:ascii="Arial" w:hAnsi="Arial" w:cs="Arial"/>
      <w:sz w:val="18"/>
      <w:szCs w:val="18"/>
    </w:rPr>
  </w:style>
  <w:style w:type="paragraph" w:customStyle="1" w:styleId="Application2">
    <w:name w:val="Application2"/>
    <w:basedOn w:val="a0"/>
    <w:autoRedefine/>
    <w:rsid w:val="00E1328E"/>
    <w:pPr>
      <w:widowControl w:val="0"/>
      <w:suppressAutoHyphens/>
      <w:spacing w:after="0" w:line="240" w:lineRule="auto"/>
      <w:ind w:right="74"/>
      <w:jc w:val="both"/>
    </w:pPr>
    <w:rPr>
      <w:rFonts w:ascii="Times New Roman" w:eastAsia="Times New Roman" w:hAnsi="Times New Roman" w:cs="Times New Roman"/>
      <w:snapToGrid w:val="0"/>
      <w:kern w:val="28"/>
      <w:sz w:val="24"/>
      <w:szCs w:val="24"/>
    </w:rPr>
  </w:style>
  <w:style w:type="paragraph" w:customStyle="1" w:styleId="aff3">
    <w:name w:val="Знак Знак"/>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59">
    <w:name w:val="Font Style59"/>
    <w:rsid w:val="00E1328E"/>
    <w:rPr>
      <w:rFonts w:ascii="Times New Roman" w:hAnsi="Times New Roman" w:cs="Times New Roman"/>
      <w:sz w:val="22"/>
      <w:szCs w:val="22"/>
    </w:rPr>
  </w:style>
  <w:style w:type="paragraph" w:customStyle="1" w:styleId="CharCharChar1Char">
    <w:name w:val="Char Char Char1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1CharCharChar">
    <w:name w:val="Char1 Char Char Char Char Char Char Знак Знак1 Char Char Знак Знак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1Char">
    <w:name w:val="Char1 Char Char1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0">
    <w:name w:val="Char 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m">
    <w:name w:val="m"/>
    <w:basedOn w:val="a0"/>
    <w:rsid w:val="00E132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harCharCharChar">
    <w:name w:val="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4">
    <w:name w:val="Style4"/>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8">
    <w:name w:val="Style8"/>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0">
    <w:name w:val="Style10"/>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1">
    <w:name w:val="Style11"/>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2">
    <w:name w:val="Style12"/>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3">
    <w:name w:val="Style13"/>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5">
    <w:name w:val="Font Style15"/>
    <w:rsid w:val="00E1328E"/>
    <w:rPr>
      <w:rFonts w:ascii="Times New Roman" w:hAnsi="Times New Roman" w:cs="Times New Roman"/>
      <w:sz w:val="20"/>
      <w:szCs w:val="20"/>
    </w:rPr>
  </w:style>
  <w:style w:type="character" w:customStyle="1" w:styleId="FontStyle16">
    <w:name w:val="Font Style16"/>
    <w:rsid w:val="00E1328E"/>
    <w:rPr>
      <w:rFonts w:ascii="Times New Roman" w:hAnsi="Times New Roman" w:cs="Times New Roman"/>
      <w:b/>
      <w:bCs/>
      <w:sz w:val="20"/>
      <w:szCs w:val="20"/>
    </w:rPr>
  </w:style>
  <w:style w:type="paragraph" w:customStyle="1" w:styleId="Style5">
    <w:name w:val="Style5"/>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6">
    <w:name w:val="Style6"/>
    <w:basedOn w:val="a0"/>
    <w:rsid w:val="00E1328E"/>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CharCharCharCharCharCharCharCharCharCharCharCharCharCharCharCharChar1Char">
    <w:name w:val="Char Char Char Char Char Char Char Char Char Char Char Char Char Char Char Char Char1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2">
    <w:name w:val="Font Style182"/>
    <w:rsid w:val="00E1328E"/>
    <w:rPr>
      <w:rFonts w:ascii="Times New Roman" w:hAnsi="Times New Roman" w:cs="Times New Roman"/>
      <w:sz w:val="22"/>
      <w:szCs w:val="22"/>
    </w:rPr>
  </w:style>
  <w:style w:type="paragraph" w:customStyle="1" w:styleId="Char">
    <w:name w:val="Знак Знак Знак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4">
    <w:name w:val="Знак Знак Знак"/>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1CharCharChar">
    <w:name w:val="Char Char Char Char Char Char Char Char Char Char Char Char Char Char Char Char Char1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1CharCharCharChar">
    <w:name w:val="Char Char Char Char Char Char Char Char Char Char Char Char Char Char Char Char Char1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CharCharCharCharCharCharCharCharCharCharChar">
    <w:name w:val="Char Char1 Знак Знак Char Char Char Char Char 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Char3">
    <w:name w:val="Char Char Char3"/>
    <w:rsid w:val="00E1328E"/>
    <w:rPr>
      <w:sz w:val="16"/>
      <w:szCs w:val="16"/>
      <w:lang w:val="bg-BG"/>
    </w:rPr>
  </w:style>
  <w:style w:type="paragraph" w:customStyle="1" w:styleId="CharChar1">
    <w:name w:val="Char Char1 Знак Знак"/>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
    <w:name w:val="newdocreference"/>
    <w:basedOn w:val="a1"/>
    <w:rsid w:val="00E1328E"/>
  </w:style>
  <w:style w:type="character" w:customStyle="1" w:styleId="FontStyle185">
    <w:name w:val="Font Style185"/>
    <w:rsid w:val="00E1328E"/>
    <w:rPr>
      <w:rFonts w:ascii="Times New Roman" w:hAnsi="Times New Roman" w:cs="Times New Roman"/>
      <w:b/>
      <w:bCs/>
      <w:sz w:val="22"/>
      <w:szCs w:val="22"/>
    </w:rPr>
  </w:style>
  <w:style w:type="character" w:customStyle="1" w:styleId="samedocreference">
    <w:name w:val="samedocreference"/>
    <w:basedOn w:val="a1"/>
    <w:rsid w:val="00E1328E"/>
  </w:style>
  <w:style w:type="paragraph" w:customStyle="1" w:styleId="CharCharCharCharCharCharCharCharCharChar">
    <w:name w:val="Char Char Char Char 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CharCharCharCharCharCharCharCharCharCharCharCharCharCharCharCharCharCharCharCharChar">
    <w:name w:val="Char Char Char2 Char Char Char Char Char Char Char Char Char Char Char Char Char Char Char Char Char Char Char 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
    <w:name w:val="Char Char Char Знак Char Char Знак"/>
    <w:basedOn w:val="a0"/>
    <w:semiHidden/>
    <w:rsid w:val="00E1328E"/>
    <w:pPr>
      <w:tabs>
        <w:tab w:val="left" w:pos="709"/>
      </w:tabs>
      <w:spacing w:after="0" w:line="240" w:lineRule="auto"/>
    </w:pPr>
    <w:rPr>
      <w:rFonts w:ascii="Futura Bk" w:eastAsia="Times New Roman" w:hAnsi="Futura Bk" w:cs="Times New Roman"/>
      <w:sz w:val="24"/>
      <w:szCs w:val="24"/>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0">
    <w:name w:val="Char Знак Знак"/>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xl70">
    <w:name w:val="xl70"/>
    <w:basedOn w:val="a0"/>
    <w:rsid w:val="00E132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24"/>
      <w:szCs w:val="24"/>
      <w:lang w:val="ro-RO" w:eastAsia="ro-RO"/>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a0"/>
    <w:rsid w:val="00E1328E"/>
    <w:pPr>
      <w:tabs>
        <w:tab w:val="left" w:pos="709"/>
      </w:tabs>
      <w:spacing w:after="0" w:line="240" w:lineRule="auto"/>
    </w:pPr>
    <w:rPr>
      <w:rFonts w:ascii="Tahoma" w:eastAsia="Batang" w:hAnsi="Tahoma" w:cs="Times New Roman"/>
      <w:sz w:val="24"/>
      <w:szCs w:val="24"/>
      <w:lang w:val="pl-PL" w:eastAsia="pl-PL"/>
    </w:rPr>
  </w:style>
  <w:style w:type="character" w:customStyle="1" w:styleId="apple-converted-space">
    <w:name w:val="apple-converted-space"/>
    <w:rsid w:val="00E1328E"/>
    <w:rPr>
      <w:rFonts w:cs="Times New Roman"/>
    </w:rPr>
  </w:style>
  <w:style w:type="paragraph" w:customStyle="1" w:styleId="CharCharChar2CharCharCharCharCharCharCharChar">
    <w:name w:val="Char Char Char2 Char Char Char Char Char Char Char Знак Знак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10">
    <w:name w:val="Char Char1"/>
    <w:aliases w:val="Char1 Char,Char1 Char Char Char,Char2 Char Char Char,Char2 Char Char1"/>
    <w:locked/>
    <w:rsid w:val="00E1328E"/>
    <w:rPr>
      <w:sz w:val="16"/>
      <w:szCs w:val="16"/>
      <w:lang w:val="bg-BG" w:eastAsia="en-US" w:bidi="ar-SA"/>
    </w:rPr>
  </w:style>
  <w:style w:type="paragraph" w:customStyle="1" w:styleId="CharCharChar0">
    <w:name w:val="Char Char Знак Знак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
    <w:name w:val="Char1 Char Char Char1 Char Char Char Char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E1328E"/>
    <w:pPr>
      <w:tabs>
        <w:tab w:val="left" w:pos="709"/>
      </w:tabs>
      <w:spacing w:after="0" w:line="240" w:lineRule="auto"/>
    </w:pPr>
    <w:rPr>
      <w:rFonts w:ascii="Tahoma" w:eastAsia="Times New Roman" w:hAnsi="Tahoma" w:cs="Times New Roman"/>
      <w:sz w:val="24"/>
      <w:szCs w:val="24"/>
      <w:lang w:val="pl-PL" w:eastAsia="pl-PL"/>
    </w:rPr>
  </w:style>
  <w:style w:type="character" w:styleId="aff5">
    <w:name w:val="Emphasis"/>
    <w:qFormat/>
    <w:rsid w:val="00E1328E"/>
    <w:rPr>
      <w:i/>
      <w:iCs/>
    </w:rPr>
  </w:style>
  <w:style w:type="paragraph" w:customStyle="1" w:styleId="aff6">
    <w:name w:val="Загл. стр. Наименование на доклада"/>
    <w:basedOn w:val="a0"/>
    <w:rsid w:val="00E1328E"/>
    <w:pPr>
      <w:tabs>
        <w:tab w:val="left" w:pos="5040"/>
      </w:tabs>
      <w:suppressAutoHyphens/>
      <w:spacing w:after="240" w:line="240" w:lineRule="auto"/>
      <w:ind w:left="4500" w:hanging="900"/>
      <w:jc w:val="right"/>
    </w:pPr>
    <w:rPr>
      <w:rFonts w:ascii="Times New Roman" w:eastAsia="Times New Roman" w:hAnsi="Times New Roman" w:cs="HebarU"/>
      <w:b/>
      <w:bCs/>
      <w:sz w:val="40"/>
      <w:szCs w:val="40"/>
      <w:lang w:eastAsia="bg-BG"/>
    </w:rPr>
  </w:style>
  <w:style w:type="paragraph" w:styleId="aff7">
    <w:name w:val="List Paragraph"/>
    <w:aliases w:val="ПАРАГРАФ"/>
    <w:basedOn w:val="a0"/>
    <w:link w:val="aff8"/>
    <w:uiPriority w:val="99"/>
    <w:qFormat/>
    <w:rsid w:val="00E1328E"/>
    <w:pPr>
      <w:spacing w:after="0" w:line="240" w:lineRule="auto"/>
      <w:ind w:left="708"/>
    </w:pPr>
    <w:rPr>
      <w:rFonts w:ascii="Times New Roman" w:eastAsia="Times New Roman" w:hAnsi="Times New Roman" w:cs="Times New Roman"/>
      <w:sz w:val="24"/>
      <w:szCs w:val="24"/>
    </w:rPr>
  </w:style>
  <w:style w:type="paragraph" w:styleId="aff9">
    <w:name w:val="No Spacing"/>
    <w:uiPriority w:val="1"/>
    <w:qFormat/>
    <w:rsid w:val="00E1328E"/>
    <w:pPr>
      <w:spacing w:after="0" w:line="240" w:lineRule="auto"/>
    </w:pPr>
    <w:rPr>
      <w:rFonts w:ascii="Calibri" w:eastAsia="Times New Roman" w:hAnsi="Calibri" w:cs="Times New Roman"/>
      <w:lang w:eastAsia="bg-BG"/>
    </w:rPr>
  </w:style>
  <w:style w:type="character" w:customStyle="1" w:styleId="aff8">
    <w:name w:val="Списък на абзаци Знак"/>
    <w:aliases w:val="ПАРАГРАФ Знак"/>
    <w:link w:val="aff7"/>
    <w:uiPriority w:val="99"/>
    <w:locked/>
    <w:rsid w:val="00E1328E"/>
    <w:rPr>
      <w:rFonts w:ascii="Times New Roman" w:eastAsia="Times New Roman" w:hAnsi="Times New Roman" w:cs="Times New Roman"/>
      <w:sz w:val="24"/>
      <w:szCs w:val="24"/>
    </w:rPr>
  </w:style>
  <w:style w:type="character" w:customStyle="1" w:styleId="Bodytext4">
    <w:name w:val="Body text (4)_"/>
    <w:link w:val="Bodytext41"/>
    <w:rsid w:val="00E1328E"/>
    <w:rPr>
      <w:sz w:val="26"/>
      <w:szCs w:val="26"/>
      <w:shd w:val="clear" w:color="auto" w:fill="FFFFFF"/>
    </w:rPr>
  </w:style>
  <w:style w:type="paragraph" w:customStyle="1" w:styleId="Bodytext41">
    <w:name w:val="Body text (4)1"/>
    <w:basedOn w:val="a0"/>
    <w:link w:val="Bodytext4"/>
    <w:rsid w:val="00E1328E"/>
    <w:pPr>
      <w:widowControl w:val="0"/>
      <w:shd w:val="clear" w:color="auto" w:fill="FFFFFF"/>
      <w:spacing w:after="0" w:line="240" w:lineRule="atLeast"/>
      <w:jc w:val="both"/>
    </w:pPr>
    <w:rPr>
      <w:sz w:val="26"/>
      <w:szCs w:val="26"/>
    </w:rPr>
  </w:style>
  <w:style w:type="character" w:styleId="affa">
    <w:name w:val="Intense Emphasis"/>
    <w:uiPriority w:val="21"/>
    <w:qFormat/>
    <w:rsid w:val="00E1328E"/>
    <w:rPr>
      <w:i/>
      <w:iCs/>
      <w:color w:val="5B9BD5"/>
      <w:u w:val="single"/>
    </w:rPr>
  </w:style>
  <w:style w:type="character" w:styleId="affb">
    <w:name w:val="Intense Reference"/>
    <w:uiPriority w:val="32"/>
    <w:qFormat/>
    <w:rsid w:val="00E1328E"/>
    <w:rPr>
      <w:b/>
      <w:bCs/>
      <w:smallCaps/>
      <w:color w:val="5B9BD5"/>
      <w:spacing w:val="5"/>
    </w:rPr>
  </w:style>
  <w:style w:type="paragraph" w:customStyle="1" w:styleId="ListParagraph1">
    <w:name w:val="List Paragraph1"/>
    <w:basedOn w:val="a0"/>
    <w:rsid w:val="00E1328E"/>
    <w:pPr>
      <w:spacing w:after="200" w:line="276" w:lineRule="auto"/>
      <w:ind w:left="720"/>
    </w:pPr>
    <w:rPr>
      <w:rFonts w:ascii="Calibri" w:eastAsia="Times New Roman" w:hAnsi="Calibri" w:cs="Calibri"/>
    </w:rPr>
  </w:style>
  <w:style w:type="paragraph" w:styleId="affc">
    <w:name w:val="TOC Heading"/>
    <w:basedOn w:val="1"/>
    <w:next w:val="a0"/>
    <w:uiPriority w:val="39"/>
    <w:unhideWhenUsed/>
    <w:qFormat/>
    <w:rsid w:val="00E1328E"/>
    <w:pPr>
      <w:keepLines/>
      <w:spacing w:before="240" w:line="259" w:lineRule="auto"/>
      <w:jc w:val="left"/>
      <w:outlineLvl w:val="9"/>
    </w:pPr>
    <w:rPr>
      <w:rFonts w:ascii="Calibri Light" w:hAnsi="Calibri Light"/>
      <w:b w:val="0"/>
      <w:color w:val="2E74B5"/>
      <w:position w:val="0"/>
      <w:sz w:val="32"/>
      <w:szCs w:val="32"/>
      <w:lang w:eastAsia="bg-BG"/>
    </w:rPr>
  </w:style>
  <w:style w:type="paragraph" w:styleId="35">
    <w:name w:val="toc 3"/>
    <w:basedOn w:val="a0"/>
    <w:next w:val="a0"/>
    <w:autoRedefine/>
    <w:uiPriority w:val="39"/>
    <w:rsid w:val="00E1328E"/>
    <w:pPr>
      <w:spacing w:after="0" w:line="240" w:lineRule="auto"/>
      <w:ind w:left="480"/>
    </w:pPr>
    <w:rPr>
      <w:rFonts w:ascii="Times New Roman" w:eastAsia="Times New Roman" w:hAnsi="Times New Roman" w:cs="Times New Roman"/>
      <w:sz w:val="24"/>
      <w:szCs w:val="24"/>
    </w:rPr>
  </w:style>
  <w:style w:type="paragraph" w:styleId="12">
    <w:name w:val="toc 1"/>
    <w:basedOn w:val="a0"/>
    <w:next w:val="a0"/>
    <w:autoRedefine/>
    <w:uiPriority w:val="39"/>
    <w:rsid w:val="00E1328E"/>
    <w:pPr>
      <w:spacing w:after="0" w:line="240" w:lineRule="auto"/>
    </w:pPr>
    <w:rPr>
      <w:rFonts w:ascii="Times New Roman" w:eastAsia="Times New Roman" w:hAnsi="Times New Roman" w:cs="Times New Roman"/>
      <w:sz w:val="24"/>
      <w:szCs w:val="24"/>
    </w:rPr>
  </w:style>
  <w:style w:type="paragraph" w:styleId="25">
    <w:name w:val="toc 2"/>
    <w:basedOn w:val="a0"/>
    <w:next w:val="a0"/>
    <w:autoRedefine/>
    <w:uiPriority w:val="39"/>
    <w:unhideWhenUsed/>
    <w:rsid w:val="00E1328E"/>
    <w:pPr>
      <w:spacing w:after="100"/>
      <w:ind w:left="220"/>
    </w:pPr>
    <w:rPr>
      <w:rFonts w:ascii="Calibri" w:eastAsia="Times New Roman" w:hAnsi="Calibri" w:cs="Times New Roman"/>
      <w:lang w:eastAsia="bg-BG"/>
    </w:rPr>
  </w:style>
  <w:style w:type="numbering" w:customStyle="1" w:styleId="NoList2">
    <w:name w:val="No List2"/>
    <w:next w:val="a3"/>
    <w:uiPriority w:val="99"/>
    <w:semiHidden/>
    <w:unhideWhenUsed/>
    <w:rsid w:val="00E1328E"/>
  </w:style>
  <w:style w:type="character" w:customStyle="1" w:styleId="41">
    <w:name w:val="Основен текст (4)_"/>
    <w:basedOn w:val="a1"/>
    <w:rsid w:val="00E1328E"/>
    <w:rPr>
      <w:rFonts w:ascii="Arial" w:eastAsia="Arial" w:hAnsi="Arial" w:cs="Arial"/>
      <w:b w:val="0"/>
      <w:bCs w:val="0"/>
      <w:i w:val="0"/>
      <w:iCs w:val="0"/>
      <w:smallCaps w:val="0"/>
      <w:strike w:val="0"/>
      <w:sz w:val="20"/>
      <w:szCs w:val="20"/>
      <w:u w:val="none"/>
    </w:rPr>
  </w:style>
  <w:style w:type="character" w:customStyle="1" w:styleId="42">
    <w:name w:val="Основен текст (4)"/>
    <w:basedOn w:val="41"/>
    <w:rsid w:val="00E1328E"/>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51">
    <w:name w:val="Основен текст (5)_"/>
    <w:basedOn w:val="a1"/>
    <w:rsid w:val="00E1328E"/>
    <w:rPr>
      <w:rFonts w:ascii="Century Schoolbook" w:eastAsia="Century Schoolbook" w:hAnsi="Century Schoolbook" w:cs="Century Schoolbook"/>
      <w:b w:val="0"/>
      <w:bCs w:val="0"/>
      <w:i w:val="0"/>
      <w:iCs w:val="0"/>
      <w:smallCaps w:val="0"/>
      <w:strike w:val="0"/>
      <w:spacing w:val="-10"/>
      <w:sz w:val="15"/>
      <w:szCs w:val="15"/>
      <w:u w:val="none"/>
    </w:rPr>
  </w:style>
  <w:style w:type="character" w:customStyle="1" w:styleId="5TimesNewRoman19pt3pt">
    <w:name w:val="Основен текст (5) + Times New Roman;19 pt;Курсив;Разредка 3 pt"/>
    <w:basedOn w:val="51"/>
    <w:rsid w:val="00E1328E"/>
    <w:rPr>
      <w:rFonts w:ascii="Times New Roman" w:eastAsia="Times New Roman" w:hAnsi="Times New Roman" w:cs="Times New Roman"/>
      <w:b w:val="0"/>
      <w:bCs w:val="0"/>
      <w:i/>
      <w:iCs/>
      <w:smallCaps w:val="0"/>
      <w:strike w:val="0"/>
      <w:color w:val="000000"/>
      <w:spacing w:val="60"/>
      <w:w w:val="100"/>
      <w:position w:val="0"/>
      <w:sz w:val="38"/>
      <w:szCs w:val="38"/>
      <w:u w:val="none"/>
      <w:lang w:val="en-US"/>
    </w:rPr>
  </w:style>
  <w:style w:type="character" w:customStyle="1" w:styleId="52">
    <w:name w:val="Основен текст (5)"/>
    <w:basedOn w:val="51"/>
    <w:rsid w:val="00E1328E"/>
    <w:rPr>
      <w:rFonts w:ascii="Century Schoolbook" w:eastAsia="Century Schoolbook" w:hAnsi="Century Schoolbook" w:cs="Century Schoolbook"/>
      <w:b w:val="0"/>
      <w:bCs w:val="0"/>
      <w:i w:val="0"/>
      <w:iCs w:val="0"/>
      <w:smallCaps w:val="0"/>
      <w:strike w:val="0"/>
      <w:color w:val="000000"/>
      <w:spacing w:val="-10"/>
      <w:w w:val="100"/>
      <w:position w:val="0"/>
      <w:sz w:val="15"/>
      <w:szCs w:val="15"/>
      <w:u w:val="none"/>
      <w:lang w:val="bg-BG"/>
    </w:rPr>
  </w:style>
  <w:style w:type="character" w:customStyle="1" w:styleId="13">
    <w:name w:val="Заглавие #1_"/>
    <w:basedOn w:val="a1"/>
    <w:rsid w:val="00E1328E"/>
    <w:rPr>
      <w:rFonts w:ascii="Arial" w:eastAsia="Arial" w:hAnsi="Arial" w:cs="Arial"/>
      <w:b/>
      <w:bCs/>
      <w:i/>
      <w:iCs/>
      <w:smallCaps w:val="0"/>
      <w:strike w:val="0"/>
      <w:spacing w:val="-20"/>
      <w:sz w:val="76"/>
      <w:szCs w:val="76"/>
      <w:u w:val="none"/>
    </w:rPr>
  </w:style>
  <w:style w:type="character" w:customStyle="1" w:styleId="14">
    <w:name w:val="Заглавие #1"/>
    <w:basedOn w:val="13"/>
    <w:rsid w:val="00E1328E"/>
    <w:rPr>
      <w:rFonts w:ascii="Arial" w:eastAsia="Arial" w:hAnsi="Arial" w:cs="Arial"/>
      <w:b/>
      <w:bCs/>
      <w:i/>
      <w:iCs/>
      <w:smallCaps w:val="0"/>
      <w:strike w:val="0"/>
      <w:color w:val="000000"/>
      <w:spacing w:val="-20"/>
      <w:w w:val="100"/>
      <w:position w:val="0"/>
      <w:sz w:val="76"/>
      <w:szCs w:val="76"/>
      <w:u w:val="single"/>
      <w:lang w:val="bg-BG"/>
    </w:rPr>
  </w:style>
  <w:style w:type="character" w:customStyle="1" w:styleId="26">
    <w:name w:val="Основен текст (2)_"/>
    <w:basedOn w:val="a1"/>
    <w:link w:val="27"/>
    <w:rsid w:val="00E1328E"/>
    <w:rPr>
      <w:rFonts w:ascii="Arial" w:eastAsia="Arial" w:hAnsi="Arial" w:cs="Arial"/>
      <w:sz w:val="18"/>
      <w:szCs w:val="18"/>
      <w:shd w:val="clear" w:color="auto" w:fill="FFFFFF"/>
    </w:rPr>
  </w:style>
  <w:style w:type="character" w:customStyle="1" w:styleId="28">
    <w:name w:val="Заглавие #2_"/>
    <w:basedOn w:val="a1"/>
    <w:link w:val="29"/>
    <w:rsid w:val="00E1328E"/>
    <w:rPr>
      <w:rFonts w:ascii="Times New Roman" w:eastAsia="Times New Roman" w:hAnsi="Times New Roman" w:cs="Times New Roman"/>
      <w:spacing w:val="410"/>
      <w:sz w:val="71"/>
      <w:szCs w:val="71"/>
      <w:shd w:val="clear" w:color="auto" w:fill="FFFFFF"/>
    </w:rPr>
  </w:style>
  <w:style w:type="character" w:customStyle="1" w:styleId="43">
    <w:name w:val="Заглавие #4_"/>
    <w:basedOn w:val="a1"/>
    <w:link w:val="44"/>
    <w:rsid w:val="00E1328E"/>
    <w:rPr>
      <w:rFonts w:ascii="Times New Roman" w:eastAsia="Times New Roman" w:hAnsi="Times New Roman" w:cs="Times New Roman"/>
      <w:b/>
      <w:bCs/>
      <w:sz w:val="30"/>
      <w:szCs w:val="30"/>
      <w:shd w:val="clear" w:color="auto" w:fill="FFFFFF"/>
    </w:rPr>
  </w:style>
  <w:style w:type="character" w:customStyle="1" w:styleId="affd">
    <w:name w:val="Основен текст_"/>
    <w:basedOn w:val="a1"/>
    <w:rsid w:val="00E1328E"/>
    <w:rPr>
      <w:rFonts w:ascii="Times New Roman" w:eastAsia="Times New Roman" w:hAnsi="Times New Roman" w:cs="Times New Roman"/>
      <w:b w:val="0"/>
      <w:bCs w:val="0"/>
      <w:i w:val="0"/>
      <w:iCs w:val="0"/>
      <w:smallCaps w:val="0"/>
      <w:strike w:val="0"/>
      <w:sz w:val="26"/>
      <w:szCs w:val="26"/>
      <w:u w:val="none"/>
    </w:rPr>
  </w:style>
  <w:style w:type="character" w:customStyle="1" w:styleId="36">
    <w:name w:val="Основен текст (3)_"/>
    <w:basedOn w:val="a1"/>
    <w:rsid w:val="00E1328E"/>
    <w:rPr>
      <w:rFonts w:ascii="Times New Roman" w:eastAsia="Times New Roman" w:hAnsi="Times New Roman" w:cs="Times New Roman"/>
      <w:b/>
      <w:bCs/>
      <w:i w:val="0"/>
      <w:iCs w:val="0"/>
      <w:smallCaps w:val="0"/>
      <w:strike w:val="0"/>
      <w:sz w:val="23"/>
      <w:szCs w:val="23"/>
      <w:u w:val="none"/>
    </w:rPr>
  </w:style>
  <w:style w:type="character" w:customStyle="1" w:styleId="115pt">
    <w:name w:val="Основен текст + 11;5 pt;Удебелен"/>
    <w:basedOn w:val="affd"/>
    <w:rsid w:val="00E1328E"/>
    <w:rPr>
      <w:rFonts w:ascii="Times New Roman" w:eastAsia="Times New Roman" w:hAnsi="Times New Roman" w:cs="Times New Roman"/>
      <w:b/>
      <w:bCs/>
      <w:i w:val="0"/>
      <w:iCs w:val="0"/>
      <w:smallCaps w:val="0"/>
      <w:strike w:val="0"/>
      <w:color w:val="000000"/>
      <w:spacing w:val="0"/>
      <w:w w:val="100"/>
      <w:position w:val="0"/>
      <w:sz w:val="23"/>
      <w:szCs w:val="23"/>
      <w:u w:val="none"/>
      <w:lang w:val="bg-BG"/>
    </w:rPr>
  </w:style>
  <w:style w:type="character" w:customStyle="1" w:styleId="15">
    <w:name w:val="Основен текст1"/>
    <w:basedOn w:val="affd"/>
    <w:rsid w:val="00E1328E"/>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37">
    <w:name w:val="Заглавие #3_"/>
    <w:basedOn w:val="a1"/>
    <w:rsid w:val="00E1328E"/>
    <w:rPr>
      <w:rFonts w:ascii="Candara" w:eastAsia="Candara" w:hAnsi="Candara" w:cs="Candara"/>
      <w:b/>
      <w:bCs/>
      <w:i/>
      <w:iCs/>
      <w:smallCaps w:val="0"/>
      <w:strike w:val="0"/>
      <w:spacing w:val="-60"/>
      <w:sz w:val="67"/>
      <w:szCs w:val="67"/>
      <w:u w:val="none"/>
    </w:rPr>
  </w:style>
  <w:style w:type="character" w:customStyle="1" w:styleId="38">
    <w:name w:val="Заглавие #3"/>
    <w:basedOn w:val="37"/>
    <w:rsid w:val="00E1328E"/>
    <w:rPr>
      <w:rFonts w:ascii="Candara" w:eastAsia="Candara" w:hAnsi="Candara" w:cs="Candara"/>
      <w:b/>
      <w:bCs/>
      <w:i/>
      <w:iCs/>
      <w:smallCaps w:val="0"/>
      <w:strike w:val="0"/>
      <w:color w:val="000000"/>
      <w:spacing w:val="-60"/>
      <w:w w:val="100"/>
      <w:position w:val="0"/>
      <w:sz w:val="67"/>
      <w:szCs w:val="67"/>
      <w:u w:val="none"/>
      <w:lang w:val="bg-BG"/>
    </w:rPr>
  </w:style>
  <w:style w:type="character" w:customStyle="1" w:styleId="39">
    <w:name w:val="Основен текст (3)"/>
    <w:basedOn w:val="36"/>
    <w:rsid w:val="00E1328E"/>
    <w:rPr>
      <w:rFonts w:ascii="Times New Roman" w:eastAsia="Times New Roman" w:hAnsi="Times New Roman" w:cs="Times New Roman"/>
      <w:b/>
      <w:bCs/>
      <w:i w:val="0"/>
      <w:iCs w:val="0"/>
      <w:smallCaps w:val="0"/>
      <w:strike w:val="0"/>
      <w:color w:val="000000"/>
      <w:spacing w:val="0"/>
      <w:w w:val="100"/>
      <w:position w:val="0"/>
      <w:sz w:val="23"/>
      <w:szCs w:val="23"/>
      <w:u w:val="none"/>
      <w:lang w:val="bg-BG"/>
    </w:rPr>
  </w:style>
  <w:style w:type="character" w:customStyle="1" w:styleId="3Candara12pt">
    <w:name w:val="Основен текст (3) + Candara;12 pt;Не е удебелен"/>
    <w:basedOn w:val="36"/>
    <w:rsid w:val="00E1328E"/>
    <w:rPr>
      <w:rFonts w:ascii="Candara" w:eastAsia="Candara" w:hAnsi="Candara" w:cs="Candara"/>
      <w:b/>
      <w:bCs/>
      <w:i w:val="0"/>
      <w:iCs w:val="0"/>
      <w:smallCaps w:val="0"/>
      <w:strike w:val="0"/>
      <w:color w:val="000000"/>
      <w:spacing w:val="0"/>
      <w:w w:val="100"/>
      <w:position w:val="0"/>
      <w:sz w:val="24"/>
      <w:szCs w:val="24"/>
      <w:u w:val="none"/>
    </w:rPr>
  </w:style>
  <w:style w:type="character" w:customStyle="1" w:styleId="34pt">
    <w:name w:val="Основен текст (3) + 4 pt;Не е удебелен;Курсив"/>
    <w:basedOn w:val="36"/>
    <w:rsid w:val="00E1328E"/>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53">
    <w:name w:val="Заглавие #5_"/>
    <w:basedOn w:val="a1"/>
    <w:link w:val="54"/>
    <w:rsid w:val="00E1328E"/>
    <w:rPr>
      <w:rFonts w:ascii="Times New Roman" w:eastAsia="Times New Roman" w:hAnsi="Times New Roman" w:cs="Times New Roman"/>
      <w:b/>
      <w:bCs/>
      <w:sz w:val="26"/>
      <w:szCs w:val="26"/>
      <w:shd w:val="clear" w:color="auto" w:fill="FFFFFF"/>
    </w:rPr>
  </w:style>
  <w:style w:type="character" w:customStyle="1" w:styleId="affe">
    <w:name w:val="Основен текст + Удебелен"/>
    <w:basedOn w:val="affd"/>
    <w:rsid w:val="00E1328E"/>
    <w:rPr>
      <w:rFonts w:ascii="Times New Roman" w:eastAsia="Times New Roman" w:hAnsi="Times New Roman" w:cs="Times New Roman"/>
      <w:b/>
      <w:bCs/>
      <w:i w:val="0"/>
      <w:iCs w:val="0"/>
      <w:smallCaps w:val="0"/>
      <w:strike w:val="0"/>
      <w:color w:val="000000"/>
      <w:spacing w:val="0"/>
      <w:w w:val="100"/>
      <w:position w:val="0"/>
      <w:sz w:val="26"/>
      <w:szCs w:val="26"/>
      <w:u w:val="none"/>
      <w:lang w:val="bg-BG"/>
    </w:rPr>
  </w:style>
  <w:style w:type="character" w:customStyle="1" w:styleId="CenturySchoolbook105pt">
    <w:name w:val="Основен текст + Century Schoolbook;10;5 pt"/>
    <w:basedOn w:val="affd"/>
    <w:rsid w:val="00E1328E"/>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bg-BG"/>
    </w:rPr>
  </w:style>
  <w:style w:type="character" w:customStyle="1" w:styleId="afff">
    <w:name w:val="Основен текст + Удебелен;Курсив"/>
    <w:basedOn w:val="affd"/>
    <w:rsid w:val="00E1328E"/>
    <w:rPr>
      <w:rFonts w:ascii="Times New Roman" w:eastAsia="Times New Roman" w:hAnsi="Times New Roman" w:cs="Times New Roman"/>
      <w:b/>
      <w:bCs/>
      <w:i/>
      <w:iCs/>
      <w:smallCaps w:val="0"/>
      <w:strike w:val="0"/>
      <w:color w:val="000000"/>
      <w:spacing w:val="0"/>
      <w:w w:val="100"/>
      <w:position w:val="0"/>
      <w:sz w:val="26"/>
      <w:szCs w:val="26"/>
      <w:u w:val="none"/>
      <w:lang w:val="bg-BG"/>
    </w:rPr>
  </w:style>
  <w:style w:type="character" w:customStyle="1" w:styleId="afff0">
    <w:name w:val="Основен текст + Курсив"/>
    <w:basedOn w:val="affd"/>
    <w:rsid w:val="00E1328E"/>
    <w:rPr>
      <w:rFonts w:ascii="Times New Roman" w:eastAsia="Times New Roman" w:hAnsi="Times New Roman" w:cs="Times New Roman"/>
      <w:b w:val="0"/>
      <w:bCs w:val="0"/>
      <w:i/>
      <w:iCs/>
      <w:smallCaps w:val="0"/>
      <w:strike w:val="0"/>
      <w:color w:val="000000"/>
      <w:spacing w:val="0"/>
      <w:w w:val="100"/>
      <w:position w:val="0"/>
      <w:sz w:val="26"/>
      <w:szCs w:val="26"/>
      <w:u w:val="none"/>
      <w:lang w:val="bg-BG"/>
    </w:rPr>
  </w:style>
  <w:style w:type="character" w:customStyle="1" w:styleId="36pt">
    <w:name w:val="Основен текст + 36 pt"/>
    <w:basedOn w:val="affd"/>
    <w:rsid w:val="00E1328E"/>
    <w:rPr>
      <w:rFonts w:ascii="Times New Roman" w:eastAsia="Times New Roman" w:hAnsi="Times New Roman" w:cs="Times New Roman"/>
      <w:b w:val="0"/>
      <w:bCs w:val="0"/>
      <w:i w:val="0"/>
      <w:iCs w:val="0"/>
      <w:smallCaps w:val="0"/>
      <w:strike w:val="0"/>
      <w:color w:val="000000"/>
      <w:spacing w:val="0"/>
      <w:w w:val="100"/>
      <w:position w:val="0"/>
      <w:sz w:val="72"/>
      <w:szCs w:val="72"/>
      <w:u w:val="none"/>
      <w:lang w:val="bg-BG"/>
    </w:rPr>
  </w:style>
  <w:style w:type="character" w:customStyle="1" w:styleId="11pt">
    <w:name w:val="Основен текст + 11 pt"/>
    <w:basedOn w:val="affd"/>
    <w:rsid w:val="00E1328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rPr>
  </w:style>
  <w:style w:type="character" w:customStyle="1" w:styleId="61">
    <w:name w:val="Основен текст (6)_"/>
    <w:basedOn w:val="a1"/>
    <w:rsid w:val="00E1328E"/>
    <w:rPr>
      <w:rFonts w:ascii="Times New Roman" w:eastAsia="Times New Roman" w:hAnsi="Times New Roman" w:cs="Times New Roman"/>
      <w:b/>
      <w:bCs/>
      <w:i w:val="0"/>
      <w:iCs w:val="0"/>
      <w:smallCaps w:val="0"/>
      <w:strike w:val="0"/>
      <w:sz w:val="26"/>
      <w:szCs w:val="26"/>
      <w:u w:val="none"/>
    </w:rPr>
  </w:style>
  <w:style w:type="character" w:customStyle="1" w:styleId="11pt0">
    <w:name w:val="Основен текст + 11 pt;Удебелен"/>
    <w:basedOn w:val="affd"/>
    <w:rsid w:val="00E1328E"/>
    <w:rPr>
      <w:rFonts w:ascii="Times New Roman" w:eastAsia="Times New Roman" w:hAnsi="Times New Roman" w:cs="Times New Roman"/>
      <w:b/>
      <w:bCs/>
      <w:i w:val="0"/>
      <w:iCs w:val="0"/>
      <w:smallCaps w:val="0"/>
      <w:strike w:val="0"/>
      <w:color w:val="000000"/>
      <w:spacing w:val="0"/>
      <w:w w:val="100"/>
      <w:position w:val="0"/>
      <w:sz w:val="22"/>
      <w:szCs w:val="22"/>
      <w:u w:val="none"/>
      <w:lang w:val="bg-BG"/>
    </w:rPr>
  </w:style>
  <w:style w:type="character" w:customStyle="1" w:styleId="Arial4pt">
    <w:name w:val="Основен текст + Arial;4 pt"/>
    <w:basedOn w:val="affd"/>
    <w:rsid w:val="00E1328E"/>
    <w:rPr>
      <w:rFonts w:ascii="Arial" w:eastAsia="Arial" w:hAnsi="Arial" w:cs="Arial"/>
      <w:b w:val="0"/>
      <w:bCs w:val="0"/>
      <w:i w:val="0"/>
      <w:iCs w:val="0"/>
      <w:smallCaps w:val="0"/>
      <w:strike w:val="0"/>
      <w:color w:val="000000"/>
      <w:spacing w:val="0"/>
      <w:w w:val="100"/>
      <w:position w:val="0"/>
      <w:sz w:val="8"/>
      <w:szCs w:val="8"/>
      <w:u w:val="none"/>
      <w:lang w:val="bg-BG"/>
    </w:rPr>
  </w:style>
  <w:style w:type="character" w:customStyle="1" w:styleId="71">
    <w:name w:val="Основен текст (7)_"/>
    <w:basedOn w:val="a1"/>
    <w:rsid w:val="00E1328E"/>
    <w:rPr>
      <w:rFonts w:ascii="Arial" w:eastAsia="Arial" w:hAnsi="Arial" w:cs="Arial"/>
      <w:b w:val="0"/>
      <w:bCs w:val="0"/>
      <w:i/>
      <w:iCs/>
      <w:smallCaps w:val="0"/>
      <w:strike w:val="0"/>
      <w:sz w:val="31"/>
      <w:szCs w:val="31"/>
      <w:u w:val="none"/>
    </w:rPr>
  </w:style>
  <w:style w:type="character" w:customStyle="1" w:styleId="72">
    <w:name w:val="Основен текст (7)"/>
    <w:basedOn w:val="71"/>
    <w:rsid w:val="00E1328E"/>
    <w:rPr>
      <w:rFonts w:ascii="Arial" w:eastAsia="Arial" w:hAnsi="Arial" w:cs="Arial"/>
      <w:b w:val="0"/>
      <w:bCs w:val="0"/>
      <w:i/>
      <w:iCs/>
      <w:smallCaps w:val="0"/>
      <w:strike w:val="0"/>
      <w:color w:val="000000"/>
      <w:spacing w:val="0"/>
      <w:w w:val="100"/>
      <w:position w:val="0"/>
      <w:sz w:val="31"/>
      <w:szCs w:val="31"/>
      <w:u w:val="none"/>
    </w:rPr>
  </w:style>
  <w:style w:type="character" w:customStyle="1" w:styleId="81">
    <w:name w:val="Основен текст (8)_"/>
    <w:basedOn w:val="a1"/>
    <w:rsid w:val="00E1328E"/>
    <w:rPr>
      <w:rFonts w:ascii="Arial" w:eastAsia="Arial" w:hAnsi="Arial" w:cs="Arial"/>
      <w:b w:val="0"/>
      <w:bCs w:val="0"/>
      <w:i w:val="0"/>
      <w:iCs w:val="0"/>
      <w:smallCaps w:val="0"/>
      <w:strike w:val="0"/>
      <w:spacing w:val="-40"/>
      <w:sz w:val="20"/>
      <w:szCs w:val="20"/>
      <w:u w:val="none"/>
      <w:lang w:val="en-US"/>
    </w:rPr>
  </w:style>
  <w:style w:type="character" w:customStyle="1" w:styleId="82">
    <w:name w:val="Основен текст (8)"/>
    <w:basedOn w:val="81"/>
    <w:rsid w:val="00E1328E"/>
    <w:rPr>
      <w:rFonts w:ascii="Arial" w:eastAsia="Arial" w:hAnsi="Arial" w:cs="Arial"/>
      <w:b w:val="0"/>
      <w:bCs w:val="0"/>
      <w:i w:val="0"/>
      <w:iCs w:val="0"/>
      <w:smallCaps w:val="0"/>
      <w:strike w:val="0"/>
      <w:color w:val="000000"/>
      <w:spacing w:val="-40"/>
      <w:w w:val="100"/>
      <w:position w:val="0"/>
      <w:sz w:val="20"/>
      <w:szCs w:val="20"/>
      <w:u w:val="none"/>
      <w:lang w:val="en-US"/>
    </w:rPr>
  </w:style>
  <w:style w:type="character" w:customStyle="1" w:styleId="afff1">
    <w:name w:val="Заглавие на изображение_"/>
    <w:basedOn w:val="a1"/>
    <w:rsid w:val="00E1328E"/>
    <w:rPr>
      <w:rFonts w:ascii="Times New Roman" w:eastAsia="Times New Roman" w:hAnsi="Times New Roman" w:cs="Times New Roman"/>
      <w:b w:val="0"/>
      <w:bCs w:val="0"/>
      <w:i w:val="0"/>
      <w:iCs w:val="0"/>
      <w:smallCaps w:val="0"/>
      <w:strike w:val="0"/>
      <w:sz w:val="26"/>
      <w:szCs w:val="26"/>
      <w:u w:val="none"/>
    </w:rPr>
  </w:style>
  <w:style w:type="character" w:customStyle="1" w:styleId="2a">
    <w:name w:val="Заглавие на изображение (2)_"/>
    <w:basedOn w:val="a1"/>
    <w:link w:val="2b"/>
    <w:rsid w:val="00E1328E"/>
    <w:rPr>
      <w:rFonts w:ascii="Times New Roman" w:eastAsia="Times New Roman" w:hAnsi="Times New Roman" w:cs="Times New Roman"/>
      <w:sz w:val="25"/>
      <w:szCs w:val="25"/>
      <w:shd w:val="clear" w:color="auto" w:fill="FFFFFF"/>
    </w:rPr>
  </w:style>
  <w:style w:type="character" w:customStyle="1" w:styleId="9">
    <w:name w:val="Основен текст (9)_"/>
    <w:basedOn w:val="a1"/>
    <w:link w:val="90"/>
    <w:rsid w:val="00E1328E"/>
    <w:rPr>
      <w:rFonts w:ascii="Times New Roman" w:eastAsia="Times New Roman" w:hAnsi="Times New Roman" w:cs="Times New Roman"/>
      <w:sz w:val="25"/>
      <w:szCs w:val="25"/>
      <w:shd w:val="clear" w:color="auto" w:fill="FFFFFF"/>
    </w:rPr>
  </w:style>
  <w:style w:type="character" w:customStyle="1" w:styleId="100">
    <w:name w:val="Основен текст (10)_"/>
    <w:basedOn w:val="a1"/>
    <w:link w:val="101"/>
    <w:rsid w:val="00E1328E"/>
    <w:rPr>
      <w:rFonts w:ascii="Times New Roman" w:eastAsia="Times New Roman" w:hAnsi="Times New Roman" w:cs="Times New Roman"/>
      <w:sz w:val="25"/>
      <w:szCs w:val="25"/>
      <w:shd w:val="clear" w:color="auto" w:fill="FFFFFF"/>
    </w:rPr>
  </w:style>
  <w:style w:type="character" w:customStyle="1" w:styleId="125pt">
    <w:name w:val="Основен текст + 12;5 pt"/>
    <w:basedOn w:val="affd"/>
    <w:rsid w:val="00E1328E"/>
    <w:rPr>
      <w:rFonts w:ascii="Times New Roman" w:eastAsia="Times New Roman" w:hAnsi="Times New Roman" w:cs="Times New Roman"/>
      <w:b w:val="0"/>
      <w:bCs w:val="0"/>
      <w:i w:val="0"/>
      <w:iCs w:val="0"/>
      <w:smallCaps w:val="0"/>
      <w:strike w:val="0"/>
      <w:color w:val="000000"/>
      <w:spacing w:val="0"/>
      <w:w w:val="100"/>
      <w:position w:val="0"/>
      <w:sz w:val="25"/>
      <w:szCs w:val="25"/>
      <w:u w:val="none"/>
      <w:lang w:val="bg-BG"/>
    </w:rPr>
  </w:style>
  <w:style w:type="character" w:customStyle="1" w:styleId="afff2">
    <w:name w:val="Заглавие на таблица_"/>
    <w:basedOn w:val="a1"/>
    <w:rsid w:val="00E1328E"/>
    <w:rPr>
      <w:rFonts w:ascii="Times New Roman" w:eastAsia="Times New Roman" w:hAnsi="Times New Roman" w:cs="Times New Roman"/>
      <w:b w:val="0"/>
      <w:bCs w:val="0"/>
      <w:i w:val="0"/>
      <w:iCs w:val="0"/>
      <w:smallCaps w:val="0"/>
      <w:strike w:val="0"/>
      <w:sz w:val="26"/>
      <w:szCs w:val="26"/>
      <w:u w:val="none"/>
    </w:rPr>
  </w:style>
  <w:style w:type="character" w:customStyle="1" w:styleId="2c">
    <w:name w:val="Заглавие на таблица (2)_"/>
    <w:basedOn w:val="a1"/>
    <w:rsid w:val="00E1328E"/>
    <w:rPr>
      <w:rFonts w:ascii="Times New Roman" w:eastAsia="Times New Roman" w:hAnsi="Times New Roman" w:cs="Times New Roman"/>
      <w:b/>
      <w:bCs/>
      <w:i w:val="0"/>
      <w:iCs w:val="0"/>
      <w:smallCaps w:val="0"/>
      <w:strike w:val="0"/>
      <w:sz w:val="26"/>
      <w:szCs w:val="26"/>
      <w:u w:val="none"/>
    </w:rPr>
  </w:style>
  <w:style w:type="character" w:customStyle="1" w:styleId="2d">
    <w:name w:val="Заглавие на таблица (2)"/>
    <w:basedOn w:val="2c"/>
    <w:rsid w:val="00E1328E"/>
    <w:rPr>
      <w:rFonts w:ascii="Times New Roman" w:eastAsia="Times New Roman" w:hAnsi="Times New Roman" w:cs="Times New Roman"/>
      <w:b/>
      <w:bCs/>
      <w:i w:val="0"/>
      <w:iCs w:val="0"/>
      <w:smallCaps w:val="0"/>
      <w:strike w:val="0"/>
      <w:color w:val="000000"/>
      <w:spacing w:val="0"/>
      <w:w w:val="100"/>
      <w:position w:val="0"/>
      <w:sz w:val="26"/>
      <w:szCs w:val="26"/>
      <w:u w:val="single"/>
      <w:lang w:val="bg-BG"/>
    </w:rPr>
  </w:style>
  <w:style w:type="character" w:customStyle="1" w:styleId="2e">
    <w:name w:val="Заглавие на таблица (2) + Не е удебелен"/>
    <w:basedOn w:val="2c"/>
    <w:rsid w:val="00E1328E"/>
    <w:rPr>
      <w:rFonts w:ascii="Times New Roman" w:eastAsia="Times New Roman" w:hAnsi="Times New Roman" w:cs="Times New Roman"/>
      <w:b/>
      <w:bCs/>
      <w:i w:val="0"/>
      <w:iCs w:val="0"/>
      <w:smallCaps w:val="0"/>
      <w:strike w:val="0"/>
      <w:color w:val="000000"/>
      <w:spacing w:val="0"/>
      <w:w w:val="100"/>
      <w:position w:val="0"/>
      <w:sz w:val="26"/>
      <w:szCs w:val="26"/>
      <w:u w:val="none"/>
      <w:lang w:val="bg-BG"/>
    </w:rPr>
  </w:style>
  <w:style w:type="character" w:customStyle="1" w:styleId="Candara125pt">
    <w:name w:val="Основен текст + Candara;12;5 pt"/>
    <w:basedOn w:val="affd"/>
    <w:rsid w:val="00E1328E"/>
    <w:rPr>
      <w:rFonts w:ascii="Candara" w:eastAsia="Candara" w:hAnsi="Candara" w:cs="Candara"/>
      <w:b w:val="0"/>
      <w:bCs w:val="0"/>
      <w:i w:val="0"/>
      <w:iCs w:val="0"/>
      <w:smallCaps w:val="0"/>
      <w:strike w:val="0"/>
      <w:color w:val="000000"/>
      <w:spacing w:val="0"/>
      <w:w w:val="100"/>
      <w:position w:val="0"/>
      <w:sz w:val="25"/>
      <w:szCs w:val="25"/>
      <w:u w:val="none"/>
    </w:rPr>
  </w:style>
  <w:style w:type="character" w:customStyle="1" w:styleId="4pt0pt">
    <w:name w:val="Основен текст + 4 pt;Разредка 0 pt"/>
    <w:basedOn w:val="affd"/>
    <w:rsid w:val="00E1328E"/>
    <w:rPr>
      <w:rFonts w:ascii="Times New Roman" w:eastAsia="Times New Roman" w:hAnsi="Times New Roman" w:cs="Times New Roman"/>
      <w:b w:val="0"/>
      <w:bCs w:val="0"/>
      <w:i w:val="0"/>
      <w:iCs w:val="0"/>
      <w:smallCaps w:val="0"/>
      <w:strike w:val="0"/>
      <w:color w:val="000000"/>
      <w:spacing w:val="10"/>
      <w:w w:val="100"/>
      <w:position w:val="0"/>
      <w:sz w:val="8"/>
      <w:szCs w:val="8"/>
      <w:u w:val="none"/>
      <w:lang w:val="bg-BG"/>
    </w:rPr>
  </w:style>
  <w:style w:type="character" w:customStyle="1" w:styleId="Arial10pt-1pt">
    <w:name w:val="Основен текст + Arial;10 pt;Разредка -1 pt"/>
    <w:basedOn w:val="affd"/>
    <w:rsid w:val="00E1328E"/>
    <w:rPr>
      <w:rFonts w:ascii="Arial" w:eastAsia="Arial" w:hAnsi="Arial" w:cs="Arial"/>
      <w:b w:val="0"/>
      <w:bCs w:val="0"/>
      <w:i w:val="0"/>
      <w:iCs w:val="0"/>
      <w:smallCaps w:val="0"/>
      <w:strike w:val="0"/>
      <w:color w:val="000000"/>
      <w:spacing w:val="-20"/>
      <w:w w:val="100"/>
      <w:position w:val="0"/>
      <w:sz w:val="20"/>
      <w:szCs w:val="20"/>
      <w:u w:val="none"/>
      <w:lang w:val="bg-BG"/>
    </w:rPr>
  </w:style>
  <w:style w:type="character" w:customStyle="1" w:styleId="Arial10pt">
    <w:name w:val="Основен текст + Arial;10 pt;Курсив"/>
    <w:basedOn w:val="affd"/>
    <w:rsid w:val="00E1328E"/>
    <w:rPr>
      <w:rFonts w:ascii="Arial" w:eastAsia="Arial" w:hAnsi="Arial" w:cs="Arial"/>
      <w:b w:val="0"/>
      <w:bCs w:val="0"/>
      <w:i/>
      <w:iCs/>
      <w:smallCaps w:val="0"/>
      <w:strike w:val="0"/>
      <w:color w:val="000000"/>
      <w:spacing w:val="0"/>
      <w:w w:val="100"/>
      <w:position w:val="0"/>
      <w:sz w:val="20"/>
      <w:szCs w:val="20"/>
      <w:u w:val="none"/>
      <w:lang w:val="bg-BG"/>
    </w:rPr>
  </w:style>
  <w:style w:type="character" w:customStyle="1" w:styleId="Arial10pt0">
    <w:name w:val="Основен текст + Arial;10 pt"/>
    <w:basedOn w:val="affd"/>
    <w:rsid w:val="00E1328E"/>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2pt">
    <w:name w:val="Основен текст + Удебелен;Курсив;Разредка -2 pt"/>
    <w:basedOn w:val="affd"/>
    <w:rsid w:val="00E1328E"/>
    <w:rPr>
      <w:rFonts w:ascii="Times New Roman" w:eastAsia="Times New Roman" w:hAnsi="Times New Roman" w:cs="Times New Roman"/>
      <w:b/>
      <w:bCs/>
      <w:i/>
      <w:iCs/>
      <w:smallCaps w:val="0"/>
      <w:strike w:val="0"/>
      <w:color w:val="000000"/>
      <w:spacing w:val="-40"/>
      <w:w w:val="100"/>
      <w:position w:val="0"/>
      <w:sz w:val="26"/>
      <w:szCs w:val="26"/>
      <w:u w:val="none"/>
      <w:lang w:val="bg-BG"/>
    </w:rPr>
  </w:style>
  <w:style w:type="character" w:customStyle="1" w:styleId="afff3">
    <w:name w:val="Заглавие на изображение"/>
    <w:basedOn w:val="a1"/>
    <w:rsid w:val="00E1328E"/>
    <w:rPr>
      <w:rFonts w:ascii="Times New Roman" w:eastAsia="Times New Roman" w:hAnsi="Times New Roman" w:cs="Times New Roman"/>
      <w:b w:val="0"/>
      <w:bCs w:val="0"/>
      <w:i w:val="0"/>
      <w:iCs w:val="0"/>
      <w:smallCaps w:val="0"/>
      <w:strike w:val="0"/>
      <w:sz w:val="26"/>
      <w:szCs w:val="26"/>
      <w:u w:val="none"/>
    </w:rPr>
  </w:style>
  <w:style w:type="character" w:customStyle="1" w:styleId="3a">
    <w:name w:val="Заглавие на изображение (3)_"/>
    <w:basedOn w:val="a1"/>
    <w:rsid w:val="00E1328E"/>
    <w:rPr>
      <w:rFonts w:ascii="Times New Roman" w:eastAsia="Times New Roman" w:hAnsi="Times New Roman" w:cs="Times New Roman"/>
      <w:b/>
      <w:bCs/>
      <w:i/>
      <w:iCs/>
      <w:smallCaps w:val="0"/>
      <w:strike w:val="0"/>
      <w:sz w:val="26"/>
      <w:szCs w:val="26"/>
      <w:u w:val="none"/>
    </w:rPr>
  </w:style>
  <w:style w:type="character" w:customStyle="1" w:styleId="3b">
    <w:name w:val="Заглавие на изображение (3)"/>
    <w:basedOn w:val="3a"/>
    <w:rsid w:val="00E1328E"/>
    <w:rPr>
      <w:rFonts w:ascii="Times New Roman" w:eastAsia="Times New Roman" w:hAnsi="Times New Roman" w:cs="Times New Roman"/>
      <w:b/>
      <w:bCs/>
      <w:i/>
      <w:iCs/>
      <w:smallCaps w:val="0"/>
      <w:strike w:val="0"/>
      <w:color w:val="FFFFFF"/>
      <w:spacing w:val="0"/>
      <w:w w:val="100"/>
      <w:position w:val="0"/>
      <w:sz w:val="26"/>
      <w:szCs w:val="26"/>
      <w:u w:val="none"/>
      <w:lang w:val="bg-BG"/>
    </w:rPr>
  </w:style>
  <w:style w:type="character" w:customStyle="1" w:styleId="110">
    <w:name w:val="Основен текст (11)_"/>
    <w:basedOn w:val="a1"/>
    <w:rsid w:val="00E1328E"/>
    <w:rPr>
      <w:rFonts w:ascii="Arial" w:eastAsia="Arial" w:hAnsi="Arial" w:cs="Arial"/>
      <w:b w:val="0"/>
      <w:bCs w:val="0"/>
      <w:i/>
      <w:iCs/>
      <w:smallCaps w:val="0"/>
      <w:strike w:val="0"/>
      <w:sz w:val="22"/>
      <w:szCs w:val="22"/>
      <w:u w:val="none"/>
    </w:rPr>
  </w:style>
  <w:style w:type="character" w:customStyle="1" w:styleId="111">
    <w:name w:val="Основен текст (11)"/>
    <w:basedOn w:val="110"/>
    <w:rsid w:val="00E1328E"/>
    <w:rPr>
      <w:rFonts w:ascii="Arial" w:eastAsia="Arial" w:hAnsi="Arial" w:cs="Arial"/>
      <w:b w:val="0"/>
      <w:bCs w:val="0"/>
      <w:i/>
      <w:iCs/>
      <w:smallCaps w:val="0"/>
      <w:strike w:val="0"/>
      <w:color w:val="FFFFFF"/>
      <w:spacing w:val="0"/>
      <w:w w:val="100"/>
      <w:position w:val="0"/>
      <w:sz w:val="22"/>
      <w:szCs w:val="22"/>
      <w:u w:val="none"/>
      <w:lang w:val="bg-BG"/>
    </w:rPr>
  </w:style>
  <w:style w:type="character" w:customStyle="1" w:styleId="afff4">
    <w:name w:val="Заглавие на таблица"/>
    <w:basedOn w:val="a1"/>
    <w:rsid w:val="00E1328E"/>
    <w:rPr>
      <w:rFonts w:ascii="Times New Roman" w:eastAsia="Times New Roman" w:hAnsi="Times New Roman" w:cs="Times New Roman"/>
      <w:b w:val="0"/>
      <w:bCs w:val="0"/>
      <w:i w:val="0"/>
      <w:iCs w:val="0"/>
      <w:smallCaps w:val="0"/>
      <w:strike w:val="0"/>
      <w:sz w:val="26"/>
      <w:szCs w:val="26"/>
      <w:u w:val="none"/>
    </w:rPr>
  </w:style>
  <w:style w:type="character" w:customStyle="1" w:styleId="4pt150">
    <w:name w:val="Основен текст + 4 pt;Мащаб 150%"/>
    <w:basedOn w:val="affd"/>
    <w:rsid w:val="00E1328E"/>
    <w:rPr>
      <w:rFonts w:ascii="Times New Roman" w:eastAsia="Times New Roman" w:hAnsi="Times New Roman" w:cs="Times New Roman"/>
      <w:b w:val="0"/>
      <w:bCs w:val="0"/>
      <w:i w:val="0"/>
      <w:iCs w:val="0"/>
      <w:smallCaps w:val="0"/>
      <w:strike w:val="0"/>
      <w:color w:val="000000"/>
      <w:spacing w:val="0"/>
      <w:w w:val="150"/>
      <w:position w:val="0"/>
      <w:sz w:val="8"/>
      <w:szCs w:val="8"/>
      <w:u w:val="none"/>
      <w:lang w:val="bg-BG"/>
    </w:rPr>
  </w:style>
  <w:style w:type="character" w:customStyle="1" w:styleId="4pt0pt0">
    <w:name w:val="Основен текст + 4 pt;Курсив;Разредка 0 pt"/>
    <w:basedOn w:val="affd"/>
    <w:rsid w:val="00E1328E"/>
    <w:rPr>
      <w:rFonts w:ascii="Times New Roman" w:eastAsia="Times New Roman" w:hAnsi="Times New Roman" w:cs="Times New Roman"/>
      <w:b w:val="0"/>
      <w:bCs w:val="0"/>
      <w:i/>
      <w:iCs/>
      <w:smallCaps w:val="0"/>
      <w:strike w:val="0"/>
      <w:color w:val="000000"/>
      <w:spacing w:val="-10"/>
      <w:w w:val="100"/>
      <w:position w:val="0"/>
      <w:sz w:val="8"/>
      <w:szCs w:val="8"/>
      <w:u w:val="none"/>
      <w:lang w:val="bg-BG"/>
    </w:rPr>
  </w:style>
  <w:style w:type="character" w:customStyle="1" w:styleId="Arial195pt-2pt">
    <w:name w:val="Основен текст + Arial;19;5 pt;Курсив;Разредка -2 pt"/>
    <w:basedOn w:val="affd"/>
    <w:rsid w:val="00E1328E"/>
    <w:rPr>
      <w:rFonts w:ascii="Arial" w:eastAsia="Arial" w:hAnsi="Arial" w:cs="Arial"/>
      <w:b w:val="0"/>
      <w:bCs w:val="0"/>
      <w:i/>
      <w:iCs/>
      <w:smallCaps w:val="0"/>
      <w:strike w:val="0"/>
      <w:color w:val="000000"/>
      <w:spacing w:val="-40"/>
      <w:w w:val="100"/>
      <w:position w:val="0"/>
      <w:sz w:val="39"/>
      <w:szCs w:val="39"/>
      <w:u w:val="none"/>
      <w:lang w:val="bg-BG"/>
    </w:rPr>
  </w:style>
  <w:style w:type="character" w:customStyle="1" w:styleId="afff5">
    <w:name w:val="Основен текст + Удебелен;Малки букви"/>
    <w:basedOn w:val="affd"/>
    <w:rsid w:val="00E1328E"/>
    <w:rPr>
      <w:rFonts w:ascii="Times New Roman" w:eastAsia="Times New Roman" w:hAnsi="Times New Roman" w:cs="Times New Roman"/>
      <w:b/>
      <w:bCs/>
      <w:i w:val="0"/>
      <w:iCs w:val="0"/>
      <w:smallCaps/>
      <w:strike w:val="0"/>
      <w:color w:val="000000"/>
      <w:spacing w:val="0"/>
      <w:w w:val="100"/>
      <w:position w:val="0"/>
      <w:sz w:val="26"/>
      <w:szCs w:val="26"/>
      <w:u w:val="none"/>
      <w:lang w:val="bg-BG"/>
    </w:rPr>
  </w:style>
  <w:style w:type="character" w:customStyle="1" w:styleId="Arial38pt-1pt">
    <w:name w:val="Основен текст + Arial;38 pt;Удебелен;Курсив;Разредка -1 pt"/>
    <w:basedOn w:val="affd"/>
    <w:rsid w:val="00E1328E"/>
    <w:rPr>
      <w:rFonts w:ascii="Arial" w:eastAsia="Arial" w:hAnsi="Arial" w:cs="Arial"/>
      <w:b/>
      <w:bCs/>
      <w:i/>
      <w:iCs/>
      <w:smallCaps w:val="0"/>
      <w:strike w:val="0"/>
      <w:color w:val="000000"/>
      <w:spacing w:val="-20"/>
      <w:w w:val="100"/>
      <w:position w:val="0"/>
      <w:sz w:val="76"/>
      <w:szCs w:val="76"/>
      <w:u w:val="none"/>
    </w:rPr>
  </w:style>
  <w:style w:type="character" w:customStyle="1" w:styleId="62">
    <w:name w:val="Основен текст (6)"/>
    <w:basedOn w:val="a1"/>
    <w:rsid w:val="00E1328E"/>
    <w:rPr>
      <w:rFonts w:ascii="Times New Roman" w:eastAsia="Times New Roman" w:hAnsi="Times New Roman" w:cs="Times New Roman"/>
      <w:b/>
      <w:bCs/>
      <w:i w:val="0"/>
      <w:iCs w:val="0"/>
      <w:smallCaps w:val="0"/>
      <w:strike w:val="0"/>
      <w:sz w:val="26"/>
      <w:szCs w:val="26"/>
      <w:u w:val="none"/>
    </w:rPr>
  </w:style>
  <w:style w:type="character" w:customStyle="1" w:styleId="120">
    <w:name w:val="Основен текст (12)_"/>
    <w:basedOn w:val="a1"/>
    <w:link w:val="121"/>
    <w:rsid w:val="00E1328E"/>
    <w:rPr>
      <w:rFonts w:ascii="Century Schoolbook" w:eastAsia="Century Schoolbook" w:hAnsi="Century Schoolbook" w:cs="Century Schoolbook"/>
      <w:spacing w:val="10"/>
      <w:sz w:val="23"/>
      <w:szCs w:val="23"/>
      <w:shd w:val="clear" w:color="auto" w:fill="FFFFFF"/>
    </w:rPr>
  </w:style>
  <w:style w:type="character" w:customStyle="1" w:styleId="12pt">
    <w:name w:val="Основен текст + 12 pt"/>
    <w:basedOn w:val="affd"/>
    <w:rsid w:val="00E1328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rPr>
  </w:style>
  <w:style w:type="character" w:customStyle="1" w:styleId="105pt0pt">
    <w:name w:val="Основен текст + 10;5 pt;Разредка 0 pt"/>
    <w:basedOn w:val="affd"/>
    <w:rsid w:val="00E1328E"/>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style>
  <w:style w:type="character" w:customStyle="1" w:styleId="130">
    <w:name w:val="Основен текст (13)_"/>
    <w:basedOn w:val="a1"/>
    <w:rsid w:val="00E1328E"/>
    <w:rPr>
      <w:rFonts w:ascii="Arial" w:eastAsia="Arial" w:hAnsi="Arial" w:cs="Arial"/>
      <w:b/>
      <w:bCs/>
      <w:i/>
      <w:iCs/>
      <w:smallCaps w:val="0"/>
      <w:strike w:val="0"/>
      <w:spacing w:val="-20"/>
      <w:sz w:val="76"/>
      <w:szCs w:val="76"/>
      <w:u w:val="none"/>
    </w:rPr>
  </w:style>
  <w:style w:type="character" w:customStyle="1" w:styleId="131">
    <w:name w:val="Основен текст (13)"/>
    <w:basedOn w:val="130"/>
    <w:rsid w:val="00E1328E"/>
    <w:rPr>
      <w:rFonts w:ascii="Arial" w:eastAsia="Arial" w:hAnsi="Arial" w:cs="Arial"/>
      <w:b/>
      <w:bCs/>
      <w:i/>
      <w:iCs/>
      <w:smallCaps w:val="0"/>
      <w:strike w:val="0"/>
      <w:color w:val="000000"/>
      <w:spacing w:val="-20"/>
      <w:w w:val="100"/>
      <w:position w:val="0"/>
      <w:sz w:val="76"/>
      <w:szCs w:val="76"/>
      <w:u w:val="none"/>
    </w:rPr>
  </w:style>
  <w:style w:type="paragraph" w:customStyle="1" w:styleId="27">
    <w:name w:val="Основен текст (2)"/>
    <w:basedOn w:val="a0"/>
    <w:link w:val="26"/>
    <w:rsid w:val="00E1328E"/>
    <w:pPr>
      <w:widowControl w:val="0"/>
      <w:shd w:val="clear" w:color="auto" w:fill="FFFFFF"/>
      <w:spacing w:after="0" w:line="0" w:lineRule="atLeast"/>
    </w:pPr>
    <w:rPr>
      <w:rFonts w:ascii="Arial" w:eastAsia="Arial" w:hAnsi="Arial" w:cs="Arial"/>
      <w:sz w:val="18"/>
      <w:szCs w:val="18"/>
    </w:rPr>
  </w:style>
  <w:style w:type="paragraph" w:customStyle="1" w:styleId="29">
    <w:name w:val="Заглавие #2"/>
    <w:basedOn w:val="a0"/>
    <w:link w:val="28"/>
    <w:rsid w:val="00E1328E"/>
    <w:pPr>
      <w:widowControl w:val="0"/>
      <w:shd w:val="clear" w:color="auto" w:fill="FFFFFF"/>
      <w:spacing w:after="0" w:line="0" w:lineRule="atLeast"/>
      <w:outlineLvl w:val="1"/>
    </w:pPr>
    <w:rPr>
      <w:rFonts w:ascii="Times New Roman" w:eastAsia="Times New Roman" w:hAnsi="Times New Roman" w:cs="Times New Roman"/>
      <w:spacing w:val="410"/>
      <w:sz w:val="71"/>
      <w:szCs w:val="71"/>
    </w:rPr>
  </w:style>
  <w:style w:type="paragraph" w:customStyle="1" w:styleId="44">
    <w:name w:val="Заглавие #4"/>
    <w:basedOn w:val="a0"/>
    <w:link w:val="43"/>
    <w:rsid w:val="00E1328E"/>
    <w:pPr>
      <w:widowControl w:val="0"/>
      <w:shd w:val="clear" w:color="auto" w:fill="FFFFFF"/>
      <w:spacing w:after="0" w:line="360" w:lineRule="exact"/>
      <w:jc w:val="center"/>
      <w:outlineLvl w:val="3"/>
    </w:pPr>
    <w:rPr>
      <w:rFonts w:ascii="Times New Roman" w:eastAsia="Times New Roman" w:hAnsi="Times New Roman" w:cs="Times New Roman"/>
      <w:b/>
      <w:bCs/>
      <w:sz w:val="30"/>
      <w:szCs w:val="30"/>
    </w:rPr>
  </w:style>
  <w:style w:type="paragraph" w:customStyle="1" w:styleId="54">
    <w:name w:val="Заглавие #5"/>
    <w:basedOn w:val="a0"/>
    <w:link w:val="53"/>
    <w:rsid w:val="00E1328E"/>
    <w:pPr>
      <w:widowControl w:val="0"/>
      <w:shd w:val="clear" w:color="auto" w:fill="FFFFFF"/>
      <w:spacing w:after="0" w:line="0" w:lineRule="atLeast"/>
      <w:outlineLvl w:val="4"/>
    </w:pPr>
    <w:rPr>
      <w:rFonts w:ascii="Times New Roman" w:eastAsia="Times New Roman" w:hAnsi="Times New Roman" w:cs="Times New Roman"/>
      <w:b/>
      <w:bCs/>
      <w:sz w:val="26"/>
      <w:szCs w:val="26"/>
    </w:rPr>
  </w:style>
  <w:style w:type="paragraph" w:customStyle="1" w:styleId="2b">
    <w:name w:val="Заглавие на изображение (2)"/>
    <w:basedOn w:val="a0"/>
    <w:link w:val="2a"/>
    <w:rsid w:val="00E1328E"/>
    <w:pPr>
      <w:widowControl w:val="0"/>
      <w:shd w:val="clear" w:color="auto" w:fill="FFFFFF"/>
      <w:spacing w:after="0" w:line="0" w:lineRule="atLeast"/>
    </w:pPr>
    <w:rPr>
      <w:rFonts w:ascii="Times New Roman" w:eastAsia="Times New Roman" w:hAnsi="Times New Roman" w:cs="Times New Roman"/>
      <w:sz w:val="25"/>
      <w:szCs w:val="25"/>
    </w:rPr>
  </w:style>
  <w:style w:type="paragraph" w:customStyle="1" w:styleId="90">
    <w:name w:val="Основен текст (9)"/>
    <w:basedOn w:val="a0"/>
    <w:link w:val="9"/>
    <w:rsid w:val="00E1328E"/>
    <w:pPr>
      <w:widowControl w:val="0"/>
      <w:shd w:val="clear" w:color="auto" w:fill="FFFFFF"/>
      <w:spacing w:after="0" w:line="0" w:lineRule="atLeast"/>
    </w:pPr>
    <w:rPr>
      <w:rFonts w:ascii="Times New Roman" w:eastAsia="Times New Roman" w:hAnsi="Times New Roman" w:cs="Times New Roman"/>
      <w:sz w:val="25"/>
      <w:szCs w:val="25"/>
    </w:rPr>
  </w:style>
  <w:style w:type="paragraph" w:customStyle="1" w:styleId="101">
    <w:name w:val="Основен текст (10)"/>
    <w:basedOn w:val="a0"/>
    <w:link w:val="100"/>
    <w:rsid w:val="00E1328E"/>
    <w:pPr>
      <w:widowControl w:val="0"/>
      <w:shd w:val="clear" w:color="auto" w:fill="FFFFFF"/>
      <w:spacing w:after="0" w:line="0" w:lineRule="atLeast"/>
    </w:pPr>
    <w:rPr>
      <w:rFonts w:ascii="Times New Roman" w:eastAsia="Times New Roman" w:hAnsi="Times New Roman" w:cs="Times New Roman"/>
      <w:sz w:val="25"/>
      <w:szCs w:val="25"/>
    </w:rPr>
  </w:style>
  <w:style w:type="paragraph" w:customStyle="1" w:styleId="121">
    <w:name w:val="Основен текст (12)"/>
    <w:basedOn w:val="a0"/>
    <w:link w:val="120"/>
    <w:rsid w:val="00E1328E"/>
    <w:pPr>
      <w:widowControl w:val="0"/>
      <w:shd w:val="clear" w:color="auto" w:fill="FFFFFF"/>
      <w:spacing w:after="0" w:line="0" w:lineRule="atLeast"/>
    </w:pPr>
    <w:rPr>
      <w:rFonts w:ascii="Century Schoolbook" w:eastAsia="Century Schoolbook" w:hAnsi="Century Schoolbook" w:cs="Century Schoolbook"/>
      <w:spacing w:val="10"/>
      <w:sz w:val="23"/>
      <w:szCs w:val="23"/>
    </w:rPr>
  </w:style>
  <w:style w:type="table" w:customStyle="1" w:styleId="TableGrid1">
    <w:name w:val="Table Grid1"/>
    <w:basedOn w:val="a2"/>
    <w:next w:val="af5"/>
    <w:uiPriority w:val="59"/>
    <w:rsid w:val="00E1328E"/>
    <w:pPr>
      <w:widowControl w:val="0"/>
      <w:spacing w:after="0" w:line="240" w:lineRule="auto"/>
    </w:pPr>
    <w:rPr>
      <w:rFonts w:ascii="Courier New" w:eastAsia="Courier New" w:hAnsi="Courier New" w:cs="Courier New"/>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a2"/>
    <w:next w:val="af5"/>
    <w:uiPriority w:val="59"/>
    <w:rsid w:val="00E132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2"/>
    <w:next w:val="af5"/>
    <w:uiPriority w:val="59"/>
    <w:rsid w:val="00E132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2"/>
    <w:next w:val="af5"/>
    <w:uiPriority w:val="59"/>
    <w:rsid w:val="00E132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a3"/>
    <w:uiPriority w:val="99"/>
    <w:semiHidden/>
    <w:unhideWhenUsed/>
    <w:rsid w:val="00E1328E"/>
  </w:style>
  <w:style w:type="paragraph" w:customStyle="1" w:styleId="NumPar1">
    <w:name w:val="NumPar 1"/>
    <w:basedOn w:val="a0"/>
    <w:next w:val="a0"/>
    <w:uiPriority w:val="99"/>
    <w:rsid w:val="00E1328E"/>
    <w:pPr>
      <w:numPr>
        <w:numId w:val="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0"/>
    <w:next w:val="a0"/>
    <w:uiPriority w:val="99"/>
    <w:rsid w:val="00E1328E"/>
    <w:pPr>
      <w:numPr>
        <w:ilvl w:val="1"/>
        <w:numId w:val="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0"/>
    <w:next w:val="a0"/>
    <w:uiPriority w:val="99"/>
    <w:rsid w:val="00E1328E"/>
    <w:pPr>
      <w:numPr>
        <w:ilvl w:val="2"/>
        <w:numId w:val="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0"/>
    <w:next w:val="a0"/>
    <w:uiPriority w:val="99"/>
    <w:rsid w:val="00E1328E"/>
    <w:pPr>
      <w:numPr>
        <w:ilvl w:val="3"/>
        <w:numId w:val="7"/>
      </w:numPr>
      <w:spacing w:before="120" w:after="120" w:line="240" w:lineRule="auto"/>
      <w:jc w:val="both"/>
    </w:pPr>
    <w:rPr>
      <w:rFonts w:ascii="Times New Roman" w:eastAsia="Calibri" w:hAnsi="Times New Roman" w:cs="Times New Roman"/>
      <w:sz w:val="24"/>
      <w:lang w:eastAsia="bg-BG"/>
    </w:rPr>
  </w:style>
  <w:style w:type="paragraph" w:styleId="HTML">
    <w:name w:val="HTML Preformatted"/>
    <w:basedOn w:val="a0"/>
    <w:link w:val="HTML0"/>
    <w:uiPriority w:val="99"/>
    <w:unhideWhenUsed/>
    <w:rsid w:val="00E13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0">
    <w:name w:val="HTML стандартен Знак"/>
    <w:basedOn w:val="a1"/>
    <w:link w:val="HTML"/>
    <w:uiPriority w:val="99"/>
    <w:rsid w:val="00E1328E"/>
    <w:rPr>
      <w:rFonts w:ascii="Courier New" w:eastAsia="Times New Roman" w:hAnsi="Courier New" w:cs="Courier New"/>
      <w:sz w:val="20"/>
      <w:szCs w:val="20"/>
      <w:lang w:eastAsia="bg-BG"/>
    </w:rPr>
  </w:style>
  <w:style w:type="paragraph" w:customStyle="1" w:styleId="Tiret0">
    <w:name w:val="Tiret 0"/>
    <w:basedOn w:val="a0"/>
    <w:uiPriority w:val="99"/>
    <w:rsid w:val="00E1328E"/>
    <w:pPr>
      <w:numPr>
        <w:numId w:val="16"/>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0"/>
    <w:uiPriority w:val="99"/>
    <w:rsid w:val="00E1328E"/>
    <w:pPr>
      <w:numPr>
        <w:numId w:val="17"/>
      </w:numPr>
      <w:spacing w:before="120" w:after="120" w:line="240" w:lineRule="auto"/>
      <w:jc w:val="both"/>
    </w:pPr>
    <w:rPr>
      <w:rFonts w:ascii="Times New Roman" w:eastAsia="Calibri" w:hAnsi="Times New Roman" w:cs="Times New Roman"/>
      <w:sz w:val="24"/>
      <w:lang w:eastAsia="bg-BG"/>
    </w:rPr>
  </w:style>
  <w:style w:type="character" w:customStyle="1" w:styleId="DeltaViewInsertion">
    <w:name w:val="DeltaView Insertion"/>
    <w:rsid w:val="00E1328E"/>
    <w:rPr>
      <w:b/>
      <w:bCs w:val="0"/>
      <w:i/>
      <w:iCs w:val="0"/>
      <w:spacing w:val="0"/>
      <w:lang w:val="bg-BG" w:eastAsia="bg-BG"/>
    </w:rPr>
  </w:style>
  <w:style w:type="character" w:customStyle="1" w:styleId="Heading1Char">
    <w:name w:val="Heading 1 Char"/>
    <w:uiPriority w:val="9"/>
    <w:rsid w:val="00E1328E"/>
    <w:rPr>
      <w:rFonts w:ascii="Cambria" w:eastAsia="Times New Roman" w:hAnsi="Cambria" w:cs="Times New Roman"/>
      <w:b/>
      <w:bCs/>
      <w:color w:val="365F91"/>
      <w:sz w:val="28"/>
      <w:szCs w:val="28"/>
      <w:lang w:eastAsia="bg-BG"/>
    </w:rPr>
  </w:style>
  <w:style w:type="character" w:customStyle="1" w:styleId="TitleChar">
    <w:name w:val="Title Char"/>
    <w:uiPriority w:val="10"/>
    <w:rsid w:val="00E1328E"/>
    <w:rPr>
      <w:rFonts w:ascii="Cambria" w:eastAsia="Times New Roman" w:hAnsi="Cambria" w:cs="Times New Roman"/>
      <w:color w:val="17365D"/>
      <w:spacing w:val="5"/>
      <w:kern w:val="28"/>
      <w:sz w:val="52"/>
      <w:szCs w:val="52"/>
      <w:lang w:eastAsia="bg-BG"/>
    </w:rPr>
  </w:style>
  <w:style w:type="paragraph" w:customStyle="1" w:styleId="CharCharCharCharCharCharCharCharChar1CharCharCharCharCharCharChar">
    <w:name w:val="Char Char Char Char Char Char Char Char Char1 Знак Знак Char Char Char Char Char Знак Знак Char Char"/>
    <w:basedOn w:val="a0"/>
    <w:rsid w:val="00E1328E"/>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44317">
      <w:bodyDiv w:val="1"/>
      <w:marLeft w:val="0"/>
      <w:marRight w:val="0"/>
      <w:marTop w:val="0"/>
      <w:marBottom w:val="0"/>
      <w:divBdr>
        <w:top w:val="none" w:sz="0" w:space="0" w:color="auto"/>
        <w:left w:val="none" w:sz="0" w:space="0" w:color="auto"/>
        <w:bottom w:val="none" w:sz="0" w:space="0" w:color="auto"/>
        <w:right w:val="none" w:sz="0" w:space="0" w:color="auto"/>
      </w:divBdr>
    </w:div>
    <w:div w:id="476265903">
      <w:bodyDiv w:val="1"/>
      <w:marLeft w:val="0"/>
      <w:marRight w:val="0"/>
      <w:marTop w:val="0"/>
      <w:marBottom w:val="0"/>
      <w:divBdr>
        <w:top w:val="none" w:sz="0" w:space="0" w:color="auto"/>
        <w:left w:val="none" w:sz="0" w:space="0" w:color="auto"/>
        <w:bottom w:val="none" w:sz="0" w:space="0" w:color="auto"/>
        <w:right w:val="none" w:sz="0" w:space="0" w:color="auto"/>
      </w:divBdr>
    </w:div>
    <w:div w:id="535582221">
      <w:bodyDiv w:val="1"/>
      <w:marLeft w:val="0"/>
      <w:marRight w:val="0"/>
      <w:marTop w:val="0"/>
      <w:marBottom w:val="0"/>
      <w:divBdr>
        <w:top w:val="none" w:sz="0" w:space="0" w:color="auto"/>
        <w:left w:val="none" w:sz="0" w:space="0" w:color="auto"/>
        <w:bottom w:val="none" w:sz="0" w:space="0" w:color="auto"/>
        <w:right w:val="none" w:sz="0" w:space="0" w:color="auto"/>
      </w:divBdr>
    </w:div>
    <w:div w:id="564144978">
      <w:bodyDiv w:val="1"/>
      <w:marLeft w:val="0"/>
      <w:marRight w:val="0"/>
      <w:marTop w:val="0"/>
      <w:marBottom w:val="0"/>
      <w:divBdr>
        <w:top w:val="none" w:sz="0" w:space="0" w:color="auto"/>
        <w:left w:val="none" w:sz="0" w:space="0" w:color="auto"/>
        <w:bottom w:val="none" w:sz="0" w:space="0" w:color="auto"/>
        <w:right w:val="none" w:sz="0" w:space="0" w:color="auto"/>
      </w:divBdr>
    </w:div>
    <w:div w:id="666328262">
      <w:bodyDiv w:val="1"/>
      <w:marLeft w:val="0"/>
      <w:marRight w:val="0"/>
      <w:marTop w:val="0"/>
      <w:marBottom w:val="0"/>
      <w:divBdr>
        <w:top w:val="none" w:sz="0" w:space="0" w:color="auto"/>
        <w:left w:val="none" w:sz="0" w:space="0" w:color="auto"/>
        <w:bottom w:val="none" w:sz="0" w:space="0" w:color="auto"/>
        <w:right w:val="none" w:sz="0" w:space="0" w:color="auto"/>
      </w:divBdr>
    </w:div>
    <w:div w:id="680862826">
      <w:bodyDiv w:val="1"/>
      <w:marLeft w:val="0"/>
      <w:marRight w:val="0"/>
      <w:marTop w:val="0"/>
      <w:marBottom w:val="0"/>
      <w:divBdr>
        <w:top w:val="none" w:sz="0" w:space="0" w:color="auto"/>
        <w:left w:val="none" w:sz="0" w:space="0" w:color="auto"/>
        <w:bottom w:val="none" w:sz="0" w:space="0" w:color="auto"/>
        <w:right w:val="none" w:sz="0" w:space="0" w:color="auto"/>
      </w:divBdr>
    </w:div>
    <w:div w:id="906306415">
      <w:bodyDiv w:val="1"/>
      <w:marLeft w:val="0"/>
      <w:marRight w:val="0"/>
      <w:marTop w:val="0"/>
      <w:marBottom w:val="0"/>
      <w:divBdr>
        <w:top w:val="none" w:sz="0" w:space="0" w:color="auto"/>
        <w:left w:val="none" w:sz="0" w:space="0" w:color="auto"/>
        <w:bottom w:val="none" w:sz="0" w:space="0" w:color="auto"/>
        <w:right w:val="none" w:sz="0" w:space="0" w:color="auto"/>
      </w:divBdr>
    </w:div>
    <w:div w:id="1015812627">
      <w:bodyDiv w:val="1"/>
      <w:marLeft w:val="0"/>
      <w:marRight w:val="0"/>
      <w:marTop w:val="0"/>
      <w:marBottom w:val="0"/>
      <w:divBdr>
        <w:top w:val="none" w:sz="0" w:space="0" w:color="auto"/>
        <w:left w:val="none" w:sz="0" w:space="0" w:color="auto"/>
        <w:bottom w:val="none" w:sz="0" w:space="0" w:color="auto"/>
        <w:right w:val="none" w:sz="0" w:space="0" w:color="auto"/>
      </w:divBdr>
    </w:div>
    <w:div w:id="1085150776">
      <w:bodyDiv w:val="1"/>
      <w:marLeft w:val="0"/>
      <w:marRight w:val="0"/>
      <w:marTop w:val="0"/>
      <w:marBottom w:val="0"/>
      <w:divBdr>
        <w:top w:val="none" w:sz="0" w:space="0" w:color="auto"/>
        <w:left w:val="none" w:sz="0" w:space="0" w:color="auto"/>
        <w:bottom w:val="none" w:sz="0" w:space="0" w:color="auto"/>
        <w:right w:val="none" w:sz="0" w:space="0" w:color="auto"/>
      </w:divBdr>
    </w:div>
    <w:div w:id="1105884049">
      <w:bodyDiv w:val="1"/>
      <w:marLeft w:val="0"/>
      <w:marRight w:val="0"/>
      <w:marTop w:val="0"/>
      <w:marBottom w:val="0"/>
      <w:divBdr>
        <w:top w:val="none" w:sz="0" w:space="0" w:color="auto"/>
        <w:left w:val="none" w:sz="0" w:space="0" w:color="auto"/>
        <w:bottom w:val="none" w:sz="0" w:space="0" w:color="auto"/>
        <w:right w:val="none" w:sz="0" w:space="0" w:color="auto"/>
      </w:divBdr>
    </w:div>
    <w:div w:id="1112555720">
      <w:bodyDiv w:val="1"/>
      <w:marLeft w:val="0"/>
      <w:marRight w:val="0"/>
      <w:marTop w:val="0"/>
      <w:marBottom w:val="0"/>
      <w:divBdr>
        <w:top w:val="none" w:sz="0" w:space="0" w:color="auto"/>
        <w:left w:val="none" w:sz="0" w:space="0" w:color="auto"/>
        <w:bottom w:val="none" w:sz="0" w:space="0" w:color="auto"/>
        <w:right w:val="none" w:sz="0" w:space="0" w:color="auto"/>
      </w:divBdr>
    </w:div>
    <w:div w:id="1482189139">
      <w:bodyDiv w:val="1"/>
      <w:marLeft w:val="0"/>
      <w:marRight w:val="0"/>
      <w:marTop w:val="0"/>
      <w:marBottom w:val="0"/>
      <w:divBdr>
        <w:top w:val="none" w:sz="0" w:space="0" w:color="auto"/>
        <w:left w:val="none" w:sz="0" w:space="0" w:color="auto"/>
        <w:bottom w:val="none" w:sz="0" w:space="0" w:color="auto"/>
        <w:right w:val="none" w:sz="0" w:space="0" w:color="auto"/>
      </w:divBdr>
    </w:div>
    <w:div w:id="1514800045">
      <w:bodyDiv w:val="1"/>
      <w:marLeft w:val="0"/>
      <w:marRight w:val="0"/>
      <w:marTop w:val="0"/>
      <w:marBottom w:val="0"/>
      <w:divBdr>
        <w:top w:val="none" w:sz="0" w:space="0" w:color="auto"/>
        <w:left w:val="none" w:sz="0" w:space="0" w:color="auto"/>
        <w:bottom w:val="none" w:sz="0" w:space="0" w:color="auto"/>
        <w:right w:val="none" w:sz="0" w:space="0" w:color="auto"/>
      </w:divBdr>
    </w:div>
    <w:div w:id="1591503795">
      <w:bodyDiv w:val="1"/>
      <w:marLeft w:val="0"/>
      <w:marRight w:val="0"/>
      <w:marTop w:val="0"/>
      <w:marBottom w:val="0"/>
      <w:divBdr>
        <w:top w:val="none" w:sz="0" w:space="0" w:color="auto"/>
        <w:left w:val="none" w:sz="0" w:space="0" w:color="auto"/>
        <w:bottom w:val="none" w:sz="0" w:space="0" w:color="auto"/>
        <w:right w:val="none" w:sz="0" w:space="0" w:color="auto"/>
      </w:divBdr>
    </w:div>
    <w:div w:id="214639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D0A24-C22F-4031-A702-C027916CB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9981</Words>
  <Characters>56895</Characters>
  <Application>Microsoft Office Word</Application>
  <DocSecurity>0</DocSecurity>
  <Lines>474</Lines>
  <Paragraphs>133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 Hristova</dc:creator>
  <cp:lastModifiedBy>Viktoria Filipova</cp:lastModifiedBy>
  <cp:revision>6</cp:revision>
  <dcterms:created xsi:type="dcterms:W3CDTF">2017-01-21T14:12:00Z</dcterms:created>
  <dcterms:modified xsi:type="dcterms:W3CDTF">2017-01-24T10:26:00Z</dcterms:modified>
</cp:coreProperties>
</file>